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842EEC6" w14:textId="77777777" w:rsidR="003711F8" w:rsidRPr="000776AA" w:rsidRDefault="002C317A" w:rsidP="003711F8">
      <w:pPr>
        <w:jc w:val="center"/>
        <w:rPr>
          <w:sz w:val="26"/>
          <w:szCs w:val="26"/>
        </w:rPr>
      </w:pPr>
      <w:r w:rsidRPr="000776AA">
        <w:rPr>
          <w:sz w:val="26"/>
          <w:szCs w:val="26"/>
        </w:rPr>
        <w:object w:dxaOrig="2835" w:dyaOrig="3135" w14:anchorId="57B1D1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5pt;height:66pt" o:ole="" fillcolor="window">
            <v:imagedata r:id="rId8" o:title="" grayscale="t" bilevel="t"/>
          </v:shape>
          <o:OLEObject Type="Embed" ProgID="PBrush" ShapeID="_x0000_i1025" DrawAspect="Content" ObjectID="_1640503144" r:id="rId9"/>
        </w:object>
      </w:r>
    </w:p>
    <w:p w14:paraId="1ACF159F" w14:textId="77777777" w:rsidR="00536C17" w:rsidRPr="000776AA" w:rsidRDefault="00536C17" w:rsidP="003711F8">
      <w:pPr>
        <w:jc w:val="center"/>
        <w:rPr>
          <w:sz w:val="26"/>
          <w:szCs w:val="26"/>
        </w:rPr>
      </w:pPr>
    </w:p>
    <w:p w14:paraId="157D39A0" w14:textId="77777777" w:rsidR="003711F8" w:rsidRPr="000776AA" w:rsidRDefault="003711F8" w:rsidP="003711F8">
      <w:pPr>
        <w:jc w:val="center"/>
        <w:rPr>
          <w:b/>
          <w:sz w:val="26"/>
          <w:szCs w:val="26"/>
        </w:rPr>
      </w:pPr>
    </w:p>
    <w:p w14:paraId="00185FD5" w14:textId="77777777" w:rsidR="003711F8" w:rsidRPr="000776AA" w:rsidRDefault="003711F8" w:rsidP="001A1076">
      <w:pPr>
        <w:pStyle w:val="1"/>
        <w:spacing w:line="360" w:lineRule="auto"/>
        <w:rPr>
          <w:sz w:val="28"/>
          <w:szCs w:val="26"/>
        </w:rPr>
      </w:pPr>
      <w:r w:rsidRPr="000776AA">
        <w:rPr>
          <w:sz w:val="28"/>
          <w:szCs w:val="26"/>
        </w:rPr>
        <w:t>ПРАВИТЕЛЬСТВО САНКТ-ПЕТЕРБУРГА</w:t>
      </w:r>
    </w:p>
    <w:p w14:paraId="42212467" w14:textId="77777777" w:rsidR="003711F8" w:rsidRPr="000776AA" w:rsidRDefault="003711F8" w:rsidP="001A1076">
      <w:pPr>
        <w:spacing w:line="360" w:lineRule="auto"/>
        <w:jc w:val="center"/>
        <w:rPr>
          <w:b/>
          <w:sz w:val="28"/>
          <w:szCs w:val="26"/>
        </w:rPr>
      </w:pPr>
      <w:r w:rsidRPr="000776AA">
        <w:rPr>
          <w:b/>
          <w:sz w:val="28"/>
          <w:szCs w:val="26"/>
        </w:rPr>
        <w:t>П О С Т А Н О В Л Е Н И Е</w:t>
      </w:r>
    </w:p>
    <w:p w14:paraId="0C7E5BD7" w14:textId="77777777" w:rsidR="009211E8" w:rsidRPr="000776AA" w:rsidRDefault="009211E8" w:rsidP="001A1076">
      <w:pPr>
        <w:widowControl w:val="0"/>
        <w:autoSpaceDE w:val="0"/>
        <w:autoSpaceDN w:val="0"/>
        <w:spacing w:line="360" w:lineRule="auto"/>
        <w:rPr>
          <w:b/>
          <w:sz w:val="28"/>
          <w:szCs w:val="26"/>
          <w:lang w:eastAsia="ru-RU"/>
        </w:rPr>
      </w:pPr>
      <w:r w:rsidRPr="000776AA">
        <w:rPr>
          <w:b/>
          <w:sz w:val="28"/>
          <w:szCs w:val="26"/>
          <w:lang w:eastAsia="ru-RU"/>
        </w:rPr>
        <w:t xml:space="preserve">_________ </w:t>
      </w:r>
      <w:r w:rsidRPr="000776AA">
        <w:rPr>
          <w:b/>
          <w:sz w:val="28"/>
          <w:szCs w:val="26"/>
          <w:lang w:eastAsia="ru-RU"/>
        </w:rPr>
        <w:tab/>
      </w:r>
      <w:r w:rsidRPr="000776AA">
        <w:rPr>
          <w:b/>
          <w:sz w:val="28"/>
          <w:szCs w:val="26"/>
          <w:lang w:eastAsia="ru-RU"/>
        </w:rPr>
        <w:tab/>
      </w:r>
      <w:r w:rsidRPr="000776AA">
        <w:rPr>
          <w:b/>
          <w:sz w:val="28"/>
          <w:szCs w:val="26"/>
          <w:lang w:eastAsia="ru-RU"/>
        </w:rPr>
        <w:tab/>
      </w:r>
      <w:r w:rsidRPr="000776AA">
        <w:rPr>
          <w:b/>
          <w:sz w:val="28"/>
          <w:szCs w:val="26"/>
          <w:lang w:eastAsia="ru-RU"/>
        </w:rPr>
        <w:tab/>
      </w:r>
      <w:r w:rsidRPr="000776AA">
        <w:rPr>
          <w:b/>
          <w:sz w:val="28"/>
          <w:szCs w:val="26"/>
          <w:lang w:eastAsia="ru-RU"/>
        </w:rPr>
        <w:tab/>
      </w:r>
      <w:r w:rsidRPr="000776AA">
        <w:rPr>
          <w:b/>
          <w:sz w:val="28"/>
          <w:szCs w:val="26"/>
          <w:lang w:eastAsia="ru-RU"/>
        </w:rPr>
        <w:tab/>
      </w:r>
      <w:r w:rsidRPr="000776AA">
        <w:rPr>
          <w:b/>
          <w:sz w:val="28"/>
          <w:szCs w:val="26"/>
          <w:lang w:eastAsia="ru-RU"/>
        </w:rPr>
        <w:tab/>
      </w:r>
      <w:r w:rsidRPr="000776AA">
        <w:rPr>
          <w:b/>
          <w:sz w:val="28"/>
          <w:szCs w:val="26"/>
          <w:lang w:eastAsia="ru-RU"/>
        </w:rPr>
        <w:tab/>
        <w:t xml:space="preserve">                № __________</w:t>
      </w:r>
    </w:p>
    <w:p w14:paraId="6695EEBE" w14:textId="77777777" w:rsidR="009211E8" w:rsidRPr="000776AA" w:rsidRDefault="009211E8" w:rsidP="001A1076">
      <w:pPr>
        <w:widowControl w:val="0"/>
        <w:autoSpaceDE w:val="0"/>
        <w:autoSpaceDN w:val="0"/>
        <w:spacing w:line="360" w:lineRule="auto"/>
        <w:rPr>
          <w:b/>
          <w:sz w:val="26"/>
          <w:szCs w:val="26"/>
          <w:lang w:eastAsia="ru-RU"/>
        </w:rPr>
      </w:pPr>
    </w:p>
    <w:p w14:paraId="20F4CC3D" w14:textId="77777777" w:rsidR="009211E8" w:rsidRPr="000776AA" w:rsidRDefault="00C80435" w:rsidP="009211E8">
      <w:pPr>
        <w:ind w:right="-108"/>
        <w:rPr>
          <w:b/>
          <w:szCs w:val="24"/>
        </w:rPr>
      </w:pPr>
      <w:r w:rsidRPr="000776AA">
        <w:rPr>
          <w:b/>
          <w:szCs w:val="24"/>
        </w:rPr>
        <w:t xml:space="preserve">О </w:t>
      </w:r>
      <w:r w:rsidR="00A7083D" w:rsidRPr="000776AA">
        <w:rPr>
          <w:b/>
          <w:szCs w:val="24"/>
        </w:rPr>
        <w:t xml:space="preserve">государственной </w:t>
      </w:r>
      <w:r w:rsidR="009211E8" w:rsidRPr="000776AA">
        <w:rPr>
          <w:b/>
          <w:szCs w:val="24"/>
        </w:rPr>
        <w:t>информационной</w:t>
      </w:r>
    </w:p>
    <w:p w14:paraId="6A4BF223" w14:textId="77777777" w:rsidR="009211E8" w:rsidRPr="000776AA" w:rsidRDefault="009211E8" w:rsidP="009211E8">
      <w:pPr>
        <w:ind w:right="-108"/>
        <w:rPr>
          <w:b/>
          <w:szCs w:val="24"/>
        </w:rPr>
      </w:pPr>
      <w:r w:rsidRPr="000776AA">
        <w:rPr>
          <w:b/>
          <w:szCs w:val="24"/>
        </w:rPr>
        <w:t xml:space="preserve">системе Санкт-Петербурга </w:t>
      </w:r>
    </w:p>
    <w:p w14:paraId="3672E90B" w14:textId="21E3B134" w:rsidR="003711F8" w:rsidRPr="000776AA" w:rsidRDefault="009211E8" w:rsidP="009211E8">
      <w:pPr>
        <w:jc w:val="both"/>
        <w:rPr>
          <w:b/>
          <w:szCs w:val="24"/>
        </w:rPr>
      </w:pPr>
      <w:r w:rsidRPr="000776AA">
        <w:rPr>
          <w:b/>
          <w:szCs w:val="24"/>
        </w:rPr>
        <w:t>«</w:t>
      </w:r>
      <w:r w:rsidR="00436CA9" w:rsidRPr="000776AA">
        <w:rPr>
          <w:b/>
          <w:szCs w:val="24"/>
        </w:rPr>
        <w:t>О</w:t>
      </w:r>
      <w:r w:rsidR="003279BD" w:rsidRPr="000776AA">
        <w:rPr>
          <w:b/>
          <w:szCs w:val="24"/>
        </w:rPr>
        <w:t>бъект</w:t>
      </w:r>
      <w:r w:rsidR="00436CA9" w:rsidRPr="000776AA">
        <w:rPr>
          <w:b/>
          <w:szCs w:val="24"/>
        </w:rPr>
        <w:t xml:space="preserve">ы </w:t>
      </w:r>
      <w:r w:rsidR="00C80435" w:rsidRPr="000776AA">
        <w:rPr>
          <w:b/>
          <w:szCs w:val="24"/>
        </w:rPr>
        <w:t>городской среды Санкт-Петербурга</w:t>
      </w:r>
      <w:r w:rsidRPr="000776AA">
        <w:rPr>
          <w:b/>
          <w:szCs w:val="24"/>
        </w:rPr>
        <w:t>»</w:t>
      </w:r>
    </w:p>
    <w:p w14:paraId="716311CD" w14:textId="77777777" w:rsidR="009211E8" w:rsidRPr="000776AA" w:rsidRDefault="009211E8" w:rsidP="003711F8">
      <w:pPr>
        <w:jc w:val="both"/>
        <w:rPr>
          <w:b/>
          <w:szCs w:val="24"/>
        </w:rPr>
      </w:pPr>
    </w:p>
    <w:p w14:paraId="00AED844" w14:textId="05368429" w:rsidR="003711F8" w:rsidRPr="000776AA" w:rsidRDefault="00B43A87" w:rsidP="00B97497">
      <w:pPr>
        <w:tabs>
          <w:tab w:val="left" w:pos="0"/>
          <w:tab w:val="left" w:pos="1560"/>
        </w:tabs>
        <w:ind w:firstLine="567"/>
        <w:contextualSpacing/>
        <w:jc w:val="both"/>
        <w:rPr>
          <w:szCs w:val="24"/>
        </w:rPr>
      </w:pPr>
      <w:r w:rsidRPr="000776AA">
        <w:rPr>
          <w:szCs w:val="24"/>
        </w:rPr>
        <w:t xml:space="preserve">В соответствии с Федеральным законом «Об информации, информационных технологиях и о защите информации», постановлением Правительства </w:t>
      </w:r>
      <w:r w:rsidRPr="000776AA">
        <w:rPr>
          <w:szCs w:val="24"/>
        </w:rPr>
        <w:br/>
        <w:t xml:space="preserve">Российской Федерации от 06.07.2015 № 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информации», Законом Санкт-Петербурга от 01.07.2009 № 371-70 «О государственных информационных системах Санкт-Петербурга», постановлением Правительства </w:t>
      </w:r>
      <w:r w:rsidRPr="000776AA">
        <w:rPr>
          <w:szCs w:val="24"/>
        </w:rPr>
        <w:br/>
        <w:t>Санкт-Петербурга от 24.10.2016 № 928 «О мерах по реализации постановления Правительства Российской Федерации от 06.07.2015 № 676» Правительство Санкт</w:t>
      </w:r>
      <w:r w:rsidRPr="000776AA">
        <w:rPr>
          <w:szCs w:val="24"/>
        </w:rPr>
        <w:noBreakHyphen/>
        <w:t>Петербурга</w:t>
      </w:r>
    </w:p>
    <w:p w14:paraId="4EAB66AB" w14:textId="77777777" w:rsidR="00D51195" w:rsidRPr="000776AA" w:rsidRDefault="00D51195" w:rsidP="003711F8">
      <w:pPr>
        <w:jc w:val="both"/>
        <w:rPr>
          <w:szCs w:val="24"/>
        </w:rPr>
      </w:pPr>
    </w:p>
    <w:p w14:paraId="208E9048" w14:textId="77777777" w:rsidR="003711F8" w:rsidRPr="000776AA" w:rsidRDefault="003711F8" w:rsidP="003711F8">
      <w:pPr>
        <w:ind w:right="-426"/>
        <w:jc w:val="both"/>
        <w:rPr>
          <w:b/>
          <w:szCs w:val="24"/>
        </w:rPr>
      </w:pPr>
      <w:r w:rsidRPr="000776AA">
        <w:rPr>
          <w:b/>
          <w:szCs w:val="24"/>
        </w:rPr>
        <w:t xml:space="preserve">П О С Т А Н О В Л Я Е Т: </w:t>
      </w:r>
    </w:p>
    <w:p w14:paraId="1841D727" w14:textId="77777777" w:rsidR="006972F1" w:rsidRPr="000776AA" w:rsidRDefault="006972F1" w:rsidP="004B1116">
      <w:pPr>
        <w:jc w:val="both"/>
        <w:rPr>
          <w:szCs w:val="24"/>
        </w:rPr>
      </w:pPr>
    </w:p>
    <w:p w14:paraId="7AEF03A9" w14:textId="1BF1C481" w:rsidR="00B43A87" w:rsidRPr="000776AA" w:rsidRDefault="00B43A87" w:rsidP="00B43A87">
      <w:pPr>
        <w:pStyle w:val="ab"/>
        <w:numPr>
          <w:ilvl w:val="0"/>
          <w:numId w:val="13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>Преобразовать интернет-портал «Паспортизация объектов благоустройства Санкт-Петербурга» в государственную информационную систему Санкт-Петербурга «</w:t>
      </w:r>
      <w:r w:rsidR="00436CA9" w:rsidRPr="000776AA">
        <w:rPr>
          <w:szCs w:val="24"/>
        </w:rPr>
        <w:t>О</w:t>
      </w:r>
      <w:r w:rsidRPr="000776AA">
        <w:rPr>
          <w:szCs w:val="24"/>
        </w:rPr>
        <w:t>бъект</w:t>
      </w:r>
      <w:r w:rsidR="00436CA9" w:rsidRPr="000776AA">
        <w:rPr>
          <w:szCs w:val="24"/>
        </w:rPr>
        <w:t>ы</w:t>
      </w:r>
      <w:r w:rsidRPr="000776AA">
        <w:rPr>
          <w:szCs w:val="24"/>
        </w:rPr>
        <w:t xml:space="preserve"> городской среды Санкт-Петербурга» (далее –</w:t>
      </w:r>
      <w:r w:rsidR="00AD1667">
        <w:rPr>
          <w:szCs w:val="24"/>
        </w:rPr>
        <w:t xml:space="preserve"> </w:t>
      </w:r>
      <w:r w:rsidRPr="000776AA">
        <w:rPr>
          <w:szCs w:val="24"/>
        </w:rPr>
        <w:t>ОГС).</w:t>
      </w:r>
    </w:p>
    <w:p w14:paraId="3E6C7610" w14:textId="06A5F07C" w:rsidR="00B43A87" w:rsidRPr="000776AA" w:rsidRDefault="00B43A87" w:rsidP="00B43A87">
      <w:pPr>
        <w:pStyle w:val="ab"/>
        <w:numPr>
          <w:ilvl w:val="0"/>
          <w:numId w:val="13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 xml:space="preserve">Утвердить Положение о государственной информационной системе </w:t>
      </w:r>
      <w:r w:rsidRPr="000776AA">
        <w:rPr>
          <w:szCs w:val="24"/>
        </w:rPr>
        <w:br/>
        <w:t>Санкт-Петербурга «</w:t>
      </w:r>
      <w:r w:rsidR="00436CA9" w:rsidRPr="000776AA">
        <w:rPr>
          <w:szCs w:val="24"/>
        </w:rPr>
        <w:t>О</w:t>
      </w:r>
      <w:r w:rsidRPr="000776AA">
        <w:rPr>
          <w:szCs w:val="24"/>
        </w:rPr>
        <w:t>бъект</w:t>
      </w:r>
      <w:r w:rsidR="00436CA9" w:rsidRPr="000776AA">
        <w:rPr>
          <w:szCs w:val="24"/>
        </w:rPr>
        <w:t>ы</w:t>
      </w:r>
      <w:r w:rsidRPr="000776AA">
        <w:rPr>
          <w:szCs w:val="24"/>
        </w:rPr>
        <w:t xml:space="preserve"> городской среды Санкт-Петербурга» (далее – Положение).</w:t>
      </w:r>
    </w:p>
    <w:p w14:paraId="61FA0D77" w14:textId="77777777" w:rsidR="00B43A87" w:rsidRPr="000776AA" w:rsidRDefault="00B43A87" w:rsidP="00B43A87">
      <w:pPr>
        <w:pStyle w:val="ab"/>
        <w:numPr>
          <w:ilvl w:val="0"/>
          <w:numId w:val="13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>Установить, что:</w:t>
      </w:r>
    </w:p>
    <w:p w14:paraId="50E37D46" w14:textId="27078410" w:rsidR="00B43A87" w:rsidRPr="000776AA" w:rsidRDefault="00B43A87" w:rsidP="00B43A87">
      <w:pPr>
        <w:pStyle w:val="ab"/>
        <w:numPr>
          <w:ilvl w:val="1"/>
          <w:numId w:val="13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>Оператором ОГС является Комитет по информатизации и связи.</w:t>
      </w:r>
    </w:p>
    <w:p w14:paraId="4249C79D" w14:textId="56834EEA" w:rsidR="00B43A87" w:rsidRPr="000776AA" w:rsidRDefault="00B43A87" w:rsidP="00B43A87">
      <w:pPr>
        <w:pStyle w:val="ab"/>
        <w:numPr>
          <w:ilvl w:val="1"/>
          <w:numId w:val="13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 xml:space="preserve">Операторами автоматизированных систем, входящих в состав ОГС, являются исполнительные органы государственной власти Санкт-Петербурга </w:t>
      </w:r>
      <w:r w:rsidRPr="000776AA">
        <w:rPr>
          <w:szCs w:val="24"/>
        </w:rPr>
        <w:br/>
        <w:t>(далее – исполнительные органы), указанные в приложении 1 к постановлению Правительства Санкт-Петербурга</w:t>
      </w:r>
      <w:r w:rsidR="00AD1667">
        <w:rPr>
          <w:szCs w:val="24"/>
        </w:rPr>
        <w:t xml:space="preserve"> «О государственной информационной системе </w:t>
      </w:r>
      <w:r w:rsidR="00AD1667">
        <w:rPr>
          <w:szCs w:val="24"/>
        </w:rPr>
        <w:br/>
        <w:t>Санкт-Петербурга</w:t>
      </w:r>
      <w:r w:rsidRPr="000776AA">
        <w:rPr>
          <w:szCs w:val="24"/>
        </w:rPr>
        <w:t xml:space="preserve"> «</w:t>
      </w:r>
      <w:r w:rsidR="00436CA9" w:rsidRPr="000776AA">
        <w:rPr>
          <w:szCs w:val="24"/>
        </w:rPr>
        <w:t>О</w:t>
      </w:r>
      <w:r w:rsidRPr="000776AA">
        <w:rPr>
          <w:szCs w:val="24"/>
        </w:rPr>
        <w:t>бъект</w:t>
      </w:r>
      <w:r w:rsidR="00436CA9" w:rsidRPr="000776AA">
        <w:rPr>
          <w:szCs w:val="24"/>
        </w:rPr>
        <w:t>ы</w:t>
      </w:r>
      <w:r w:rsidRPr="000776AA">
        <w:rPr>
          <w:szCs w:val="24"/>
        </w:rPr>
        <w:t xml:space="preserve"> городской среды Санкт-Петербурга» (далее – постановление).</w:t>
      </w:r>
    </w:p>
    <w:p w14:paraId="237B9C11" w14:textId="5616D3BB" w:rsidR="00B43A87" w:rsidRPr="000776AA" w:rsidRDefault="00B43A87" w:rsidP="00B43A87">
      <w:pPr>
        <w:pStyle w:val="ab"/>
        <w:numPr>
          <w:ilvl w:val="1"/>
          <w:numId w:val="13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 xml:space="preserve">Правомочия обладателя информации, содержащейся в ОГС, от имени </w:t>
      </w:r>
      <w:r w:rsidR="00436CA9" w:rsidRPr="000776AA">
        <w:rPr>
          <w:szCs w:val="24"/>
        </w:rPr>
        <w:br/>
      </w:r>
      <w:r w:rsidRPr="000776AA">
        <w:rPr>
          <w:szCs w:val="24"/>
        </w:rPr>
        <w:t xml:space="preserve">Санкт-Петербурга </w:t>
      </w:r>
      <w:r w:rsidR="006719A4" w:rsidRPr="000776AA">
        <w:rPr>
          <w:szCs w:val="24"/>
        </w:rPr>
        <w:t>осуществля</w:t>
      </w:r>
      <w:r w:rsidR="006719A4">
        <w:rPr>
          <w:szCs w:val="24"/>
        </w:rPr>
        <w:t>е</w:t>
      </w:r>
      <w:r w:rsidR="006719A4" w:rsidRPr="000776AA">
        <w:rPr>
          <w:szCs w:val="24"/>
        </w:rPr>
        <w:t xml:space="preserve">т </w:t>
      </w:r>
      <w:r w:rsidR="006719A4">
        <w:rPr>
          <w:szCs w:val="24"/>
        </w:rPr>
        <w:t>Комитет по информатизации и связи</w:t>
      </w:r>
      <w:r w:rsidRPr="000776AA">
        <w:rPr>
          <w:szCs w:val="24"/>
        </w:rPr>
        <w:t>.</w:t>
      </w:r>
    </w:p>
    <w:p w14:paraId="021EA6DD" w14:textId="3C2C70A2" w:rsidR="00A171EE" w:rsidRPr="000776AA" w:rsidRDefault="00B43A87" w:rsidP="00A94129">
      <w:pPr>
        <w:pStyle w:val="ab"/>
        <w:numPr>
          <w:ilvl w:val="1"/>
          <w:numId w:val="13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 xml:space="preserve">Создание, развитие и сопровождение ОГС обеспечивает Комитет </w:t>
      </w:r>
      <w:r w:rsidRPr="000776AA">
        <w:rPr>
          <w:szCs w:val="24"/>
        </w:rPr>
        <w:br/>
        <w:t xml:space="preserve">по информатизации и связи в соответствии с постановлением Правительства </w:t>
      </w:r>
      <w:r w:rsidRPr="000776AA">
        <w:rPr>
          <w:szCs w:val="24"/>
        </w:rPr>
        <w:br/>
        <w:t xml:space="preserve">Санкт-Петербурга от 30.12.2013 № 1095 «О системе закупок товаров, работ, услуг </w:t>
      </w:r>
      <w:r w:rsidRPr="000776AA">
        <w:rPr>
          <w:szCs w:val="24"/>
        </w:rPr>
        <w:br/>
        <w:t>для обеспечения нужд Санкт-Петербурга».</w:t>
      </w:r>
    </w:p>
    <w:p w14:paraId="46D50B8D" w14:textId="77777777" w:rsidR="00B43A87" w:rsidRPr="000776AA" w:rsidRDefault="00B43A87" w:rsidP="00B43A87">
      <w:pPr>
        <w:pStyle w:val="ab"/>
        <w:numPr>
          <w:ilvl w:val="0"/>
          <w:numId w:val="13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 xml:space="preserve">Внести изменение в Положение о Государственной </w:t>
      </w:r>
      <w:r w:rsidRPr="000776AA">
        <w:rPr>
          <w:szCs w:val="24"/>
        </w:rPr>
        <w:br/>
        <w:t xml:space="preserve">административно-технической инспекции, утвержденное постановлением Правительства </w:t>
      </w:r>
      <w:r w:rsidRPr="000776AA">
        <w:rPr>
          <w:szCs w:val="24"/>
        </w:rPr>
        <w:lastRenderedPageBreak/>
        <w:t>Санкт-Петербурга от 24.02.2004 № 223 «О Государственной административно-технической инспекции», дополнив его пунктом 3.26-4 следующего содержания:</w:t>
      </w:r>
    </w:p>
    <w:p w14:paraId="6DA9BF8B" w14:textId="6FAD8388" w:rsidR="00E4028B" w:rsidRPr="00183C58" w:rsidRDefault="00B43A87" w:rsidP="000E12EA">
      <w:pPr>
        <w:pStyle w:val="ab"/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 xml:space="preserve">«3.26-4. </w:t>
      </w:r>
      <w:r w:rsidR="00F72506" w:rsidRPr="00667A85">
        <w:rPr>
          <w:szCs w:val="24"/>
        </w:rPr>
        <w:t>О</w:t>
      </w:r>
      <w:r w:rsidRPr="00667A85">
        <w:rPr>
          <w:iCs/>
        </w:rPr>
        <w:t>существлять мониторинг состояния объектов благоустройства и элементов благоустройства</w:t>
      </w:r>
      <w:r w:rsidRPr="00667A85">
        <w:rPr>
          <w:iCs/>
          <w:sz w:val="22"/>
        </w:rPr>
        <w:t xml:space="preserve"> </w:t>
      </w:r>
      <w:r w:rsidRPr="00667A85">
        <w:rPr>
          <w:iCs/>
        </w:rPr>
        <w:t>на территории Санкт-Петербурга</w:t>
      </w:r>
      <w:r w:rsidRPr="00183C58">
        <w:rPr>
          <w:szCs w:val="24"/>
        </w:rPr>
        <w:t>».</w:t>
      </w:r>
    </w:p>
    <w:p w14:paraId="24263740" w14:textId="1B03310D" w:rsidR="00511F69" w:rsidRPr="00183C58" w:rsidRDefault="00511F69" w:rsidP="000A630A">
      <w:pPr>
        <w:pStyle w:val="ab"/>
        <w:numPr>
          <w:ilvl w:val="0"/>
          <w:numId w:val="13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ind w:left="0" w:firstLine="710"/>
        <w:jc w:val="both"/>
        <w:rPr>
          <w:szCs w:val="24"/>
        </w:rPr>
      </w:pPr>
      <w:r w:rsidRPr="00183C58">
        <w:rPr>
          <w:szCs w:val="24"/>
        </w:rPr>
        <w:t xml:space="preserve">Внести изменение в </w:t>
      </w:r>
      <w:hyperlink r:id="rId10" w:history="1">
        <w:r w:rsidRPr="00183C58">
          <w:rPr>
            <w:szCs w:val="24"/>
          </w:rPr>
          <w:t>Положение</w:t>
        </w:r>
      </w:hyperlink>
      <w:r w:rsidRPr="00183C58">
        <w:rPr>
          <w:szCs w:val="24"/>
        </w:rPr>
        <w:t xml:space="preserve"> о Комитете по информатизации и связи, утвержденное постановлением Правительства Санкт-Петербурга от 27.04.2010 № 450 </w:t>
      </w:r>
      <w:r w:rsidR="0054024F" w:rsidRPr="00183C58">
        <w:rPr>
          <w:szCs w:val="24"/>
        </w:rPr>
        <w:br/>
      </w:r>
      <w:r w:rsidRPr="00183C58">
        <w:rPr>
          <w:szCs w:val="24"/>
        </w:rPr>
        <w:t xml:space="preserve">«О Комитете по информатизации и связи», </w:t>
      </w:r>
      <w:r w:rsidR="00052839" w:rsidRPr="00183C58">
        <w:rPr>
          <w:szCs w:val="24"/>
        </w:rPr>
        <w:t xml:space="preserve">изложив </w:t>
      </w:r>
      <w:r w:rsidRPr="00183C58">
        <w:rPr>
          <w:szCs w:val="24"/>
        </w:rPr>
        <w:t>пункт 3.39-</w:t>
      </w:r>
      <w:r w:rsidR="00052839" w:rsidRPr="00183C58">
        <w:rPr>
          <w:szCs w:val="24"/>
        </w:rPr>
        <w:t>29 в следующей редакции</w:t>
      </w:r>
      <w:r w:rsidRPr="00183C58">
        <w:rPr>
          <w:szCs w:val="24"/>
        </w:rPr>
        <w:t>:</w:t>
      </w:r>
    </w:p>
    <w:p w14:paraId="6922608C" w14:textId="647D8BC6" w:rsidR="000A4B89" w:rsidRPr="00183C58" w:rsidRDefault="000A4B89" w:rsidP="000A4B89">
      <w:pPr>
        <w:pStyle w:val="ab"/>
        <w:tabs>
          <w:tab w:val="left" w:pos="1276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183C58">
        <w:rPr>
          <w:szCs w:val="24"/>
        </w:rPr>
        <w:t>«3.39-</w:t>
      </w:r>
      <w:r w:rsidR="00052839" w:rsidRPr="00183C58">
        <w:rPr>
          <w:szCs w:val="24"/>
        </w:rPr>
        <w:t>29</w:t>
      </w:r>
      <w:r w:rsidRPr="00183C58">
        <w:rPr>
          <w:szCs w:val="24"/>
        </w:rPr>
        <w:t xml:space="preserve">. </w:t>
      </w:r>
      <w:r w:rsidRPr="00667A85">
        <w:rPr>
          <w:szCs w:val="24"/>
        </w:rPr>
        <w:t xml:space="preserve">Координировать деятельность исполнительных органов государственной власти Санкт-Петербурга </w:t>
      </w:r>
      <w:r w:rsidR="00D34C6A" w:rsidRPr="00667A85">
        <w:rPr>
          <w:szCs w:val="24"/>
        </w:rPr>
        <w:t>по</w:t>
      </w:r>
      <w:r w:rsidR="0086239A" w:rsidRPr="00667A85">
        <w:rPr>
          <w:szCs w:val="24"/>
        </w:rPr>
        <w:t xml:space="preserve"> </w:t>
      </w:r>
      <w:r w:rsidRPr="00667A85">
        <w:rPr>
          <w:szCs w:val="24"/>
        </w:rPr>
        <w:t>автоматизации полномочий исполнительных органов государственной власти Санкт-Петербурга</w:t>
      </w:r>
      <w:r w:rsidRPr="00183C58">
        <w:rPr>
          <w:szCs w:val="24"/>
        </w:rPr>
        <w:t>».</w:t>
      </w:r>
    </w:p>
    <w:p w14:paraId="717449F5" w14:textId="28BB1C76" w:rsidR="00FB7959" w:rsidRPr="000776AA" w:rsidRDefault="00FB7959" w:rsidP="004738CE">
      <w:pPr>
        <w:pStyle w:val="ab"/>
        <w:numPr>
          <w:ilvl w:val="0"/>
          <w:numId w:val="13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ind w:left="0" w:firstLine="710"/>
        <w:jc w:val="both"/>
        <w:rPr>
          <w:szCs w:val="24"/>
        </w:rPr>
      </w:pPr>
      <w:r w:rsidRPr="000776AA">
        <w:rPr>
          <w:szCs w:val="24"/>
        </w:rPr>
        <w:t xml:space="preserve">Внести изменение в Положение о Комитете по благоустройству </w:t>
      </w:r>
      <w:r w:rsidRPr="000776AA">
        <w:rPr>
          <w:szCs w:val="24"/>
        </w:rPr>
        <w:br/>
        <w:t xml:space="preserve">Санкт-Петербурга, утвержденное Постановлением Правительства Санкт-Петербурга </w:t>
      </w:r>
      <w:r w:rsidRPr="000776AA">
        <w:rPr>
          <w:szCs w:val="24"/>
        </w:rPr>
        <w:br/>
        <w:t xml:space="preserve">от 29.06.2010 № 836 «О мерах по совершенствованию государственного управления </w:t>
      </w:r>
      <w:r w:rsidRPr="000776AA">
        <w:rPr>
          <w:szCs w:val="24"/>
        </w:rPr>
        <w:br/>
        <w:t xml:space="preserve">в области благоустройства и дорожного хозяйства», дополнив его пунктом 3.46-1 следующего содержания: </w:t>
      </w:r>
    </w:p>
    <w:p w14:paraId="54D9AD73" w14:textId="0070C330" w:rsidR="00FB7959" w:rsidRPr="000776AA" w:rsidRDefault="00FB7959">
      <w:pPr>
        <w:pStyle w:val="ab"/>
        <w:tabs>
          <w:tab w:val="left" w:pos="1276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 xml:space="preserve">«3.46-1. Вести реестр выданных порубочных билетов в </w:t>
      </w:r>
      <w:r w:rsidR="006D14C8" w:rsidRPr="000776AA">
        <w:rPr>
          <w:szCs w:val="24"/>
        </w:rPr>
        <w:t>информационно-телекоммуникационной сети «Интернет»</w:t>
      </w:r>
      <w:r w:rsidRPr="000776AA">
        <w:rPr>
          <w:szCs w:val="24"/>
        </w:rPr>
        <w:t>.</w:t>
      </w:r>
    </w:p>
    <w:p w14:paraId="66DED3F1" w14:textId="77777777" w:rsidR="0020731D" w:rsidRPr="000776AA" w:rsidRDefault="000A4B89" w:rsidP="000A630A">
      <w:pPr>
        <w:pStyle w:val="ab"/>
        <w:numPr>
          <w:ilvl w:val="0"/>
          <w:numId w:val="13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 w:rsidDel="000A4B89">
        <w:rPr>
          <w:szCs w:val="24"/>
        </w:rPr>
        <w:t xml:space="preserve"> </w:t>
      </w:r>
      <w:r w:rsidR="0020731D" w:rsidRPr="000776AA">
        <w:rPr>
          <w:szCs w:val="24"/>
        </w:rPr>
        <w:t xml:space="preserve">Внести </w:t>
      </w:r>
      <w:r w:rsidR="00701C41" w:rsidRPr="000776AA">
        <w:rPr>
          <w:szCs w:val="24"/>
        </w:rPr>
        <w:t xml:space="preserve">изменение </w:t>
      </w:r>
      <w:r w:rsidR="0020731D" w:rsidRPr="000776AA">
        <w:rPr>
          <w:szCs w:val="24"/>
        </w:rPr>
        <w:t xml:space="preserve">в </w:t>
      </w:r>
      <w:r w:rsidR="00C17561" w:rsidRPr="000776AA">
        <w:rPr>
          <w:szCs w:val="24"/>
        </w:rPr>
        <w:t>п</w:t>
      </w:r>
      <w:r w:rsidR="0020731D" w:rsidRPr="000776AA">
        <w:rPr>
          <w:szCs w:val="24"/>
        </w:rPr>
        <w:t xml:space="preserve">остановление Правительства Санкт-Петербурга </w:t>
      </w:r>
      <w:r w:rsidR="0054024F" w:rsidRPr="000776AA">
        <w:rPr>
          <w:szCs w:val="24"/>
        </w:rPr>
        <w:br/>
      </w:r>
      <w:r w:rsidR="0020731D" w:rsidRPr="000776AA">
        <w:rPr>
          <w:szCs w:val="24"/>
        </w:rPr>
        <w:t>от 02.07.2014 № 571 «О размещении информации в государственной информационной системе Санкт-Петербурга «Открытые данные Санкт-Петербурга», изложив пункт 43</w:t>
      </w:r>
      <w:r w:rsidR="00701C41" w:rsidRPr="000776AA">
        <w:rPr>
          <w:szCs w:val="24"/>
        </w:rPr>
        <w:t xml:space="preserve"> приложения к постановлению</w:t>
      </w:r>
      <w:r w:rsidR="0020731D" w:rsidRPr="000776AA">
        <w:rPr>
          <w:szCs w:val="24"/>
        </w:rPr>
        <w:t xml:space="preserve"> в следующей редакции:</w:t>
      </w:r>
    </w:p>
    <w:p w14:paraId="0D75B2C6" w14:textId="77777777" w:rsidR="00C17561" w:rsidRPr="000776AA" w:rsidRDefault="00C17561" w:rsidP="00C17561">
      <w:pPr>
        <w:pStyle w:val="ab"/>
        <w:tabs>
          <w:tab w:val="left" w:pos="1276"/>
        </w:tabs>
        <w:suppressAutoHyphens/>
        <w:overflowPunct w:val="0"/>
        <w:autoSpaceDE w:val="0"/>
        <w:autoSpaceDN w:val="0"/>
        <w:adjustRightInd w:val="0"/>
        <w:ind w:left="567"/>
        <w:jc w:val="both"/>
        <w:rPr>
          <w:szCs w:val="24"/>
        </w:rPr>
      </w:pPr>
    </w:p>
    <w:tbl>
      <w:tblPr>
        <w:tblStyle w:val="ae"/>
        <w:tblW w:w="5408" w:type="pct"/>
        <w:tblLook w:val="04A0" w:firstRow="1" w:lastRow="0" w:firstColumn="1" w:lastColumn="0" w:noHBand="0" w:noVBand="1"/>
      </w:tblPr>
      <w:tblGrid>
        <w:gridCol w:w="343"/>
        <w:gridCol w:w="460"/>
        <w:gridCol w:w="2182"/>
        <w:gridCol w:w="2264"/>
        <w:gridCol w:w="2689"/>
        <w:gridCol w:w="1224"/>
        <w:gridCol w:w="955"/>
      </w:tblGrid>
      <w:tr w:rsidR="00E124F2" w:rsidRPr="000776AA" w14:paraId="040A5DE4" w14:textId="77777777" w:rsidTr="008E2658"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810D2" w14:textId="77777777" w:rsidR="00701C41" w:rsidRPr="000776AA" w:rsidRDefault="00701C41" w:rsidP="0020731D">
            <w:pPr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76AA">
              <w:rPr>
                <w:szCs w:val="24"/>
              </w:rPr>
              <w:t>«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14:paraId="088A3FA7" w14:textId="77777777" w:rsidR="00701C41" w:rsidRPr="000776AA" w:rsidRDefault="00701C41" w:rsidP="0020731D">
            <w:pPr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76AA">
              <w:rPr>
                <w:szCs w:val="24"/>
              </w:rPr>
              <w:t>43</w:t>
            </w:r>
          </w:p>
        </w:tc>
        <w:tc>
          <w:tcPr>
            <w:tcW w:w="1078" w:type="pct"/>
          </w:tcPr>
          <w:p w14:paraId="3AB8AAC8" w14:textId="28ADE602" w:rsidR="00701C41" w:rsidRPr="000776AA" w:rsidRDefault="00701C41" w:rsidP="00F033D3">
            <w:pPr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76AA">
              <w:rPr>
                <w:szCs w:val="24"/>
              </w:rPr>
              <w:t xml:space="preserve">Комитет </w:t>
            </w:r>
            <w:r w:rsidR="0042382D" w:rsidRPr="000776AA">
              <w:rPr>
                <w:szCs w:val="24"/>
              </w:rPr>
              <w:br/>
            </w:r>
            <w:r w:rsidRPr="000776AA">
              <w:rPr>
                <w:szCs w:val="24"/>
              </w:rPr>
              <w:t xml:space="preserve">по контролю </w:t>
            </w:r>
            <w:r w:rsidRPr="000776AA">
              <w:rPr>
                <w:szCs w:val="24"/>
              </w:rPr>
              <w:br/>
              <w:t xml:space="preserve">за имуществом </w:t>
            </w:r>
            <w:r w:rsidRPr="000776AA">
              <w:rPr>
                <w:szCs w:val="24"/>
              </w:rPr>
              <w:br/>
              <w:t>Санкт-Петербурга</w:t>
            </w:r>
          </w:p>
        </w:tc>
        <w:tc>
          <w:tcPr>
            <w:tcW w:w="1119" w:type="pct"/>
          </w:tcPr>
          <w:p w14:paraId="597C8E93" w14:textId="77777777" w:rsidR="00701C41" w:rsidRPr="000776AA" w:rsidRDefault="00701C41" w:rsidP="00393742">
            <w:pPr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76AA">
              <w:rPr>
                <w:szCs w:val="24"/>
              </w:rPr>
              <w:t xml:space="preserve">Территории зеленых насаждений общего пользования </w:t>
            </w:r>
            <w:r w:rsidRPr="000776AA">
              <w:rPr>
                <w:szCs w:val="24"/>
              </w:rPr>
              <w:br/>
              <w:t>в Санкт-Петербурге</w:t>
            </w:r>
          </w:p>
        </w:tc>
        <w:tc>
          <w:tcPr>
            <w:tcW w:w="1329" w:type="pct"/>
          </w:tcPr>
          <w:p w14:paraId="1A768807" w14:textId="311F3CD2" w:rsidR="00701C41" w:rsidRPr="000776AA" w:rsidRDefault="00701C41">
            <w:pPr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76AA">
              <w:rPr>
                <w:szCs w:val="24"/>
              </w:rPr>
              <w:t xml:space="preserve">Государственная информационная система </w:t>
            </w:r>
            <w:r w:rsidRPr="000776AA">
              <w:rPr>
                <w:szCs w:val="24"/>
              </w:rPr>
              <w:br/>
              <w:t>Санкт-Петербурга «</w:t>
            </w:r>
            <w:r w:rsidR="00AE46E0" w:rsidRPr="000776AA">
              <w:rPr>
                <w:szCs w:val="24"/>
              </w:rPr>
              <w:t>О</w:t>
            </w:r>
            <w:r w:rsidRPr="000776AA">
              <w:rPr>
                <w:szCs w:val="24"/>
              </w:rPr>
              <w:t>бъект</w:t>
            </w:r>
            <w:r w:rsidR="00AE46E0" w:rsidRPr="000776AA">
              <w:rPr>
                <w:szCs w:val="24"/>
              </w:rPr>
              <w:t>ы</w:t>
            </w:r>
            <w:r w:rsidRPr="000776AA">
              <w:rPr>
                <w:szCs w:val="24"/>
              </w:rPr>
              <w:t xml:space="preserve"> городской среды</w:t>
            </w:r>
            <w:r w:rsidR="00AE46E0" w:rsidRPr="000776AA">
              <w:rPr>
                <w:szCs w:val="24"/>
              </w:rPr>
              <w:br/>
            </w:r>
            <w:r w:rsidRPr="000776AA">
              <w:rPr>
                <w:szCs w:val="24"/>
              </w:rPr>
              <w:t>Санкт-Петербурга»</w:t>
            </w:r>
          </w:p>
        </w:tc>
        <w:tc>
          <w:tcPr>
            <w:tcW w:w="605" w:type="pct"/>
            <w:tcBorders>
              <w:right w:val="single" w:sz="4" w:space="0" w:color="auto"/>
            </w:tcBorders>
          </w:tcPr>
          <w:p w14:paraId="504D3A3A" w14:textId="77777777" w:rsidR="00701C41" w:rsidRPr="000776AA" w:rsidRDefault="00701C41">
            <w:pPr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76AA">
              <w:rPr>
                <w:szCs w:val="24"/>
              </w:rPr>
              <w:t>Ежегодно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F9A10" w14:textId="77777777" w:rsidR="00701C41" w:rsidRPr="000776AA" w:rsidRDefault="00701C41">
            <w:pPr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7A862D3A" w14:textId="77777777" w:rsidR="00701C41" w:rsidRPr="000776AA" w:rsidRDefault="00701C41">
            <w:pPr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08820CF9" w14:textId="77777777" w:rsidR="00701C41" w:rsidRPr="000776AA" w:rsidRDefault="00701C41">
            <w:pPr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00386C86" w14:textId="77777777" w:rsidR="00701C41" w:rsidRPr="000776AA" w:rsidRDefault="00701C41">
            <w:pPr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0FA80FC6" w14:textId="77777777" w:rsidR="00701C41" w:rsidRPr="000776AA" w:rsidRDefault="00701C41">
            <w:pPr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3D71D029" w14:textId="77777777" w:rsidR="00701C41" w:rsidRPr="000776AA" w:rsidRDefault="00701C41">
            <w:pPr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524B83B3" w14:textId="77777777" w:rsidR="00701C41" w:rsidRPr="000776AA" w:rsidRDefault="00701C41">
            <w:pPr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36084F08" w14:textId="77777777" w:rsidR="00701C41" w:rsidRPr="000776AA" w:rsidRDefault="00701C41">
            <w:pPr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77CCBA0C" w14:textId="77777777" w:rsidR="00701C41" w:rsidRPr="000776AA" w:rsidRDefault="00701C41">
            <w:pPr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776AA">
              <w:rPr>
                <w:szCs w:val="24"/>
              </w:rPr>
              <w:t>».</w:t>
            </w:r>
          </w:p>
        </w:tc>
      </w:tr>
    </w:tbl>
    <w:p w14:paraId="1CC0AD4D" w14:textId="6DC3E6EC" w:rsidR="00902A0B" w:rsidRPr="000776AA" w:rsidRDefault="00902A0B" w:rsidP="00B624C4">
      <w:pPr>
        <w:pStyle w:val="ab"/>
        <w:numPr>
          <w:ilvl w:val="0"/>
          <w:numId w:val="13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b/>
          <w:szCs w:val="24"/>
        </w:rPr>
      </w:pPr>
      <w:r w:rsidRPr="000776AA">
        <w:rPr>
          <w:szCs w:val="24"/>
        </w:rPr>
        <w:t xml:space="preserve">Внести изменение в </w:t>
      </w:r>
      <w:r w:rsidR="001E19E2" w:rsidRPr="000776AA">
        <w:rPr>
          <w:szCs w:val="24"/>
        </w:rPr>
        <w:t xml:space="preserve">постановление Правительства Санкт-Петербурга </w:t>
      </w:r>
      <w:r w:rsidR="001E19E2" w:rsidRPr="000776AA">
        <w:rPr>
          <w:szCs w:val="24"/>
        </w:rPr>
        <w:br/>
        <w:t>от 16.06.2017 № 478 «Об организации учета объектов благоустройства и элементов благоустройства на территории Санкт-Петербурга», изложив приложени</w:t>
      </w:r>
      <w:r w:rsidR="000C79D4" w:rsidRPr="000776AA">
        <w:rPr>
          <w:szCs w:val="24"/>
        </w:rPr>
        <w:t>е</w:t>
      </w:r>
      <w:r w:rsidR="001E19E2" w:rsidRPr="000776AA">
        <w:rPr>
          <w:szCs w:val="24"/>
        </w:rPr>
        <w:t xml:space="preserve"> № 1 </w:t>
      </w:r>
      <w:r w:rsidR="001E19E2" w:rsidRPr="000776AA">
        <w:rPr>
          <w:szCs w:val="24"/>
        </w:rPr>
        <w:br/>
        <w:t>к постановлению в следующей редакции</w:t>
      </w:r>
      <w:r w:rsidRPr="000776AA">
        <w:rPr>
          <w:szCs w:val="24"/>
        </w:rPr>
        <w:t>:</w:t>
      </w:r>
    </w:p>
    <w:p w14:paraId="6D020F21" w14:textId="2155BC05" w:rsidR="000C79D4" w:rsidRPr="000776AA" w:rsidRDefault="00902A0B" w:rsidP="009A05AD">
      <w:pPr>
        <w:ind w:firstLine="567"/>
        <w:jc w:val="both"/>
        <w:rPr>
          <w:szCs w:val="24"/>
        </w:rPr>
      </w:pPr>
      <w:r w:rsidRPr="000776AA">
        <w:rPr>
          <w:szCs w:val="24"/>
          <w:lang w:eastAsia="ru-RU"/>
        </w:rPr>
        <w:t>«</w:t>
      </w:r>
      <w:r w:rsidR="000C79D4" w:rsidRPr="000776AA">
        <w:rPr>
          <w:szCs w:val="24"/>
        </w:rPr>
        <w:t xml:space="preserve">1. Настоящий Порядок устанавливает процедуру учета объектов благоустройства </w:t>
      </w:r>
      <w:r w:rsidR="0094431D" w:rsidRPr="000776AA">
        <w:rPr>
          <w:szCs w:val="24"/>
        </w:rPr>
        <w:br/>
      </w:r>
      <w:r w:rsidR="000C79D4" w:rsidRPr="000776AA">
        <w:rPr>
          <w:szCs w:val="24"/>
        </w:rPr>
        <w:t xml:space="preserve">и элементов благоустройства, а также случаи учета элементов благоустройства </w:t>
      </w:r>
      <w:r w:rsidR="00037CCA" w:rsidRPr="000776AA">
        <w:rPr>
          <w:szCs w:val="24"/>
        </w:rPr>
        <w:br/>
      </w:r>
      <w:r w:rsidR="000C79D4" w:rsidRPr="000776AA">
        <w:rPr>
          <w:szCs w:val="24"/>
        </w:rPr>
        <w:t>на территории Санкт-Петербурга.</w:t>
      </w:r>
    </w:p>
    <w:p w14:paraId="030B67AB" w14:textId="77777777" w:rsidR="000C79D4" w:rsidRPr="000776AA" w:rsidRDefault="000C79D4" w:rsidP="009A05AD">
      <w:pPr>
        <w:ind w:firstLine="567"/>
        <w:jc w:val="both"/>
        <w:rPr>
          <w:szCs w:val="24"/>
        </w:rPr>
      </w:pPr>
      <w:r w:rsidRPr="000776AA">
        <w:rPr>
          <w:szCs w:val="24"/>
        </w:rPr>
        <w:t>2. Учету подлежат:</w:t>
      </w:r>
    </w:p>
    <w:p w14:paraId="6794B634" w14:textId="3F94CE34" w:rsidR="000C79D4" w:rsidRPr="000776AA" w:rsidRDefault="000C79D4" w:rsidP="009A05AD">
      <w:pPr>
        <w:ind w:firstLine="567"/>
        <w:jc w:val="both"/>
        <w:rPr>
          <w:szCs w:val="24"/>
        </w:rPr>
      </w:pPr>
      <w:r w:rsidRPr="000776AA">
        <w:rPr>
          <w:szCs w:val="24"/>
        </w:rPr>
        <w:t xml:space="preserve">2.1. Объекты благоустройства, в отношении которых </w:t>
      </w:r>
      <w:r w:rsidR="00037CCA" w:rsidRPr="000776AA">
        <w:rPr>
          <w:szCs w:val="24"/>
        </w:rPr>
        <w:t>согласован проект благоустройства</w:t>
      </w:r>
      <w:r w:rsidRPr="000776AA">
        <w:rPr>
          <w:szCs w:val="24"/>
        </w:rPr>
        <w:t xml:space="preserve">, и элементы благоустройства, приемка работ по размещению которых осуществлена в соответствии с Правилами благоустройства территории Санкт-Петербурга, утвержденными постановлением Правительства Санкт-Петербурга от 09.11.2016 </w:t>
      </w:r>
      <w:r w:rsidR="00037CCA" w:rsidRPr="000776AA">
        <w:rPr>
          <w:szCs w:val="24"/>
        </w:rPr>
        <w:t xml:space="preserve">№ </w:t>
      </w:r>
      <w:r w:rsidRPr="000776AA">
        <w:rPr>
          <w:szCs w:val="24"/>
        </w:rPr>
        <w:t xml:space="preserve">961 </w:t>
      </w:r>
      <w:r w:rsidR="00037CCA" w:rsidRPr="000776AA">
        <w:rPr>
          <w:szCs w:val="24"/>
        </w:rPr>
        <w:br/>
        <w:t>«</w:t>
      </w:r>
      <w:r w:rsidRPr="000776AA">
        <w:rPr>
          <w:szCs w:val="24"/>
        </w:rPr>
        <w:t xml:space="preserve">О Правилах благоустройства территории Санкт-Петербурга и о внесении изменений </w:t>
      </w:r>
      <w:r w:rsidR="00037CCA" w:rsidRPr="000776AA">
        <w:rPr>
          <w:szCs w:val="24"/>
        </w:rPr>
        <w:br/>
      </w:r>
      <w:r w:rsidRPr="000776AA">
        <w:rPr>
          <w:szCs w:val="24"/>
        </w:rPr>
        <w:t>в некоторые постановления Правительства Санкт-Петербурга</w:t>
      </w:r>
      <w:r w:rsidR="00037CCA" w:rsidRPr="000776AA">
        <w:rPr>
          <w:szCs w:val="24"/>
        </w:rPr>
        <w:t xml:space="preserve">» </w:t>
      </w:r>
      <w:r w:rsidRPr="000776AA">
        <w:rPr>
          <w:szCs w:val="24"/>
        </w:rPr>
        <w:t xml:space="preserve">(далее </w:t>
      </w:r>
      <w:r w:rsidR="00037CCA" w:rsidRPr="000776AA">
        <w:rPr>
          <w:szCs w:val="24"/>
        </w:rPr>
        <w:t xml:space="preserve">– </w:t>
      </w:r>
      <w:r w:rsidRPr="000776AA">
        <w:rPr>
          <w:szCs w:val="24"/>
        </w:rPr>
        <w:t xml:space="preserve">Правила благоустройства) </w:t>
      </w:r>
      <w:r w:rsidR="00037CCA" w:rsidRPr="000776AA">
        <w:rPr>
          <w:szCs w:val="24"/>
        </w:rPr>
        <w:t xml:space="preserve">– </w:t>
      </w:r>
      <w:r w:rsidRPr="000776AA">
        <w:rPr>
          <w:szCs w:val="24"/>
        </w:rPr>
        <w:t xml:space="preserve">путем размещения электронной версии проекта благоустройства, согласованного в соответствии с Правилами благоустройства, и копии документа, содержащего в том числе фотоматериалы, подтверждающего приемку работ </w:t>
      </w:r>
      <w:r w:rsidR="00037CCA" w:rsidRPr="000776AA">
        <w:rPr>
          <w:szCs w:val="24"/>
        </w:rPr>
        <w:br/>
      </w:r>
      <w:r w:rsidRPr="000776AA">
        <w:rPr>
          <w:szCs w:val="24"/>
        </w:rPr>
        <w:t xml:space="preserve">и их соответствие проекту благоустройства, Комитетом по градостроительству </w:t>
      </w:r>
      <w:r w:rsidR="00037CCA" w:rsidRPr="000776AA">
        <w:rPr>
          <w:szCs w:val="24"/>
        </w:rPr>
        <w:br/>
      </w:r>
      <w:r w:rsidRPr="000776AA">
        <w:rPr>
          <w:szCs w:val="24"/>
        </w:rPr>
        <w:t xml:space="preserve">и архитектуре (далее </w:t>
      </w:r>
      <w:r w:rsidR="00037CCA" w:rsidRPr="000776AA">
        <w:rPr>
          <w:szCs w:val="24"/>
        </w:rPr>
        <w:t xml:space="preserve">– </w:t>
      </w:r>
      <w:r w:rsidRPr="000776AA">
        <w:rPr>
          <w:szCs w:val="24"/>
        </w:rPr>
        <w:t xml:space="preserve">КГА) в государственной информационной системе </w:t>
      </w:r>
      <w:r w:rsidR="00037CCA" w:rsidRPr="000776AA">
        <w:rPr>
          <w:szCs w:val="24"/>
        </w:rPr>
        <w:br/>
      </w:r>
      <w:r w:rsidRPr="000776AA">
        <w:rPr>
          <w:szCs w:val="24"/>
        </w:rPr>
        <w:t xml:space="preserve">Санкт-Петербурга «Автоматизированная система управления градостроительной деятельностью» (далее </w:t>
      </w:r>
      <w:r w:rsidR="00037CCA" w:rsidRPr="000776AA">
        <w:rPr>
          <w:szCs w:val="24"/>
        </w:rPr>
        <w:t xml:space="preserve">– </w:t>
      </w:r>
      <w:r w:rsidRPr="000776AA">
        <w:rPr>
          <w:szCs w:val="24"/>
        </w:rPr>
        <w:t xml:space="preserve">АИС УГД) в срок, не превышающий 30 дней после поступления </w:t>
      </w:r>
      <w:r w:rsidR="00037CCA" w:rsidRPr="000776AA">
        <w:rPr>
          <w:szCs w:val="24"/>
        </w:rPr>
        <w:br/>
      </w:r>
      <w:r w:rsidRPr="000776AA">
        <w:rPr>
          <w:szCs w:val="24"/>
        </w:rPr>
        <w:lastRenderedPageBreak/>
        <w:t>в КГА от заинтересованного лица копий указанных документов в отношении</w:t>
      </w:r>
      <w:r w:rsidR="00037CCA" w:rsidRPr="000776AA">
        <w:rPr>
          <w:szCs w:val="24"/>
        </w:rPr>
        <w:t xml:space="preserve"> указанных</w:t>
      </w:r>
      <w:r w:rsidRPr="000776AA">
        <w:rPr>
          <w:szCs w:val="24"/>
        </w:rPr>
        <w:t xml:space="preserve"> объектов благоустройства и элементов благоустройства.</w:t>
      </w:r>
    </w:p>
    <w:p w14:paraId="4F1ED3BD" w14:textId="72AFC472" w:rsidR="000C79D4" w:rsidRPr="000776AA" w:rsidRDefault="000C79D4" w:rsidP="009A05AD">
      <w:pPr>
        <w:ind w:firstLine="567"/>
        <w:jc w:val="both"/>
        <w:rPr>
          <w:szCs w:val="24"/>
        </w:rPr>
      </w:pPr>
      <w:r w:rsidRPr="000776AA">
        <w:rPr>
          <w:szCs w:val="24"/>
        </w:rPr>
        <w:t xml:space="preserve">2.2. Фасады зданий, сооружений и расположенные на них элементы благоустройства </w:t>
      </w:r>
      <w:r w:rsidR="00037CCA" w:rsidRPr="000776AA">
        <w:rPr>
          <w:szCs w:val="24"/>
        </w:rPr>
        <w:t xml:space="preserve">– </w:t>
      </w:r>
      <w:r w:rsidRPr="000776AA">
        <w:rPr>
          <w:szCs w:val="24"/>
        </w:rPr>
        <w:t>путем размещения электронной версии утвержденного паспорта фасада здания, сооружения, КГА в АИС УГД в срок, не превышающий 30 дней после утверждения паспорта фасада здания, сооружения или внесения в него изменений в порядке, установленном Правительством Санкт-Петербурга.</w:t>
      </w:r>
    </w:p>
    <w:p w14:paraId="0FF094E7" w14:textId="778C044C" w:rsidR="007B3395" w:rsidRPr="000776AA" w:rsidRDefault="000C79D4" w:rsidP="009A05AD">
      <w:pPr>
        <w:ind w:firstLine="567"/>
        <w:jc w:val="both"/>
        <w:rPr>
          <w:szCs w:val="24"/>
        </w:rPr>
      </w:pPr>
      <w:r w:rsidRPr="000776AA">
        <w:rPr>
          <w:szCs w:val="24"/>
        </w:rPr>
        <w:t xml:space="preserve">2.3. Объекты зеленых насаждений, расположенные на территориях зеленых насаждений общего пользования городского значения, и расположенные на них элементы благоустройства, создание (размещение) которых осуществлено в соответствии с Порядком разработки, согласования и утверждения проектов создания (размещения) объектов зеленых насаждений, утвержденным постановлением Правительства Санкт-Петербурга </w:t>
      </w:r>
      <w:r w:rsidR="00037CCA" w:rsidRPr="000776AA">
        <w:rPr>
          <w:szCs w:val="24"/>
        </w:rPr>
        <w:br/>
      </w:r>
      <w:r w:rsidRPr="000776AA">
        <w:rPr>
          <w:szCs w:val="24"/>
        </w:rPr>
        <w:t xml:space="preserve">от 28.09.2016 </w:t>
      </w:r>
      <w:r w:rsidR="00037CCA" w:rsidRPr="000776AA">
        <w:rPr>
          <w:szCs w:val="24"/>
        </w:rPr>
        <w:t xml:space="preserve">№ </w:t>
      </w:r>
      <w:r w:rsidRPr="000776AA">
        <w:rPr>
          <w:szCs w:val="24"/>
        </w:rPr>
        <w:t>854</w:t>
      </w:r>
      <w:r w:rsidR="00037CCA" w:rsidRPr="000776AA">
        <w:rPr>
          <w:szCs w:val="24"/>
        </w:rPr>
        <w:t>,</w:t>
      </w:r>
      <w:r w:rsidRPr="000776AA">
        <w:rPr>
          <w:szCs w:val="24"/>
        </w:rPr>
        <w:t xml:space="preserve"> </w:t>
      </w:r>
      <w:r w:rsidR="00037CCA" w:rsidRPr="000776AA">
        <w:rPr>
          <w:szCs w:val="24"/>
        </w:rPr>
        <w:t xml:space="preserve">– </w:t>
      </w:r>
      <w:r w:rsidRPr="000776AA">
        <w:rPr>
          <w:szCs w:val="24"/>
        </w:rPr>
        <w:t xml:space="preserve">путем размещения электронной версии утвержденного проекта создания (размещения) объекта зеленых насаждений, расположенного на территориях зеленых насаждений общего пользования городского значения, и акта приемки выполненных работ, Комитетом по благоустройству Санкт-Петербурга в государственной информационной системе Санкт-Петербурга «Объекты городской среды </w:t>
      </w:r>
      <w:r w:rsidR="00037CCA" w:rsidRPr="000776AA">
        <w:rPr>
          <w:szCs w:val="24"/>
        </w:rPr>
        <w:br/>
      </w:r>
      <w:r w:rsidRPr="000776AA">
        <w:rPr>
          <w:szCs w:val="24"/>
        </w:rPr>
        <w:t>Санкт-Петербурга» в срок, не превышающий 30 дней после утверждения паспорта указанной территории зеленых насаждений или внесения в него изменений в порядке, установленном Правительством Санкт-Петербурга.</w:t>
      </w:r>
      <w:r w:rsidR="000D5474" w:rsidRPr="000776AA">
        <w:rPr>
          <w:szCs w:val="24"/>
        </w:rPr>
        <w:t>»</w:t>
      </w:r>
      <w:r w:rsidR="008F549C" w:rsidRPr="000776AA">
        <w:rPr>
          <w:szCs w:val="24"/>
        </w:rPr>
        <w:t>.</w:t>
      </w:r>
    </w:p>
    <w:p w14:paraId="1B8D08CF" w14:textId="77777777" w:rsidR="00C20FE9" w:rsidRPr="000776AA" w:rsidRDefault="00C20FE9" w:rsidP="00B624C4">
      <w:pPr>
        <w:pStyle w:val="ab"/>
        <w:numPr>
          <w:ilvl w:val="0"/>
          <w:numId w:val="13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>Внести изменени</w:t>
      </w:r>
      <w:r w:rsidR="00C17561" w:rsidRPr="000776AA">
        <w:rPr>
          <w:szCs w:val="24"/>
        </w:rPr>
        <w:t>е</w:t>
      </w:r>
      <w:r w:rsidRPr="000776AA">
        <w:rPr>
          <w:szCs w:val="24"/>
        </w:rPr>
        <w:t xml:space="preserve"> в </w:t>
      </w:r>
      <w:r w:rsidR="00F033D3" w:rsidRPr="000776AA">
        <w:rPr>
          <w:szCs w:val="24"/>
        </w:rPr>
        <w:t>п</w:t>
      </w:r>
      <w:r w:rsidRPr="000776AA">
        <w:rPr>
          <w:szCs w:val="24"/>
        </w:rPr>
        <w:t xml:space="preserve">остановление Правительства Санкт-Петербурга </w:t>
      </w:r>
      <w:r w:rsidR="00B624C4" w:rsidRPr="000776AA">
        <w:rPr>
          <w:szCs w:val="24"/>
        </w:rPr>
        <w:br/>
      </w:r>
      <w:r w:rsidRPr="000776AA">
        <w:rPr>
          <w:szCs w:val="24"/>
        </w:rPr>
        <w:t xml:space="preserve">от 12.12.2017 № 1024 «Об утверждении Порядка паспортизации территорий зеленых насаждений и внесении изменений в постановления Правительства Санкт-Петербурга </w:t>
      </w:r>
      <w:r w:rsidR="00B624C4" w:rsidRPr="000776AA">
        <w:rPr>
          <w:szCs w:val="24"/>
        </w:rPr>
        <w:br/>
      </w:r>
      <w:r w:rsidRPr="000776AA">
        <w:rPr>
          <w:szCs w:val="24"/>
        </w:rPr>
        <w:t>от 26.08.2008 № 1078, от 17.07.2014 № 605», изложив пункт 2.1</w:t>
      </w:r>
      <w:r w:rsidR="001E19E2" w:rsidRPr="000776AA">
        <w:rPr>
          <w:szCs w:val="24"/>
        </w:rPr>
        <w:t xml:space="preserve"> приложения </w:t>
      </w:r>
      <w:r w:rsidR="00B624C4" w:rsidRPr="000776AA">
        <w:rPr>
          <w:szCs w:val="24"/>
        </w:rPr>
        <w:br/>
      </w:r>
      <w:r w:rsidR="001E19E2" w:rsidRPr="000776AA">
        <w:rPr>
          <w:szCs w:val="24"/>
        </w:rPr>
        <w:t>к постановлению,</w:t>
      </w:r>
      <w:r w:rsidRPr="000776AA">
        <w:rPr>
          <w:szCs w:val="24"/>
        </w:rPr>
        <w:t xml:space="preserve"> в следующей редакции:</w:t>
      </w:r>
    </w:p>
    <w:p w14:paraId="0C97AB18" w14:textId="1A275361" w:rsidR="00C20FE9" w:rsidRPr="000776AA" w:rsidRDefault="00C20FE9" w:rsidP="00902A0B">
      <w:pPr>
        <w:pStyle w:val="ab"/>
        <w:tabs>
          <w:tab w:val="left" w:pos="1276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b/>
          <w:szCs w:val="24"/>
        </w:rPr>
      </w:pPr>
      <w:r w:rsidRPr="000776AA">
        <w:rPr>
          <w:szCs w:val="24"/>
        </w:rPr>
        <w:t xml:space="preserve">«2.1. Ведение паспортов территорий зеленых насаждений (далее </w:t>
      </w:r>
      <w:r w:rsidR="001E19E2" w:rsidRPr="000776AA">
        <w:rPr>
          <w:szCs w:val="24"/>
        </w:rPr>
        <w:t xml:space="preserve">– </w:t>
      </w:r>
      <w:r w:rsidRPr="000776AA">
        <w:rPr>
          <w:szCs w:val="24"/>
        </w:rPr>
        <w:t xml:space="preserve">паспорта) осуществляется на бумажных и(или) электронных носителях. При ведении паспортов </w:t>
      </w:r>
      <w:r w:rsidRPr="000776AA">
        <w:rPr>
          <w:szCs w:val="24"/>
        </w:rPr>
        <w:br/>
        <w:t xml:space="preserve">на электронных носителях данные </w:t>
      </w:r>
      <w:r w:rsidR="001E19E2" w:rsidRPr="000776AA">
        <w:rPr>
          <w:szCs w:val="24"/>
        </w:rPr>
        <w:t>размещаются</w:t>
      </w:r>
      <w:r w:rsidRPr="000776AA">
        <w:rPr>
          <w:szCs w:val="24"/>
        </w:rPr>
        <w:t xml:space="preserve"> в государственной информационной системе Санкт-Петербурга «</w:t>
      </w:r>
      <w:r w:rsidR="004A57F8" w:rsidRPr="000776AA">
        <w:rPr>
          <w:szCs w:val="24"/>
        </w:rPr>
        <w:t>О</w:t>
      </w:r>
      <w:r w:rsidRPr="000776AA">
        <w:rPr>
          <w:szCs w:val="24"/>
        </w:rPr>
        <w:t>бъект</w:t>
      </w:r>
      <w:r w:rsidR="004A57F8" w:rsidRPr="000776AA">
        <w:rPr>
          <w:szCs w:val="24"/>
        </w:rPr>
        <w:t>ы</w:t>
      </w:r>
      <w:r w:rsidRPr="000776AA">
        <w:rPr>
          <w:szCs w:val="24"/>
        </w:rPr>
        <w:t xml:space="preserve"> городской среды Санкт-Петербурга».</w:t>
      </w:r>
    </w:p>
    <w:p w14:paraId="318B6C8B" w14:textId="5CAB5B87" w:rsidR="001E19E2" w:rsidRPr="000776AA" w:rsidRDefault="00072A20" w:rsidP="00644EBB">
      <w:pPr>
        <w:pStyle w:val="ab"/>
        <w:numPr>
          <w:ilvl w:val="0"/>
          <w:numId w:val="13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>Комитету по информатизации и связи</w:t>
      </w:r>
      <w:r w:rsidR="00644EBB" w:rsidRPr="000776AA">
        <w:rPr>
          <w:szCs w:val="24"/>
        </w:rPr>
        <w:t xml:space="preserve"> в</w:t>
      </w:r>
      <w:r w:rsidR="001E19E2" w:rsidRPr="000776AA">
        <w:rPr>
          <w:szCs w:val="24"/>
        </w:rPr>
        <w:t xml:space="preserve"> </w:t>
      </w:r>
      <w:r w:rsidR="00B27F73" w:rsidRPr="000776AA">
        <w:rPr>
          <w:szCs w:val="24"/>
        </w:rPr>
        <w:t>трехмесячный</w:t>
      </w:r>
      <w:r w:rsidR="006B0E09" w:rsidRPr="000776AA">
        <w:rPr>
          <w:szCs w:val="24"/>
        </w:rPr>
        <w:t xml:space="preserve"> </w:t>
      </w:r>
      <w:r w:rsidR="001E19E2" w:rsidRPr="000776AA">
        <w:rPr>
          <w:szCs w:val="24"/>
        </w:rPr>
        <w:t>срок разработать проект типового соглашения об информационном взаимодействии</w:t>
      </w:r>
      <w:r w:rsidR="00F3379D">
        <w:rPr>
          <w:szCs w:val="24"/>
        </w:rPr>
        <w:t xml:space="preserve"> </w:t>
      </w:r>
      <w:r w:rsidR="001E19E2" w:rsidRPr="000776AA">
        <w:rPr>
          <w:szCs w:val="24"/>
        </w:rPr>
        <w:t xml:space="preserve">и направить проекты соглашений об информационном взаимодействии </w:t>
      </w:r>
      <w:r w:rsidR="00AD1667">
        <w:rPr>
          <w:szCs w:val="24"/>
        </w:rPr>
        <w:t xml:space="preserve">исполнительным органам - обладателям информации, подлежащей включению в ОГС, указанным в приложении № 2 </w:t>
      </w:r>
      <w:r w:rsidR="00447C18">
        <w:rPr>
          <w:szCs w:val="24"/>
        </w:rPr>
        <w:br/>
      </w:r>
      <w:r w:rsidR="00AD1667">
        <w:rPr>
          <w:szCs w:val="24"/>
        </w:rPr>
        <w:t>к постановлению.</w:t>
      </w:r>
    </w:p>
    <w:p w14:paraId="4CCFEC82" w14:textId="25A91E3F" w:rsidR="007D06E9" w:rsidRPr="000776AA" w:rsidRDefault="00694660" w:rsidP="00A87BF0">
      <w:pPr>
        <w:pStyle w:val="ab"/>
        <w:numPr>
          <w:ilvl w:val="0"/>
          <w:numId w:val="13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>
        <w:rPr>
          <w:szCs w:val="24"/>
        </w:rPr>
        <w:t>Исполнительным органам, указанным в приложении № 2 к постановлению,</w:t>
      </w:r>
      <w:r w:rsidR="008235D0" w:rsidRPr="000776AA">
        <w:rPr>
          <w:szCs w:val="24"/>
        </w:rPr>
        <w:t xml:space="preserve"> </w:t>
      </w:r>
      <w:r>
        <w:rPr>
          <w:szCs w:val="24"/>
        </w:rPr>
        <w:br/>
      </w:r>
      <w:r w:rsidR="007D06E9" w:rsidRPr="000776AA">
        <w:rPr>
          <w:szCs w:val="24"/>
        </w:rPr>
        <w:t>в двухмесячный с</w:t>
      </w:r>
      <w:r w:rsidR="008235D0" w:rsidRPr="000776AA">
        <w:rPr>
          <w:szCs w:val="24"/>
        </w:rPr>
        <w:t xml:space="preserve">рок после выполнения Комитетом </w:t>
      </w:r>
      <w:r w:rsidR="007D06E9" w:rsidRPr="000776AA">
        <w:rPr>
          <w:szCs w:val="24"/>
        </w:rPr>
        <w:t xml:space="preserve">по информатизации и связи </w:t>
      </w:r>
      <w:hyperlink r:id="rId11" w:history="1">
        <w:r w:rsidR="00980B9E" w:rsidRPr="000776AA">
          <w:rPr>
            <w:szCs w:val="24"/>
          </w:rPr>
          <w:t>пункта 10</w:t>
        </w:r>
      </w:hyperlink>
      <w:r w:rsidR="00980B9E" w:rsidRPr="000776AA">
        <w:rPr>
          <w:szCs w:val="24"/>
        </w:rPr>
        <w:t xml:space="preserve"> </w:t>
      </w:r>
      <w:r w:rsidR="0098751A" w:rsidRPr="000776AA">
        <w:rPr>
          <w:szCs w:val="24"/>
        </w:rPr>
        <w:t xml:space="preserve">постановления </w:t>
      </w:r>
      <w:r w:rsidR="007D06E9" w:rsidRPr="000776AA">
        <w:rPr>
          <w:szCs w:val="24"/>
        </w:rPr>
        <w:t>согласовать</w:t>
      </w:r>
      <w:r w:rsidR="008235D0" w:rsidRPr="000776AA">
        <w:rPr>
          <w:szCs w:val="24"/>
          <w:lang w:eastAsia="ru-RU"/>
        </w:rPr>
        <w:t xml:space="preserve"> и подписать соглашения </w:t>
      </w:r>
      <w:r w:rsidR="007D06E9" w:rsidRPr="000776AA">
        <w:rPr>
          <w:szCs w:val="24"/>
          <w:lang w:eastAsia="ru-RU"/>
        </w:rPr>
        <w:t>об информационном взаимодействии и направить их в Комитет по информатизации и связи.</w:t>
      </w:r>
    </w:p>
    <w:p w14:paraId="5FB11329" w14:textId="18CBD65E" w:rsidR="007D06E9" w:rsidRPr="000776AA" w:rsidRDefault="007D06E9" w:rsidP="00A87BF0">
      <w:pPr>
        <w:pStyle w:val="ab"/>
        <w:numPr>
          <w:ilvl w:val="0"/>
          <w:numId w:val="13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 xml:space="preserve">Рекомендовать органам местного самоуправления внутригородских муниципальных образований Санкт-Петербурга использовать </w:t>
      </w:r>
      <w:r w:rsidR="00980B9E" w:rsidRPr="000776AA">
        <w:rPr>
          <w:szCs w:val="24"/>
          <w:lang w:eastAsia="ru-RU"/>
        </w:rPr>
        <w:t xml:space="preserve">ОГС </w:t>
      </w:r>
      <w:r w:rsidRPr="000776AA">
        <w:rPr>
          <w:szCs w:val="24"/>
          <w:lang w:eastAsia="ru-RU"/>
        </w:rPr>
        <w:t xml:space="preserve">при </w:t>
      </w:r>
      <w:r w:rsidR="00563FC6" w:rsidRPr="000776AA">
        <w:rPr>
          <w:szCs w:val="24"/>
          <w:lang w:eastAsia="ru-RU"/>
        </w:rPr>
        <w:t>решении вопросов местного значения в сфере</w:t>
      </w:r>
      <w:r w:rsidRPr="000776AA">
        <w:rPr>
          <w:szCs w:val="24"/>
          <w:lang w:eastAsia="ru-RU"/>
        </w:rPr>
        <w:t xml:space="preserve"> благоустройства территорий муниципальных образований.</w:t>
      </w:r>
    </w:p>
    <w:p w14:paraId="2739073A" w14:textId="6E9BFAEE" w:rsidR="003711F8" w:rsidRPr="00183C58" w:rsidRDefault="006C4646" w:rsidP="00644EBB">
      <w:pPr>
        <w:pStyle w:val="ab"/>
        <w:keepNext/>
        <w:numPr>
          <w:ilvl w:val="0"/>
          <w:numId w:val="13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 xml:space="preserve">Контроль за выполнением </w:t>
      </w:r>
      <w:r w:rsidRPr="000776AA">
        <w:rPr>
          <w:szCs w:val="24"/>
          <w:lang w:eastAsia="ru-RU"/>
        </w:rPr>
        <w:t>постановлени</w:t>
      </w:r>
      <w:r w:rsidR="003F0233" w:rsidRPr="000776AA">
        <w:rPr>
          <w:szCs w:val="24"/>
          <w:lang w:eastAsia="ru-RU"/>
        </w:rPr>
        <w:t>я</w:t>
      </w:r>
      <w:r w:rsidR="003F0233" w:rsidRPr="000776AA">
        <w:rPr>
          <w:szCs w:val="24"/>
        </w:rPr>
        <w:t xml:space="preserve"> возложить на вице-губернатора </w:t>
      </w:r>
      <w:r w:rsidRPr="000776AA">
        <w:rPr>
          <w:szCs w:val="24"/>
        </w:rPr>
        <w:t>Санкт-Петербурга</w:t>
      </w:r>
      <w:r w:rsidR="000C3DC2" w:rsidRPr="000776AA">
        <w:rPr>
          <w:szCs w:val="24"/>
        </w:rPr>
        <w:t xml:space="preserve"> –</w:t>
      </w:r>
      <w:r w:rsidR="00022C6C" w:rsidRPr="000776AA">
        <w:rPr>
          <w:szCs w:val="24"/>
        </w:rPr>
        <w:t xml:space="preserve"> </w:t>
      </w:r>
      <w:r w:rsidR="000C3DC2" w:rsidRPr="000776AA">
        <w:rPr>
          <w:szCs w:val="24"/>
        </w:rPr>
        <w:t>руководителя Администрации Губернатора Санкт-Петербурга</w:t>
      </w:r>
      <w:r w:rsidRPr="000776AA">
        <w:rPr>
          <w:szCs w:val="24"/>
        </w:rPr>
        <w:t xml:space="preserve"> </w:t>
      </w:r>
      <w:r w:rsidR="00076442" w:rsidRPr="00667A85">
        <w:rPr>
          <w:szCs w:val="24"/>
        </w:rPr>
        <w:t>Пикалёва В.И</w:t>
      </w:r>
      <w:r w:rsidR="0042382D" w:rsidRPr="00667A85">
        <w:rPr>
          <w:szCs w:val="24"/>
        </w:rPr>
        <w:t>.</w:t>
      </w:r>
    </w:p>
    <w:p w14:paraId="51D71529" w14:textId="77777777" w:rsidR="00880D0F" w:rsidRPr="00183C58" w:rsidRDefault="00880D0F" w:rsidP="00D06D41">
      <w:pPr>
        <w:keepNext/>
        <w:rPr>
          <w:szCs w:val="24"/>
        </w:rPr>
      </w:pPr>
    </w:p>
    <w:p w14:paraId="43539E9C" w14:textId="77777777" w:rsidR="00644EBB" w:rsidRPr="00183C58" w:rsidRDefault="00644EBB" w:rsidP="00D06D41">
      <w:pPr>
        <w:keepNext/>
        <w:rPr>
          <w:szCs w:val="24"/>
        </w:rPr>
      </w:pPr>
    </w:p>
    <w:p w14:paraId="79F8A2E8" w14:textId="77777777" w:rsidR="00880D0F" w:rsidRPr="00183C58" w:rsidRDefault="00880D0F" w:rsidP="00D06D41">
      <w:pPr>
        <w:keepNext/>
        <w:rPr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2"/>
        <w:gridCol w:w="3155"/>
      </w:tblGrid>
      <w:tr w:rsidR="00B73C97" w:rsidRPr="00B73C97" w14:paraId="0AD10DF0" w14:textId="77777777" w:rsidTr="00BE52DC">
        <w:tc>
          <w:tcPr>
            <w:tcW w:w="2127" w:type="dxa"/>
            <w:shd w:val="clear" w:color="auto" w:fill="auto"/>
          </w:tcPr>
          <w:p w14:paraId="7B81CF81" w14:textId="77777777" w:rsidR="00B73C97" w:rsidRPr="00183C58" w:rsidRDefault="00B73C97" w:rsidP="00B73C97">
            <w:pPr>
              <w:jc w:val="center"/>
              <w:rPr>
                <w:rFonts w:eastAsia="Calibri"/>
                <w:b/>
                <w:szCs w:val="24"/>
              </w:rPr>
            </w:pPr>
            <w:r w:rsidRPr="00667A85">
              <w:rPr>
                <w:rFonts w:eastAsia="Calibri"/>
                <w:b/>
                <w:szCs w:val="24"/>
              </w:rPr>
              <w:t xml:space="preserve">Губернатор </w:t>
            </w:r>
            <w:r w:rsidRPr="00667A85">
              <w:rPr>
                <w:rFonts w:eastAsia="Calibri"/>
                <w:b/>
                <w:szCs w:val="24"/>
              </w:rPr>
              <w:br/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14:paraId="3E02861E" w14:textId="77777777" w:rsidR="00B73C97" w:rsidRPr="00183C58" w:rsidRDefault="00B73C97" w:rsidP="00B73C97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14:paraId="01E0094A" w14:textId="77777777" w:rsidR="00B73C97" w:rsidRPr="00B73C97" w:rsidRDefault="00B73C97" w:rsidP="00B73C97">
            <w:pPr>
              <w:jc w:val="right"/>
              <w:rPr>
                <w:rFonts w:eastAsia="Calibri"/>
                <w:b/>
                <w:szCs w:val="24"/>
              </w:rPr>
            </w:pPr>
            <w:r w:rsidRPr="00183C58">
              <w:rPr>
                <w:rFonts w:eastAsia="Calibri"/>
                <w:b/>
                <w:szCs w:val="24"/>
                <w:lang w:eastAsia="x-none"/>
              </w:rPr>
              <w:t>А.Д.Беглов</w:t>
            </w:r>
          </w:p>
        </w:tc>
      </w:tr>
    </w:tbl>
    <w:p w14:paraId="56FDB47E" w14:textId="7EF130CA" w:rsidR="00B73C97" w:rsidRDefault="00B73C97" w:rsidP="00AE14AA">
      <w:pPr>
        <w:pStyle w:val="ab"/>
        <w:keepNext/>
        <w:ind w:left="0"/>
        <w:rPr>
          <w:b/>
          <w:szCs w:val="24"/>
        </w:rPr>
      </w:pPr>
      <w:r>
        <w:rPr>
          <w:b/>
          <w:szCs w:val="24"/>
        </w:rPr>
        <w:br w:type="page"/>
      </w:r>
    </w:p>
    <w:p w14:paraId="4EF77C63" w14:textId="77777777" w:rsidR="00D57233" w:rsidRPr="000776AA" w:rsidRDefault="00D57233" w:rsidP="00F67B61">
      <w:pPr>
        <w:ind w:left="5812"/>
        <w:rPr>
          <w:szCs w:val="24"/>
        </w:rPr>
      </w:pPr>
      <w:r w:rsidRPr="000776AA">
        <w:rPr>
          <w:szCs w:val="24"/>
        </w:rPr>
        <w:t xml:space="preserve">УТВЕРЖДЕНО </w:t>
      </w:r>
    </w:p>
    <w:p w14:paraId="076BCE3D" w14:textId="77777777" w:rsidR="00D57233" w:rsidRPr="000776AA" w:rsidRDefault="00C8063C" w:rsidP="00F67B61">
      <w:pPr>
        <w:ind w:left="5812"/>
        <w:rPr>
          <w:szCs w:val="24"/>
        </w:rPr>
      </w:pPr>
      <w:r w:rsidRPr="000776AA">
        <w:rPr>
          <w:szCs w:val="24"/>
        </w:rPr>
        <w:t>постановлением</w:t>
      </w:r>
      <w:r w:rsidR="00D57233" w:rsidRPr="000776AA">
        <w:rPr>
          <w:szCs w:val="24"/>
        </w:rPr>
        <w:t xml:space="preserve"> </w:t>
      </w:r>
    </w:p>
    <w:p w14:paraId="4DD3BFB1" w14:textId="77777777" w:rsidR="00D57233" w:rsidRPr="000776AA" w:rsidRDefault="00D57233" w:rsidP="00F67B61">
      <w:pPr>
        <w:ind w:left="5812"/>
        <w:rPr>
          <w:szCs w:val="24"/>
        </w:rPr>
      </w:pPr>
      <w:r w:rsidRPr="000776AA">
        <w:rPr>
          <w:szCs w:val="24"/>
        </w:rPr>
        <w:t>Правительства Санкт</w:t>
      </w:r>
      <w:r w:rsidR="00D06D41" w:rsidRPr="000776AA">
        <w:rPr>
          <w:szCs w:val="24"/>
        </w:rPr>
        <w:noBreakHyphen/>
      </w:r>
      <w:r w:rsidRPr="000776AA">
        <w:rPr>
          <w:szCs w:val="24"/>
        </w:rPr>
        <w:t xml:space="preserve">Петербурга </w:t>
      </w:r>
    </w:p>
    <w:p w14:paraId="4F6DD8B8" w14:textId="77777777" w:rsidR="00D57233" w:rsidRPr="000776AA" w:rsidRDefault="00D57233" w:rsidP="00F67B61">
      <w:pPr>
        <w:ind w:left="5812"/>
        <w:rPr>
          <w:szCs w:val="24"/>
        </w:rPr>
      </w:pPr>
      <w:r w:rsidRPr="000776AA">
        <w:rPr>
          <w:szCs w:val="24"/>
        </w:rPr>
        <w:t>от ____________ № ___________</w:t>
      </w:r>
    </w:p>
    <w:p w14:paraId="441FE881" w14:textId="77777777" w:rsidR="00D57233" w:rsidRPr="000776AA" w:rsidRDefault="00D57233" w:rsidP="007C48BA">
      <w:pPr>
        <w:rPr>
          <w:b/>
          <w:szCs w:val="24"/>
        </w:rPr>
      </w:pPr>
    </w:p>
    <w:p w14:paraId="172778A7" w14:textId="77777777" w:rsidR="00F67B61" w:rsidRPr="000776AA" w:rsidRDefault="00F67B61" w:rsidP="006246CA">
      <w:pPr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14:paraId="604C65B3" w14:textId="77777777" w:rsidR="005E47F4" w:rsidRPr="000776AA" w:rsidRDefault="00DA44C6" w:rsidP="006246CA">
      <w:pPr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0776AA">
        <w:rPr>
          <w:b/>
          <w:bCs/>
          <w:szCs w:val="24"/>
          <w:lang w:eastAsia="ru-RU"/>
        </w:rPr>
        <w:t xml:space="preserve">ПОЛОЖЕНИЕ </w:t>
      </w:r>
    </w:p>
    <w:p w14:paraId="6DE6655B" w14:textId="77777777" w:rsidR="00241C70" w:rsidRPr="000776AA" w:rsidRDefault="00EF1C9F" w:rsidP="006246CA">
      <w:pPr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0776AA">
        <w:rPr>
          <w:b/>
          <w:bCs/>
          <w:szCs w:val="24"/>
          <w:lang w:eastAsia="ru-RU"/>
        </w:rPr>
        <w:t xml:space="preserve">о </w:t>
      </w:r>
      <w:r w:rsidR="00241C70" w:rsidRPr="000776AA">
        <w:rPr>
          <w:b/>
          <w:bCs/>
          <w:szCs w:val="24"/>
          <w:lang w:eastAsia="ru-RU"/>
        </w:rPr>
        <w:t>государственн</w:t>
      </w:r>
      <w:r w:rsidR="00D06D41" w:rsidRPr="000776AA">
        <w:rPr>
          <w:b/>
          <w:bCs/>
          <w:szCs w:val="24"/>
          <w:lang w:eastAsia="ru-RU"/>
        </w:rPr>
        <w:t>ой информационной системе Санкт</w:t>
      </w:r>
      <w:r w:rsidR="00D06D41" w:rsidRPr="000776AA">
        <w:rPr>
          <w:b/>
          <w:bCs/>
          <w:szCs w:val="24"/>
          <w:lang w:eastAsia="ru-RU"/>
        </w:rPr>
        <w:noBreakHyphen/>
      </w:r>
      <w:r w:rsidR="00241C70" w:rsidRPr="000776AA">
        <w:rPr>
          <w:b/>
          <w:bCs/>
          <w:szCs w:val="24"/>
          <w:lang w:eastAsia="ru-RU"/>
        </w:rPr>
        <w:t xml:space="preserve">Петербурга </w:t>
      </w:r>
    </w:p>
    <w:p w14:paraId="3ACB5263" w14:textId="309E006E" w:rsidR="00D23586" w:rsidRPr="000776AA" w:rsidRDefault="00241C70" w:rsidP="00047AD9">
      <w:pPr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0776AA">
        <w:rPr>
          <w:b/>
          <w:bCs/>
          <w:szCs w:val="24"/>
          <w:lang w:eastAsia="ru-RU"/>
        </w:rPr>
        <w:t>«</w:t>
      </w:r>
      <w:r w:rsidR="004A57F8" w:rsidRPr="000776AA">
        <w:rPr>
          <w:b/>
          <w:bCs/>
          <w:szCs w:val="24"/>
          <w:lang w:eastAsia="ru-RU"/>
        </w:rPr>
        <w:t>О</w:t>
      </w:r>
      <w:r w:rsidR="00C904AA" w:rsidRPr="000776AA">
        <w:rPr>
          <w:b/>
          <w:bCs/>
          <w:szCs w:val="24"/>
          <w:lang w:eastAsia="ru-RU"/>
        </w:rPr>
        <w:t>бъект</w:t>
      </w:r>
      <w:r w:rsidR="004A57F8" w:rsidRPr="000776AA">
        <w:rPr>
          <w:b/>
          <w:bCs/>
          <w:szCs w:val="24"/>
          <w:lang w:eastAsia="ru-RU"/>
        </w:rPr>
        <w:t>ы</w:t>
      </w:r>
      <w:r w:rsidR="00C904AA" w:rsidRPr="000776AA">
        <w:rPr>
          <w:b/>
          <w:bCs/>
          <w:szCs w:val="24"/>
          <w:lang w:eastAsia="ru-RU"/>
        </w:rPr>
        <w:t xml:space="preserve"> городской среды Санкт-Петербурга</w:t>
      </w:r>
      <w:r w:rsidRPr="000776AA">
        <w:rPr>
          <w:b/>
          <w:bCs/>
          <w:szCs w:val="24"/>
          <w:lang w:eastAsia="ru-RU"/>
        </w:rPr>
        <w:t>»</w:t>
      </w:r>
    </w:p>
    <w:p w14:paraId="25248366" w14:textId="77777777" w:rsidR="00E725B6" w:rsidRPr="000776AA" w:rsidRDefault="00E725B6" w:rsidP="006246CA">
      <w:pPr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14:paraId="04D194F5" w14:textId="77777777" w:rsidR="00E725B6" w:rsidRPr="000776AA" w:rsidRDefault="00E725B6" w:rsidP="006246CA">
      <w:pPr>
        <w:pStyle w:val="ab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  <w:szCs w:val="24"/>
          <w:lang w:eastAsia="ru-RU"/>
        </w:rPr>
      </w:pPr>
      <w:r w:rsidRPr="000776AA">
        <w:rPr>
          <w:b/>
          <w:bCs/>
          <w:szCs w:val="24"/>
          <w:lang w:eastAsia="ru-RU"/>
        </w:rPr>
        <w:t>Общие положения</w:t>
      </w:r>
    </w:p>
    <w:p w14:paraId="774C379E" w14:textId="77777777" w:rsidR="005533E2" w:rsidRPr="000776AA" w:rsidRDefault="005533E2" w:rsidP="006246CA">
      <w:pPr>
        <w:autoSpaceDE w:val="0"/>
        <w:autoSpaceDN w:val="0"/>
        <w:adjustRightInd w:val="0"/>
        <w:ind w:firstLine="540"/>
        <w:jc w:val="both"/>
        <w:rPr>
          <w:szCs w:val="24"/>
          <w:lang w:eastAsia="ru-RU"/>
        </w:rPr>
      </w:pPr>
    </w:p>
    <w:p w14:paraId="41FEA694" w14:textId="02BF1C75" w:rsidR="0030210E" w:rsidRPr="000776AA" w:rsidRDefault="00EF51F0" w:rsidP="0030210E">
      <w:pPr>
        <w:pStyle w:val="ab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bCs/>
          <w:szCs w:val="24"/>
          <w:lang w:eastAsia="ru-RU"/>
        </w:rPr>
        <w:t>Настоящее</w:t>
      </w:r>
      <w:r w:rsidRPr="000776AA">
        <w:rPr>
          <w:szCs w:val="24"/>
        </w:rPr>
        <w:t xml:space="preserve"> Положение определяет назначение, цели создания, функции, состав и описание государственной информационной системы Санкт-Петербурга «</w:t>
      </w:r>
      <w:r w:rsidR="004A57F8" w:rsidRPr="000776AA">
        <w:rPr>
          <w:szCs w:val="24"/>
        </w:rPr>
        <w:t>О</w:t>
      </w:r>
      <w:r w:rsidR="0030210E" w:rsidRPr="000776AA">
        <w:rPr>
          <w:szCs w:val="24"/>
        </w:rPr>
        <w:t>бъект</w:t>
      </w:r>
      <w:r w:rsidR="004A57F8" w:rsidRPr="000776AA">
        <w:rPr>
          <w:szCs w:val="24"/>
        </w:rPr>
        <w:t>ы</w:t>
      </w:r>
      <w:r w:rsidR="0030210E" w:rsidRPr="000776AA">
        <w:rPr>
          <w:szCs w:val="24"/>
        </w:rPr>
        <w:t xml:space="preserve"> городской среды Санкт-Петербурга</w:t>
      </w:r>
      <w:r w:rsidRPr="000776AA">
        <w:rPr>
          <w:szCs w:val="24"/>
        </w:rPr>
        <w:t>» (далее –</w:t>
      </w:r>
      <w:r w:rsidR="00270AB4" w:rsidRPr="000776AA">
        <w:rPr>
          <w:szCs w:val="24"/>
        </w:rPr>
        <w:t xml:space="preserve"> </w:t>
      </w:r>
      <w:r w:rsidR="00A97377" w:rsidRPr="000776AA">
        <w:rPr>
          <w:szCs w:val="24"/>
        </w:rPr>
        <w:t>ОГС</w:t>
      </w:r>
      <w:r w:rsidRPr="000776AA">
        <w:rPr>
          <w:szCs w:val="24"/>
        </w:rPr>
        <w:t xml:space="preserve">), </w:t>
      </w:r>
      <w:r w:rsidR="00FE25D1" w:rsidRPr="000776AA">
        <w:rPr>
          <w:szCs w:val="24"/>
        </w:rPr>
        <w:t>функции оператора</w:t>
      </w:r>
      <w:r w:rsidR="00D0341C" w:rsidRPr="000776AA">
        <w:rPr>
          <w:szCs w:val="24"/>
        </w:rPr>
        <w:t xml:space="preserve"> </w:t>
      </w:r>
      <w:r w:rsidR="00A97377" w:rsidRPr="000776AA">
        <w:rPr>
          <w:szCs w:val="24"/>
        </w:rPr>
        <w:t>ОГС</w:t>
      </w:r>
      <w:r w:rsidR="00FE25D1" w:rsidRPr="000776AA">
        <w:rPr>
          <w:szCs w:val="24"/>
        </w:rPr>
        <w:t xml:space="preserve">, </w:t>
      </w:r>
      <w:r w:rsidRPr="000776AA">
        <w:rPr>
          <w:szCs w:val="24"/>
        </w:rPr>
        <w:t xml:space="preserve">а также порядок предоставления и распространения информации, содержащейся в </w:t>
      </w:r>
      <w:r w:rsidR="00A97377" w:rsidRPr="000776AA">
        <w:rPr>
          <w:szCs w:val="24"/>
        </w:rPr>
        <w:t>ОГС</w:t>
      </w:r>
      <w:r w:rsidRPr="000776AA">
        <w:rPr>
          <w:szCs w:val="24"/>
        </w:rPr>
        <w:t xml:space="preserve">, порядок доступа к информации, содержащейся в </w:t>
      </w:r>
      <w:r w:rsidR="00A97377" w:rsidRPr="000776AA">
        <w:rPr>
          <w:szCs w:val="24"/>
        </w:rPr>
        <w:t>ОГС</w:t>
      </w:r>
      <w:r w:rsidR="007F3467" w:rsidRPr="000776AA">
        <w:rPr>
          <w:szCs w:val="24"/>
        </w:rPr>
        <w:t>.</w:t>
      </w:r>
    </w:p>
    <w:p w14:paraId="6149511B" w14:textId="78B35505" w:rsidR="0030210E" w:rsidRPr="000776AA" w:rsidRDefault="00A97377" w:rsidP="0030210E">
      <w:pPr>
        <w:pStyle w:val="ab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 xml:space="preserve">ОГС </w:t>
      </w:r>
      <w:r w:rsidR="0030210E" w:rsidRPr="000776AA">
        <w:rPr>
          <w:bCs/>
          <w:szCs w:val="24"/>
          <w:lang w:eastAsia="ru-RU"/>
        </w:rPr>
        <w:t>предназначена</w:t>
      </w:r>
      <w:r w:rsidR="0030210E" w:rsidRPr="000776AA">
        <w:rPr>
          <w:szCs w:val="24"/>
        </w:rPr>
        <w:t xml:space="preserve"> для автоматизации </w:t>
      </w:r>
      <w:r w:rsidR="00D0341C" w:rsidRPr="000776AA">
        <w:rPr>
          <w:szCs w:val="24"/>
        </w:rPr>
        <w:t xml:space="preserve">следующих </w:t>
      </w:r>
      <w:r w:rsidR="0030210E" w:rsidRPr="000776AA">
        <w:rPr>
          <w:szCs w:val="24"/>
        </w:rPr>
        <w:t>полномочий:</w:t>
      </w:r>
    </w:p>
    <w:p w14:paraId="54B974BD" w14:textId="77777777" w:rsidR="00AF0352" w:rsidRPr="000776AA" w:rsidRDefault="0030210E" w:rsidP="0004009B">
      <w:pPr>
        <w:pStyle w:val="ab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bCs/>
          <w:szCs w:val="24"/>
          <w:lang w:eastAsia="ru-RU"/>
        </w:rPr>
        <w:t>Комитета</w:t>
      </w:r>
      <w:r w:rsidRPr="000776AA">
        <w:rPr>
          <w:szCs w:val="24"/>
        </w:rPr>
        <w:t xml:space="preserve"> по информатизации и связи:</w:t>
      </w:r>
    </w:p>
    <w:p w14:paraId="69C06122" w14:textId="77777777" w:rsidR="000A4B89" w:rsidRPr="00183C58" w:rsidRDefault="000A4B89" w:rsidP="00280B22">
      <w:pPr>
        <w:pStyle w:val="ab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667A85">
        <w:rPr>
          <w:szCs w:val="24"/>
        </w:rPr>
        <w:t xml:space="preserve">координировать деятельность исполнительных органов государственной власти Санкт-Петербурга </w:t>
      </w:r>
      <w:r w:rsidR="00D34C6A" w:rsidRPr="00667A85">
        <w:rPr>
          <w:szCs w:val="24"/>
        </w:rPr>
        <w:t>по</w:t>
      </w:r>
      <w:r w:rsidR="0086239A" w:rsidRPr="00667A85">
        <w:rPr>
          <w:szCs w:val="24"/>
        </w:rPr>
        <w:t xml:space="preserve"> </w:t>
      </w:r>
      <w:r w:rsidRPr="00667A85">
        <w:rPr>
          <w:szCs w:val="24"/>
        </w:rPr>
        <w:t>автоматизации полномочий исполнительных органов государственной власти Санкт-Петербурга</w:t>
      </w:r>
      <w:r w:rsidRPr="00183C58">
        <w:rPr>
          <w:szCs w:val="24"/>
        </w:rPr>
        <w:t>.</w:t>
      </w:r>
    </w:p>
    <w:p w14:paraId="145B3377" w14:textId="77777777" w:rsidR="0030210E" w:rsidRPr="000776AA" w:rsidRDefault="0030210E" w:rsidP="0030210E">
      <w:pPr>
        <w:pStyle w:val="ab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>Комитета по благоустройству Санкт-Петербурга:</w:t>
      </w:r>
    </w:p>
    <w:p w14:paraId="09D2151B" w14:textId="17738FA7" w:rsidR="005D60FD" w:rsidRPr="000776AA" w:rsidRDefault="00B27F73" w:rsidP="007C3485">
      <w:pPr>
        <w:pStyle w:val="ab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 xml:space="preserve">производить паспортизацию территорий зеленых насаждений общего пользования городского значения, территорий зеленых насаждений общего пользования резерва озеленения, территорий зеленых насаждений, выполняющих специальные функции </w:t>
      </w:r>
      <w:r w:rsidR="0054024F" w:rsidRPr="000776AA">
        <w:rPr>
          <w:szCs w:val="24"/>
        </w:rPr>
        <w:br/>
      </w:r>
      <w:r w:rsidRPr="000776AA">
        <w:rPr>
          <w:szCs w:val="24"/>
        </w:rPr>
        <w:t>(в части уличного озеленения) в рамках паспортизации автомобильных дорог, включая учет расположенных на них зеленых насаждений искусственного происхождения и иных элементов благоустройства</w:t>
      </w:r>
      <w:r w:rsidR="00F27D32" w:rsidRPr="000776AA">
        <w:rPr>
          <w:szCs w:val="24"/>
        </w:rPr>
        <w:t xml:space="preserve">; </w:t>
      </w:r>
    </w:p>
    <w:p w14:paraId="66344B1D" w14:textId="6CBF4978" w:rsidR="00B526D3" w:rsidRPr="000776AA" w:rsidRDefault="00AD369F" w:rsidP="00B526D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0776AA">
        <w:rPr>
          <w:szCs w:val="24"/>
        </w:rPr>
        <w:t>о</w:t>
      </w:r>
      <w:r w:rsidR="00DB3959" w:rsidRPr="000776AA">
        <w:rPr>
          <w:szCs w:val="24"/>
        </w:rPr>
        <w:t xml:space="preserve">существлять учет объектов благоустройства и элементов благоустройства </w:t>
      </w:r>
      <w:r w:rsidR="00DB3959" w:rsidRPr="000776AA">
        <w:rPr>
          <w:szCs w:val="24"/>
        </w:rPr>
        <w:br/>
        <w:t xml:space="preserve">в соответствии с порядком учета объектов благоустройства и элементов благоустройства </w:t>
      </w:r>
      <w:r w:rsidR="00DB3959" w:rsidRPr="000776AA">
        <w:rPr>
          <w:szCs w:val="24"/>
        </w:rPr>
        <w:br/>
        <w:t xml:space="preserve">на территории Санкт-Петербурга, утвержденным </w:t>
      </w:r>
      <w:r w:rsidR="003A7792" w:rsidRPr="000776AA">
        <w:rPr>
          <w:szCs w:val="24"/>
        </w:rPr>
        <w:t>Правительством Санкт-Петербурга;</w:t>
      </w:r>
    </w:p>
    <w:p w14:paraId="376CB653" w14:textId="13101E78" w:rsidR="00FB7959" w:rsidRPr="000776AA" w:rsidRDefault="00FB7959" w:rsidP="00B526D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0776AA">
        <w:rPr>
          <w:szCs w:val="24"/>
        </w:rPr>
        <w:t xml:space="preserve">вести реестр выданных порубочных билетов в </w:t>
      </w:r>
      <w:r w:rsidR="00E32947" w:rsidRPr="000776AA">
        <w:rPr>
          <w:szCs w:val="24"/>
        </w:rPr>
        <w:t>информационно-телекоммуникационной сети «Интернет»</w:t>
      </w:r>
      <w:r w:rsidRPr="000776AA">
        <w:rPr>
          <w:szCs w:val="24"/>
        </w:rPr>
        <w:t>;</w:t>
      </w:r>
    </w:p>
    <w:p w14:paraId="7F3280BB" w14:textId="2DD97CD6" w:rsidR="00B526D3" w:rsidRPr="000776AA" w:rsidRDefault="00226A71" w:rsidP="00DE144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0776AA">
        <w:rPr>
          <w:szCs w:val="24"/>
        </w:rPr>
        <w:t xml:space="preserve">осуществлять взаимодействие по вопросам своей компетенции с органами государственной власти Российской Федерации, органами государственной власти </w:t>
      </w:r>
      <w:r w:rsidRPr="000776AA">
        <w:rPr>
          <w:szCs w:val="24"/>
        </w:rPr>
        <w:br/>
        <w:t xml:space="preserve">Санкт-Петербурга и других субъектов Российской Федерации, органами местного самоуправления внутригородских муниципальных образований Санкт-Петербурга, предприятиями, учреждениями и организациями, а также должностными лицами </w:t>
      </w:r>
      <w:r w:rsidR="00757D95" w:rsidRPr="000776AA">
        <w:rPr>
          <w:szCs w:val="24"/>
        </w:rPr>
        <w:br/>
      </w:r>
      <w:r w:rsidRPr="000776AA">
        <w:rPr>
          <w:szCs w:val="24"/>
        </w:rPr>
        <w:t>и гражданами.</w:t>
      </w:r>
    </w:p>
    <w:p w14:paraId="16C14EE8" w14:textId="77777777" w:rsidR="00D419EA" w:rsidRPr="000776AA" w:rsidRDefault="0030210E" w:rsidP="002B1EA2">
      <w:pPr>
        <w:pStyle w:val="ab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>Комитета по контролю за имущество</w:t>
      </w:r>
      <w:r w:rsidR="0087222F" w:rsidRPr="000776AA">
        <w:rPr>
          <w:szCs w:val="24"/>
        </w:rPr>
        <w:t>м</w:t>
      </w:r>
      <w:r w:rsidRPr="000776AA">
        <w:rPr>
          <w:szCs w:val="24"/>
        </w:rPr>
        <w:t xml:space="preserve"> Санкт-Петербурга</w:t>
      </w:r>
      <w:r w:rsidR="007C3485" w:rsidRPr="000776AA">
        <w:rPr>
          <w:szCs w:val="24"/>
        </w:rPr>
        <w:t>:</w:t>
      </w:r>
    </w:p>
    <w:p w14:paraId="10FCD1A8" w14:textId="77777777" w:rsidR="00D419EA" w:rsidRPr="000776AA" w:rsidRDefault="00585913" w:rsidP="002B1EA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0776AA">
        <w:rPr>
          <w:szCs w:val="24"/>
        </w:rPr>
        <w:t xml:space="preserve">осуществлять </w:t>
      </w:r>
      <w:r w:rsidR="00D419EA" w:rsidRPr="000776AA">
        <w:rPr>
          <w:szCs w:val="24"/>
        </w:rPr>
        <w:t>инвентаризацию территорий зеленых насаждений общего пользования.</w:t>
      </w:r>
    </w:p>
    <w:p w14:paraId="4E03D66C" w14:textId="77777777" w:rsidR="00047857" w:rsidRPr="000776AA" w:rsidRDefault="00047857" w:rsidP="002B1EA2">
      <w:pPr>
        <w:pStyle w:val="ab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>Государственной административно-технической инспекции:</w:t>
      </w:r>
    </w:p>
    <w:p w14:paraId="576D1744" w14:textId="728D08A9" w:rsidR="002F7807" w:rsidRPr="000776AA" w:rsidRDefault="00076442" w:rsidP="002F7807">
      <w:pPr>
        <w:pStyle w:val="ab"/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667A85">
        <w:rPr>
          <w:szCs w:val="24"/>
        </w:rPr>
        <w:t>О</w:t>
      </w:r>
      <w:r w:rsidR="00563FC6" w:rsidRPr="00667A85">
        <w:rPr>
          <w:szCs w:val="24"/>
        </w:rPr>
        <w:t>существлять мониторинг</w:t>
      </w:r>
      <w:r w:rsidR="00972F4A" w:rsidRPr="00667A85">
        <w:rPr>
          <w:szCs w:val="24"/>
        </w:rPr>
        <w:t xml:space="preserve"> </w:t>
      </w:r>
      <w:r w:rsidR="00A97377" w:rsidRPr="00667A85">
        <w:rPr>
          <w:szCs w:val="24"/>
        </w:rPr>
        <w:t>состояния объектов благоустройства и элементов благоустройства на территории Санкт-Петербурга</w:t>
      </w:r>
      <w:r w:rsidR="00047857" w:rsidRPr="00183C58">
        <w:rPr>
          <w:szCs w:val="24"/>
        </w:rPr>
        <w:t>.</w:t>
      </w:r>
    </w:p>
    <w:p w14:paraId="0F2280BF" w14:textId="4650E434" w:rsidR="00570917" w:rsidRPr="000776AA" w:rsidRDefault="00570917" w:rsidP="00570917">
      <w:pPr>
        <w:pStyle w:val="ab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>Администраций районов Санкт-Петербурга</w:t>
      </w:r>
      <w:r w:rsidR="00CD2A8E">
        <w:rPr>
          <w:szCs w:val="24"/>
        </w:rPr>
        <w:t xml:space="preserve"> (далее – Администрация)</w:t>
      </w:r>
      <w:r w:rsidRPr="000776AA">
        <w:rPr>
          <w:szCs w:val="24"/>
        </w:rPr>
        <w:t>:</w:t>
      </w:r>
    </w:p>
    <w:p w14:paraId="3FEF714C" w14:textId="4035A1A2" w:rsidR="008736E2" w:rsidRPr="000776AA" w:rsidRDefault="00EF7C7B" w:rsidP="00EF7C7B">
      <w:pPr>
        <w:pStyle w:val="ab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 xml:space="preserve">организовывать в соответствии с Правилами благоустройства территории </w:t>
      </w:r>
      <w:r w:rsidRPr="000776AA">
        <w:rPr>
          <w:szCs w:val="24"/>
        </w:rPr>
        <w:br/>
        <w:t xml:space="preserve">Санкт-Петербурга, утвержденными постановлением Правительства Санкт-Петербурга </w:t>
      </w:r>
      <w:r w:rsidRPr="000776AA">
        <w:rPr>
          <w:szCs w:val="24"/>
        </w:rPr>
        <w:br/>
        <w:t xml:space="preserve">от 09.11.2016 № 961 «О Правилах благоустройства территории Санкт-Петербурга </w:t>
      </w:r>
      <w:r w:rsidRPr="000776AA">
        <w:rPr>
          <w:szCs w:val="24"/>
        </w:rPr>
        <w:br/>
        <w:t xml:space="preserve">и о внесении изменений в некоторые постановления Правительства Санкт-Петербурга» (далее – Правила благоустройства), содержание объектов благоустройства, размещение </w:t>
      </w:r>
      <w:r w:rsidRPr="000776AA">
        <w:rPr>
          <w:szCs w:val="24"/>
        </w:rPr>
        <w:br/>
        <w:t xml:space="preserve">и содержание элементов благоустройства в границах территории района, за исключением объектов и элементов благоустройства, содержание и размещение которых отнесено </w:t>
      </w:r>
      <w:r w:rsidRPr="000776AA">
        <w:rPr>
          <w:szCs w:val="24"/>
        </w:rPr>
        <w:br/>
        <w:t xml:space="preserve">к вопросам местного значения внутригородских муниципальных образований </w:t>
      </w:r>
      <w:r w:rsidRPr="000776AA">
        <w:rPr>
          <w:szCs w:val="24"/>
        </w:rPr>
        <w:br/>
        <w:t>Санкт-Петербурга, полномочиям иных исполнительных органов государственной власти Санкт-Петербурга и обязанностям третьих лиц</w:t>
      </w:r>
      <w:r w:rsidR="008736E2" w:rsidRPr="000776AA">
        <w:rPr>
          <w:szCs w:val="24"/>
        </w:rPr>
        <w:t>;</w:t>
      </w:r>
    </w:p>
    <w:p w14:paraId="306F9191" w14:textId="73C51504" w:rsidR="002F2CCF" w:rsidRPr="000776AA" w:rsidRDefault="002F2CCF" w:rsidP="001E39DA">
      <w:pPr>
        <w:pStyle w:val="ab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>организовывать благоустройств</w:t>
      </w:r>
      <w:r w:rsidR="00F71A31" w:rsidRPr="000776AA">
        <w:rPr>
          <w:szCs w:val="24"/>
        </w:rPr>
        <w:t>о</w:t>
      </w:r>
      <w:r w:rsidRPr="000776AA">
        <w:rPr>
          <w:szCs w:val="24"/>
        </w:rPr>
        <w:t xml:space="preserve"> территории Санкт-Петербурга в части, касающейся обеспечения выявления самовольно размещенных элементов благоустройства </w:t>
      </w:r>
      <w:r w:rsidR="00F71A31" w:rsidRPr="000776AA">
        <w:rPr>
          <w:szCs w:val="24"/>
        </w:rPr>
        <w:br/>
      </w:r>
      <w:r w:rsidRPr="000776AA">
        <w:rPr>
          <w:szCs w:val="24"/>
        </w:rPr>
        <w:t xml:space="preserve">на земельных участках, расположенных на территории района, находящихся </w:t>
      </w:r>
      <w:r w:rsidR="00F71A31" w:rsidRPr="000776AA">
        <w:rPr>
          <w:szCs w:val="24"/>
        </w:rPr>
        <w:br/>
      </w:r>
      <w:r w:rsidRPr="000776AA">
        <w:rPr>
          <w:szCs w:val="24"/>
        </w:rPr>
        <w:t xml:space="preserve">в государственной собственности Санкт-Петербурга и(или) государственная собственность на которые не разграничена, в случае, если территория, земельный участок не находятся </w:t>
      </w:r>
      <w:r w:rsidR="00F71A31" w:rsidRPr="000776AA">
        <w:rPr>
          <w:szCs w:val="24"/>
        </w:rPr>
        <w:br/>
      </w:r>
      <w:r w:rsidRPr="000776AA">
        <w:rPr>
          <w:szCs w:val="24"/>
        </w:rPr>
        <w:t>во владении третьих лиц и их содержание не относится к полномочиям исполнительных органов государственной власти Санкт-Петербурга или органов местного самоуправления</w:t>
      </w:r>
      <w:r w:rsidR="00F71A31" w:rsidRPr="000776AA">
        <w:rPr>
          <w:szCs w:val="24"/>
        </w:rPr>
        <w:t>;</w:t>
      </w:r>
    </w:p>
    <w:p w14:paraId="79CFA8C8" w14:textId="77777777" w:rsidR="002D2C06" w:rsidRPr="000776AA" w:rsidRDefault="00570917" w:rsidP="00D1538A">
      <w:pPr>
        <w:pStyle w:val="ab"/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 xml:space="preserve">организовывать благоустройство территории Санкт-Петербурга в части, касающейся обеспечения мероприятий по пресечению образования несанкционированных свалок отходов, ликвидации несанкционированных свалок отходов, а в случае необходимости </w:t>
      </w:r>
      <w:r w:rsidR="00941A99" w:rsidRPr="000776AA">
        <w:rPr>
          <w:szCs w:val="24"/>
        </w:rPr>
        <w:t>–</w:t>
      </w:r>
      <w:r w:rsidRPr="000776AA">
        <w:rPr>
          <w:szCs w:val="24"/>
        </w:rPr>
        <w:t xml:space="preserve"> рекультивации территорий при ликвидации несанкционированных свалок отходов, </w:t>
      </w:r>
      <w:r w:rsidRPr="000776AA">
        <w:rPr>
          <w:szCs w:val="24"/>
        </w:rPr>
        <w:br/>
        <w:t>на территории района в соответствии с адресными программами, утверждаемыми Администрацией</w:t>
      </w:r>
      <w:r w:rsidR="002D2C06" w:rsidRPr="000776AA">
        <w:rPr>
          <w:szCs w:val="24"/>
        </w:rPr>
        <w:t>;</w:t>
      </w:r>
    </w:p>
    <w:p w14:paraId="39B1C839" w14:textId="40DC4FE8" w:rsidR="00570917" w:rsidRPr="000776AA" w:rsidRDefault="002D2C06" w:rsidP="00D1538A">
      <w:pPr>
        <w:pStyle w:val="ab"/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 xml:space="preserve">участвовать в соответствии с правовыми актами Правительства Санкт-Петербурга </w:t>
      </w:r>
      <w:r w:rsidRPr="000776AA">
        <w:rPr>
          <w:szCs w:val="24"/>
        </w:rPr>
        <w:br/>
        <w:t>в осуществлении паспортизации территорий зеленых насаждений.</w:t>
      </w:r>
    </w:p>
    <w:p w14:paraId="745B0C52" w14:textId="77777777" w:rsidR="00955A78" w:rsidRPr="000776AA" w:rsidRDefault="005D3C1D" w:rsidP="00103665">
      <w:pPr>
        <w:pStyle w:val="ab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>Для целей настоящего Положения используются следующие основные понятия</w:t>
      </w:r>
      <w:r w:rsidR="00955A78" w:rsidRPr="000776AA">
        <w:rPr>
          <w:szCs w:val="24"/>
        </w:rPr>
        <w:t>:</w:t>
      </w:r>
    </w:p>
    <w:p w14:paraId="63F488EB" w14:textId="1C62B76E" w:rsidR="00BC5E2A" w:rsidRPr="000776AA" w:rsidRDefault="00955A78" w:rsidP="00936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AA">
        <w:rPr>
          <w:rFonts w:ascii="Times New Roman" w:hAnsi="Times New Roman" w:cs="Times New Roman"/>
          <w:sz w:val="24"/>
          <w:szCs w:val="24"/>
        </w:rPr>
        <w:t>объекты городской среды</w:t>
      </w:r>
      <w:r w:rsidR="007C5E73" w:rsidRPr="000776AA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="008D43FD" w:rsidRPr="000776AA">
        <w:rPr>
          <w:rFonts w:ascii="Times New Roman" w:hAnsi="Times New Roman" w:cs="Times New Roman"/>
          <w:sz w:val="24"/>
          <w:szCs w:val="24"/>
        </w:rPr>
        <w:t xml:space="preserve"> (далее – объекты городской среды)</w:t>
      </w:r>
      <w:r w:rsidRPr="000776AA">
        <w:rPr>
          <w:rFonts w:ascii="Times New Roman" w:hAnsi="Times New Roman" w:cs="Times New Roman"/>
          <w:sz w:val="24"/>
          <w:szCs w:val="24"/>
        </w:rPr>
        <w:t xml:space="preserve"> –</w:t>
      </w:r>
      <w:r w:rsidR="00EA68DD" w:rsidRPr="000776AA">
        <w:rPr>
          <w:rFonts w:ascii="Times New Roman" w:hAnsi="Times New Roman" w:cs="Times New Roman"/>
          <w:sz w:val="24"/>
          <w:szCs w:val="24"/>
        </w:rPr>
        <w:t xml:space="preserve"> объекты и элементы благоустройства в соответствии с понятиями, используемыми </w:t>
      </w:r>
      <w:r w:rsidR="00EA68DD" w:rsidRPr="000776AA">
        <w:rPr>
          <w:rFonts w:ascii="Times New Roman" w:hAnsi="Times New Roman" w:cs="Times New Roman"/>
          <w:sz w:val="24"/>
          <w:szCs w:val="24"/>
        </w:rPr>
        <w:br/>
        <w:t>в Законе Санкт-Петербурга от 25.12.2015 № 891-180</w:t>
      </w:r>
      <w:r w:rsidR="00EA68DD" w:rsidRPr="000776AA">
        <w:rPr>
          <w:szCs w:val="24"/>
        </w:rPr>
        <w:t xml:space="preserve"> </w:t>
      </w:r>
      <w:r w:rsidR="00EA68DD" w:rsidRPr="000776AA">
        <w:rPr>
          <w:rFonts w:ascii="Times New Roman" w:hAnsi="Times New Roman" w:cs="Times New Roman"/>
          <w:sz w:val="24"/>
          <w:szCs w:val="24"/>
        </w:rPr>
        <w:t xml:space="preserve">«О благоустройстве </w:t>
      </w:r>
      <w:r w:rsidR="00EA68DD" w:rsidRPr="000776AA">
        <w:rPr>
          <w:rFonts w:ascii="Times New Roman" w:hAnsi="Times New Roman" w:cs="Times New Roman"/>
          <w:sz w:val="24"/>
          <w:szCs w:val="24"/>
        </w:rPr>
        <w:br/>
        <w:t xml:space="preserve">в Санкт-Петербурге» и </w:t>
      </w:r>
      <w:r w:rsidR="009A4926" w:rsidRPr="000776AA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="00EA68DD" w:rsidRPr="000776AA">
        <w:rPr>
          <w:rFonts w:ascii="Times New Roman" w:hAnsi="Times New Roman" w:cs="Times New Roman"/>
          <w:sz w:val="24"/>
          <w:szCs w:val="24"/>
        </w:rPr>
        <w:t xml:space="preserve">благоустройства территории Санкт-Петербурга, </w:t>
      </w:r>
      <w:r w:rsidR="009A4926" w:rsidRPr="000776AA">
        <w:rPr>
          <w:rFonts w:ascii="Times New Roman" w:hAnsi="Times New Roman" w:cs="Times New Roman"/>
          <w:sz w:val="24"/>
          <w:szCs w:val="24"/>
        </w:rPr>
        <w:t xml:space="preserve">утвержденными постановлением Правительства Санкт-Петербурга от 09.11.2016 № 961 (далее – Правила благоустройства), </w:t>
      </w:r>
      <w:r w:rsidR="00EA68DD" w:rsidRPr="000776A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9A4926" w:rsidRPr="000776AA">
        <w:rPr>
          <w:rFonts w:ascii="Times New Roman" w:hAnsi="Times New Roman" w:cs="Times New Roman"/>
          <w:sz w:val="24"/>
          <w:szCs w:val="24"/>
        </w:rPr>
        <w:t xml:space="preserve">находящиеся в границах территории </w:t>
      </w:r>
      <w:r w:rsidR="009A4926" w:rsidRPr="000776AA">
        <w:rPr>
          <w:rFonts w:ascii="Times New Roman" w:hAnsi="Times New Roman" w:cs="Times New Roman"/>
          <w:sz w:val="24"/>
          <w:szCs w:val="24"/>
        </w:rPr>
        <w:br/>
        <w:t xml:space="preserve">Санкт-Петербурга </w:t>
      </w:r>
      <w:r w:rsidR="00EA68DD" w:rsidRPr="000776AA">
        <w:rPr>
          <w:rFonts w:ascii="Times New Roman" w:hAnsi="Times New Roman" w:cs="Times New Roman"/>
          <w:sz w:val="24"/>
          <w:szCs w:val="24"/>
        </w:rPr>
        <w:t xml:space="preserve">здания </w:t>
      </w:r>
      <w:r w:rsidR="00F90B19" w:rsidRPr="000776AA">
        <w:rPr>
          <w:rFonts w:ascii="Times New Roman" w:hAnsi="Times New Roman" w:cs="Times New Roman"/>
          <w:sz w:val="24"/>
          <w:szCs w:val="24"/>
        </w:rPr>
        <w:t xml:space="preserve">и </w:t>
      </w:r>
      <w:r w:rsidR="00EA68DD" w:rsidRPr="000776AA">
        <w:rPr>
          <w:rFonts w:ascii="Times New Roman" w:hAnsi="Times New Roman" w:cs="Times New Roman"/>
          <w:sz w:val="24"/>
          <w:szCs w:val="24"/>
        </w:rPr>
        <w:t xml:space="preserve">сооружения, </w:t>
      </w:r>
      <w:r w:rsidR="009A4926" w:rsidRPr="000776AA">
        <w:rPr>
          <w:rFonts w:ascii="Times New Roman" w:hAnsi="Times New Roman" w:cs="Times New Roman"/>
          <w:sz w:val="24"/>
          <w:szCs w:val="24"/>
        </w:rPr>
        <w:t xml:space="preserve">поверхностные водные объекты, </w:t>
      </w:r>
      <w:r w:rsidR="00EA68DD" w:rsidRPr="000776AA">
        <w:rPr>
          <w:rFonts w:ascii="Times New Roman" w:hAnsi="Times New Roman" w:cs="Times New Roman"/>
          <w:sz w:val="24"/>
          <w:szCs w:val="24"/>
        </w:rPr>
        <w:t>объекты культурного наследия (памятники истории и культуры)</w:t>
      </w:r>
      <w:r w:rsidR="00F90B19" w:rsidRPr="000776AA">
        <w:rPr>
          <w:rFonts w:ascii="Times New Roman" w:hAnsi="Times New Roman" w:cs="Times New Roman"/>
          <w:sz w:val="24"/>
          <w:szCs w:val="24"/>
        </w:rPr>
        <w:t xml:space="preserve"> народов Российской Федерации</w:t>
      </w:r>
      <w:r w:rsidR="00EA68DD" w:rsidRPr="000776AA">
        <w:rPr>
          <w:rFonts w:ascii="Times New Roman" w:hAnsi="Times New Roman" w:cs="Times New Roman"/>
          <w:sz w:val="24"/>
          <w:szCs w:val="24"/>
        </w:rPr>
        <w:t xml:space="preserve">, </w:t>
      </w:r>
      <w:r w:rsidR="008C2F96" w:rsidRPr="000776AA">
        <w:rPr>
          <w:rFonts w:ascii="Times New Roman" w:hAnsi="Times New Roman" w:cs="Times New Roman"/>
          <w:sz w:val="24"/>
          <w:szCs w:val="24"/>
        </w:rPr>
        <w:t xml:space="preserve">автомобильные дороги, </w:t>
      </w:r>
      <w:r w:rsidR="00B444E1" w:rsidRPr="000776AA">
        <w:rPr>
          <w:rFonts w:ascii="Times New Roman" w:hAnsi="Times New Roman" w:cs="Times New Roman"/>
          <w:sz w:val="24"/>
          <w:szCs w:val="24"/>
        </w:rPr>
        <w:t>финансирование</w:t>
      </w:r>
      <w:r w:rsidR="005F7DB1" w:rsidRPr="000776AA">
        <w:rPr>
          <w:rFonts w:ascii="Times New Roman" w:hAnsi="Times New Roman" w:cs="Times New Roman"/>
          <w:sz w:val="24"/>
          <w:szCs w:val="24"/>
        </w:rPr>
        <w:t xml:space="preserve"> расходов по</w:t>
      </w:r>
      <w:r w:rsidR="009A4926" w:rsidRPr="000776AA">
        <w:rPr>
          <w:rFonts w:ascii="Times New Roman" w:hAnsi="Times New Roman" w:cs="Times New Roman"/>
          <w:sz w:val="24"/>
          <w:szCs w:val="24"/>
        </w:rPr>
        <w:t xml:space="preserve"> проектированию,</w:t>
      </w:r>
      <w:r w:rsidR="00EA68DD" w:rsidRPr="000776AA">
        <w:rPr>
          <w:rFonts w:ascii="Times New Roman" w:hAnsi="Times New Roman" w:cs="Times New Roman"/>
          <w:sz w:val="24"/>
          <w:szCs w:val="24"/>
        </w:rPr>
        <w:t xml:space="preserve"> </w:t>
      </w:r>
      <w:r w:rsidR="00B44042" w:rsidRPr="000776AA">
        <w:rPr>
          <w:rFonts w:ascii="Times New Roman" w:hAnsi="Times New Roman" w:cs="Times New Roman"/>
          <w:sz w:val="24"/>
          <w:szCs w:val="24"/>
        </w:rPr>
        <w:t>строительств</w:t>
      </w:r>
      <w:r w:rsidR="005F7DB1" w:rsidRPr="000776AA">
        <w:rPr>
          <w:rFonts w:ascii="Times New Roman" w:hAnsi="Times New Roman" w:cs="Times New Roman"/>
          <w:sz w:val="24"/>
          <w:szCs w:val="24"/>
        </w:rPr>
        <w:t>у</w:t>
      </w:r>
      <w:r w:rsidR="00B44042" w:rsidRPr="000776AA">
        <w:rPr>
          <w:rFonts w:ascii="Times New Roman" w:hAnsi="Times New Roman" w:cs="Times New Roman"/>
          <w:sz w:val="24"/>
          <w:szCs w:val="24"/>
        </w:rPr>
        <w:t xml:space="preserve">, </w:t>
      </w:r>
      <w:r w:rsidR="009A4926" w:rsidRPr="000776AA">
        <w:rPr>
          <w:rFonts w:ascii="Times New Roman" w:hAnsi="Times New Roman" w:cs="Times New Roman"/>
          <w:sz w:val="24"/>
          <w:szCs w:val="24"/>
        </w:rPr>
        <w:t xml:space="preserve">реконструкции, капитальному ремонту, ремонту и </w:t>
      </w:r>
      <w:r w:rsidR="005F7DB1" w:rsidRPr="000776AA">
        <w:rPr>
          <w:rFonts w:ascii="Times New Roman" w:hAnsi="Times New Roman" w:cs="Times New Roman"/>
          <w:sz w:val="24"/>
          <w:szCs w:val="24"/>
        </w:rPr>
        <w:t>содержанию</w:t>
      </w:r>
      <w:r w:rsidR="009A4926" w:rsidRPr="000776AA">
        <w:rPr>
          <w:rFonts w:ascii="Times New Roman" w:hAnsi="Times New Roman" w:cs="Times New Roman"/>
          <w:sz w:val="24"/>
          <w:szCs w:val="24"/>
        </w:rPr>
        <w:t xml:space="preserve"> которых</w:t>
      </w:r>
      <w:r w:rsidR="00B444E1" w:rsidRPr="000776AA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755AD6">
        <w:rPr>
          <w:rFonts w:ascii="Times New Roman" w:hAnsi="Times New Roman" w:cs="Times New Roman"/>
          <w:sz w:val="24"/>
          <w:szCs w:val="24"/>
        </w:rPr>
        <w:br/>
      </w:r>
      <w:r w:rsidR="00B444E1" w:rsidRPr="000776AA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585913" w:rsidRPr="000776AA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7C5E73" w:rsidRPr="000776AA">
        <w:rPr>
          <w:rFonts w:ascii="Times New Roman" w:hAnsi="Times New Roman" w:cs="Times New Roman"/>
          <w:sz w:val="24"/>
          <w:szCs w:val="24"/>
        </w:rPr>
        <w:t>бюджета Санкт-Петербурга</w:t>
      </w:r>
      <w:r w:rsidR="00EA68DD" w:rsidRPr="000776AA">
        <w:rPr>
          <w:rFonts w:ascii="Times New Roman" w:hAnsi="Times New Roman" w:cs="Times New Roman"/>
          <w:sz w:val="24"/>
          <w:szCs w:val="24"/>
        </w:rPr>
        <w:t xml:space="preserve"> и</w:t>
      </w:r>
      <w:r w:rsidR="007F3467" w:rsidRPr="000776AA">
        <w:rPr>
          <w:rFonts w:ascii="Times New Roman" w:hAnsi="Times New Roman" w:cs="Times New Roman"/>
          <w:sz w:val="24"/>
          <w:szCs w:val="24"/>
        </w:rPr>
        <w:t xml:space="preserve"> </w:t>
      </w:r>
      <w:r w:rsidR="00640F3A" w:rsidRPr="000776AA">
        <w:rPr>
          <w:rFonts w:ascii="Times New Roman" w:hAnsi="Times New Roman" w:cs="Times New Roman"/>
          <w:sz w:val="24"/>
          <w:szCs w:val="24"/>
        </w:rPr>
        <w:t xml:space="preserve">бюджетов </w:t>
      </w:r>
      <w:r w:rsidR="003857C7" w:rsidRPr="000776AA">
        <w:rPr>
          <w:rFonts w:ascii="Times New Roman" w:hAnsi="Times New Roman" w:cs="Times New Roman"/>
          <w:sz w:val="24"/>
          <w:szCs w:val="24"/>
        </w:rPr>
        <w:t>внутригородских муниципальных образований Санкт-Петербурга</w:t>
      </w:r>
      <w:r w:rsidR="00C5265D" w:rsidRPr="000776AA">
        <w:rPr>
          <w:rFonts w:ascii="Times New Roman" w:hAnsi="Times New Roman" w:cs="Times New Roman"/>
          <w:sz w:val="24"/>
          <w:szCs w:val="24"/>
        </w:rPr>
        <w:t>;</w:t>
      </w:r>
    </w:p>
    <w:p w14:paraId="37358533" w14:textId="0E23F09E" w:rsidR="00955A78" w:rsidRPr="000776AA" w:rsidRDefault="00955A78" w:rsidP="00955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AA">
        <w:rPr>
          <w:rFonts w:ascii="Times New Roman" w:hAnsi="Times New Roman" w:cs="Times New Roman"/>
          <w:sz w:val="24"/>
          <w:szCs w:val="24"/>
        </w:rPr>
        <w:t>оператор</w:t>
      </w:r>
      <w:r w:rsidR="005D3C1D" w:rsidRPr="000776AA">
        <w:rPr>
          <w:rFonts w:ascii="Times New Roman" w:hAnsi="Times New Roman" w:cs="Times New Roman"/>
          <w:sz w:val="24"/>
          <w:szCs w:val="24"/>
        </w:rPr>
        <w:t xml:space="preserve"> </w:t>
      </w:r>
      <w:r w:rsidR="009A4926" w:rsidRPr="000776AA">
        <w:rPr>
          <w:rFonts w:ascii="Times New Roman" w:hAnsi="Times New Roman" w:cs="Times New Roman"/>
          <w:sz w:val="24"/>
          <w:szCs w:val="24"/>
        </w:rPr>
        <w:t xml:space="preserve">ОГС </w:t>
      </w:r>
      <w:r w:rsidRPr="000776AA">
        <w:rPr>
          <w:rFonts w:ascii="Times New Roman" w:hAnsi="Times New Roman" w:cs="Times New Roman"/>
          <w:sz w:val="24"/>
          <w:szCs w:val="24"/>
        </w:rPr>
        <w:t>– Комитет по информатизации и связи;</w:t>
      </w:r>
    </w:p>
    <w:p w14:paraId="1B43C999" w14:textId="3330F3F7" w:rsidR="00DB5E3C" w:rsidRPr="000776AA" w:rsidRDefault="00DB5E3C" w:rsidP="00955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AA">
        <w:rPr>
          <w:rFonts w:ascii="Times New Roman" w:hAnsi="Times New Roman" w:cs="Times New Roman"/>
          <w:sz w:val="24"/>
          <w:szCs w:val="24"/>
        </w:rPr>
        <w:t>операторы автоматизированных сист</w:t>
      </w:r>
      <w:r w:rsidR="004957B0" w:rsidRPr="000776AA">
        <w:rPr>
          <w:rFonts w:ascii="Times New Roman" w:hAnsi="Times New Roman" w:cs="Times New Roman"/>
          <w:sz w:val="24"/>
          <w:szCs w:val="24"/>
        </w:rPr>
        <w:t>ем</w:t>
      </w:r>
      <w:r w:rsidR="006577F5" w:rsidRPr="000776AA">
        <w:rPr>
          <w:rFonts w:ascii="Times New Roman" w:hAnsi="Times New Roman" w:cs="Times New Roman"/>
          <w:sz w:val="24"/>
          <w:szCs w:val="24"/>
        </w:rPr>
        <w:t>, входящих в состав</w:t>
      </w:r>
      <w:r w:rsidR="004957B0" w:rsidRPr="000776AA">
        <w:rPr>
          <w:rFonts w:ascii="Times New Roman" w:hAnsi="Times New Roman" w:cs="Times New Roman"/>
          <w:sz w:val="24"/>
          <w:szCs w:val="24"/>
        </w:rPr>
        <w:t xml:space="preserve"> </w:t>
      </w:r>
      <w:r w:rsidR="009A4926" w:rsidRPr="000776AA">
        <w:rPr>
          <w:rFonts w:ascii="Times New Roman" w:hAnsi="Times New Roman" w:cs="Times New Roman"/>
          <w:sz w:val="24"/>
          <w:szCs w:val="24"/>
        </w:rPr>
        <w:t xml:space="preserve">ОГС </w:t>
      </w:r>
      <w:r w:rsidR="00521D98" w:rsidRPr="000776AA">
        <w:rPr>
          <w:rFonts w:ascii="Times New Roman" w:hAnsi="Times New Roman" w:cs="Times New Roman"/>
          <w:sz w:val="24"/>
          <w:szCs w:val="24"/>
        </w:rPr>
        <w:t xml:space="preserve">– </w:t>
      </w:r>
      <w:r w:rsidRPr="000776AA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521D98" w:rsidRPr="000776AA">
        <w:rPr>
          <w:rFonts w:ascii="Times New Roman" w:hAnsi="Times New Roman" w:cs="Times New Roman"/>
          <w:sz w:val="24"/>
          <w:szCs w:val="24"/>
        </w:rPr>
        <w:br/>
      </w:r>
      <w:r w:rsidRPr="000776AA">
        <w:rPr>
          <w:rFonts w:ascii="Times New Roman" w:hAnsi="Times New Roman" w:cs="Times New Roman"/>
          <w:sz w:val="24"/>
          <w:szCs w:val="24"/>
        </w:rPr>
        <w:t>по информатизации и связи</w:t>
      </w:r>
      <w:r w:rsidR="00EF7C7B" w:rsidRPr="000776AA">
        <w:rPr>
          <w:rFonts w:ascii="Times New Roman" w:hAnsi="Times New Roman" w:cs="Times New Roman"/>
          <w:sz w:val="24"/>
          <w:szCs w:val="24"/>
        </w:rPr>
        <w:t xml:space="preserve">, </w:t>
      </w:r>
      <w:r w:rsidR="00901A32" w:rsidRPr="000776AA">
        <w:rPr>
          <w:rFonts w:ascii="Times New Roman" w:hAnsi="Times New Roman" w:cs="Times New Roman"/>
          <w:sz w:val="24"/>
          <w:szCs w:val="24"/>
        </w:rPr>
        <w:t xml:space="preserve">Комитет по благоустройству Санкт-Петербурга, </w:t>
      </w:r>
      <w:r w:rsidR="00161A17">
        <w:rPr>
          <w:rFonts w:ascii="Times New Roman" w:hAnsi="Times New Roman" w:cs="Times New Roman"/>
          <w:sz w:val="24"/>
          <w:szCs w:val="24"/>
        </w:rPr>
        <w:br/>
      </w:r>
      <w:r w:rsidRPr="000776AA">
        <w:rPr>
          <w:rFonts w:ascii="Times New Roman" w:hAnsi="Times New Roman" w:cs="Times New Roman"/>
          <w:sz w:val="24"/>
          <w:szCs w:val="24"/>
        </w:rPr>
        <w:t>Комитет по контролю за имущество</w:t>
      </w:r>
      <w:r w:rsidR="00973E9C" w:rsidRPr="000776AA">
        <w:rPr>
          <w:rFonts w:ascii="Times New Roman" w:hAnsi="Times New Roman" w:cs="Times New Roman"/>
          <w:sz w:val="24"/>
          <w:szCs w:val="24"/>
        </w:rPr>
        <w:t>м</w:t>
      </w:r>
      <w:r w:rsidRPr="000776AA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="009A4926" w:rsidRPr="000776AA">
        <w:rPr>
          <w:rFonts w:ascii="Times New Roman" w:hAnsi="Times New Roman" w:cs="Times New Roman"/>
          <w:sz w:val="24"/>
          <w:szCs w:val="24"/>
        </w:rPr>
        <w:t xml:space="preserve">, </w:t>
      </w:r>
      <w:r w:rsidRPr="000776AA">
        <w:rPr>
          <w:rFonts w:ascii="Times New Roman" w:hAnsi="Times New Roman" w:cs="Times New Roman"/>
          <w:sz w:val="24"/>
          <w:szCs w:val="24"/>
        </w:rPr>
        <w:t>Государственная административно-техническая инспекция</w:t>
      </w:r>
      <w:r w:rsidR="000759AB" w:rsidRPr="000776AA">
        <w:rPr>
          <w:rFonts w:ascii="Times New Roman" w:hAnsi="Times New Roman" w:cs="Times New Roman"/>
          <w:sz w:val="24"/>
          <w:szCs w:val="24"/>
        </w:rPr>
        <w:t>, администрации районов Санкт-Петербурга</w:t>
      </w:r>
      <w:r w:rsidR="00EF7C7B" w:rsidRPr="000776AA">
        <w:rPr>
          <w:rFonts w:ascii="Times New Roman" w:hAnsi="Times New Roman" w:cs="Times New Roman"/>
          <w:sz w:val="24"/>
          <w:szCs w:val="24"/>
        </w:rPr>
        <w:t>.</w:t>
      </w:r>
    </w:p>
    <w:p w14:paraId="708DD73B" w14:textId="21AB531D" w:rsidR="009A5413" w:rsidRPr="000776AA" w:rsidRDefault="009A5413" w:rsidP="00955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AA">
        <w:rPr>
          <w:rFonts w:ascii="Times New Roman" w:hAnsi="Times New Roman" w:cs="Times New Roman"/>
          <w:sz w:val="24"/>
          <w:szCs w:val="24"/>
        </w:rPr>
        <w:t xml:space="preserve">Иные понятия и термины, используемые в настоящем Положении, применяются </w:t>
      </w:r>
      <w:r w:rsidR="00DB5E3C" w:rsidRPr="000776AA">
        <w:rPr>
          <w:rFonts w:ascii="Times New Roman" w:hAnsi="Times New Roman" w:cs="Times New Roman"/>
          <w:sz w:val="24"/>
          <w:szCs w:val="24"/>
        </w:rPr>
        <w:br/>
      </w:r>
      <w:r w:rsidRPr="000776AA">
        <w:rPr>
          <w:rFonts w:ascii="Times New Roman" w:hAnsi="Times New Roman" w:cs="Times New Roman"/>
          <w:sz w:val="24"/>
          <w:szCs w:val="24"/>
        </w:rPr>
        <w:t>в значениях, определенных законодательством Российской Федерации и Санкт-Петербурга</w:t>
      </w:r>
      <w:r w:rsidR="007F3467" w:rsidRPr="000776AA">
        <w:rPr>
          <w:rFonts w:ascii="Times New Roman" w:hAnsi="Times New Roman" w:cs="Times New Roman"/>
          <w:sz w:val="24"/>
          <w:szCs w:val="24"/>
        </w:rPr>
        <w:t>.</w:t>
      </w:r>
    </w:p>
    <w:p w14:paraId="0C86DC89" w14:textId="0FFE53B2" w:rsidR="00192FD8" w:rsidRPr="000776AA" w:rsidRDefault="002B3FE2" w:rsidP="00DE144F">
      <w:pPr>
        <w:pStyle w:val="ab"/>
        <w:widowControl w:val="0"/>
        <w:numPr>
          <w:ilvl w:val="1"/>
          <w:numId w:val="1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 xml:space="preserve">Целями </w:t>
      </w:r>
      <w:r w:rsidR="00CF7B23" w:rsidRPr="000776AA">
        <w:rPr>
          <w:szCs w:val="24"/>
        </w:rPr>
        <w:t xml:space="preserve">создания </w:t>
      </w:r>
      <w:r w:rsidR="009A4926" w:rsidRPr="000776AA">
        <w:rPr>
          <w:szCs w:val="24"/>
        </w:rPr>
        <w:t xml:space="preserve">ОГС </w:t>
      </w:r>
      <w:r w:rsidR="00CF7B23" w:rsidRPr="000776AA">
        <w:rPr>
          <w:szCs w:val="24"/>
        </w:rPr>
        <w:t>являются</w:t>
      </w:r>
      <w:r w:rsidR="00192FD8" w:rsidRPr="000776AA">
        <w:rPr>
          <w:szCs w:val="24"/>
        </w:rPr>
        <w:t>:</w:t>
      </w:r>
    </w:p>
    <w:p w14:paraId="2CC72F0A" w14:textId="644BE77A" w:rsidR="00192FD8" w:rsidRPr="000776AA" w:rsidRDefault="00CF7B23" w:rsidP="00192FD8">
      <w:pPr>
        <w:pStyle w:val="ab"/>
        <w:widowControl w:val="0"/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>реализация полномочий исполнительных органов</w:t>
      </w:r>
      <w:r w:rsidR="00FC57B5" w:rsidRPr="000776AA">
        <w:rPr>
          <w:szCs w:val="24"/>
        </w:rPr>
        <w:t xml:space="preserve"> государственной власти </w:t>
      </w:r>
      <w:r w:rsidR="00FC57B5" w:rsidRPr="000776AA">
        <w:rPr>
          <w:szCs w:val="24"/>
        </w:rPr>
        <w:br/>
        <w:t>Санкт-Петербурга</w:t>
      </w:r>
      <w:r w:rsidRPr="000776AA">
        <w:rPr>
          <w:szCs w:val="24"/>
        </w:rPr>
        <w:t>, указанных в п</w:t>
      </w:r>
      <w:r w:rsidR="00192FD8" w:rsidRPr="000776AA">
        <w:rPr>
          <w:szCs w:val="24"/>
        </w:rPr>
        <w:t>ункте</w:t>
      </w:r>
      <w:r w:rsidRPr="000776AA">
        <w:rPr>
          <w:szCs w:val="24"/>
        </w:rPr>
        <w:t xml:space="preserve"> 1.2</w:t>
      </w:r>
      <w:r w:rsidR="00934C59" w:rsidRPr="000776AA">
        <w:rPr>
          <w:szCs w:val="24"/>
        </w:rPr>
        <w:t xml:space="preserve"> </w:t>
      </w:r>
      <w:r w:rsidR="002B3FE2" w:rsidRPr="000776AA">
        <w:rPr>
          <w:szCs w:val="24"/>
        </w:rPr>
        <w:t xml:space="preserve">настоящего </w:t>
      </w:r>
      <w:r w:rsidR="00934C59" w:rsidRPr="000776AA">
        <w:rPr>
          <w:szCs w:val="24"/>
        </w:rPr>
        <w:t>Положения;</w:t>
      </w:r>
    </w:p>
    <w:p w14:paraId="7064601B" w14:textId="471A1A51" w:rsidR="00101C75" w:rsidRPr="000776AA" w:rsidRDefault="00CF7B23" w:rsidP="00192FD8">
      <w:pPr>
        <w:pStyle w:val="ab"/>
        <w:widowControl w:val="0"/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>обеспечение обмена информацией между исполнительными органами</w:t>
      </w:r>
      <w:r w:rsidR="00CF583A" w:rsidRPr="000776AA">
        <w:rPr>
          <w:szCs w:val="24"/>
        </w:rPr>
        <w:t xml:space="preserve"> государственной власти Санкт-Петербурга</w:t>
      </w:r>
      <w:r w:rsidR="007C5E73" w:rsidRPr="000776AA">
        <w:rPr>
          <w:szCs w:val="24"/>
        </w:rPr>
        <w:t>.</w:t>
      </w:r>
    </w:p>
    <w:p w14:paraId="55C7E4F7" w14:textId="2ADD9B4C" w:rsidR="00F258E9" w:rsidRPr="000776AA" w:rsidRDefault="00955A78" w:rsidP="00DE144F">
      <w:pPr>
        <w:pStyle w:val="ab"/>
        <w:widowControl w:val="0"/>
        <w:numPr>
          <w:ilvl w:val="1"/>
          <w:numId w:val="14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Cs w:val="24"/>
          <w:shd w:val="clear" w:color="auto" w:fill="FFFFFF"/>
        </w:rPr>
      </w:pPr>
      <w:r w:rsidRPr="000776AA">
        <w:rPr>
          <w:szCs w:val="24"/>
        </w:rPr>
        <w:t>Ф</w:t>
      </w:r>
      <w:r w:rsidR="00132CC0" w:rsidRPr="000776AA">
        <w:rPr>
          <w:szCs w:val="24"/>
        </w:rPr>
        <w:t>ункци</w:t>
      </w:r>
      <w:r w:rsidRPr="000776AA">
        <w:rPr>
          <w:szCs w:val="24"/>
        </w:rPr>
        <w:t>и</w:t>
      </w:r>
      <w:r w:rsidR="00F258E9" w:rsidRPr="000776AA">
        <w:rPr>
          <w:szCs w:val="24"/>
        </w:rPr>
        <w:t xml:space="preserve"> </w:t>
      </w:r>
      <w:r w:rsidR="009A4926" w:rsidRPr="000776AA">
        <w:rPr>
          <w:szCs w:val="24"/>
        </w:rPr>
        <w:t>ОГС</w:t>
      </w:r>
      <w:r w:rsidR="00FA7614" w:rsidRPr="000776AA">
        <w:rPr>
          <w:szCs w:val="24"/>
        </w:rPr>
        <w:t>:</w:t>
      </w:r>
    </w:p>
    <w:p w14:paraId="70A7CCFE" w14:textId="129B7EF7" w:rsidR="00FA7614" w:rsidRPr="000776AA" w:rsidRDefault="00FA7614" w:rsidP="00CF7B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6AA">
        <w:rPr>
          <w:rFonts w:ascii="Times New Roman" w:hAnsi="Times New Roman" w:cs="Times New Roman"/>
          <w:sz w:val="24"/>
          <w:szCs w:val="24"/>
        </w:rPr>
        <w:t xml:space="preserve">сбор информации для включения в </w:t>
      </w:r>
      <w:r w:rsidR="009A4926" w:rsidRPr="000776AA">
        <w:rPr>
          <w:rFonts w:ascii="Times New Roman" w:hAnsi="Times New Roman" w:cs="Times New Roman"/>
          <w:sz w:val="24"/>
          <w:szCs w:val="24"/>
        </w:rPr>
        <w:t>ОГС</w:t>
      </w:r>
      <w:r w:rsidRPr="000776AA">
        <w:rPr>
          <w:rFonts w:ascii="Times New Roman" w:hAnsi="Times New Roman" w:cs="Times New Roman"/>
          <w:sz w:val="24"/>
          <w:szCs w:val="24"/>
        </w:rPr>
        <w:t>;</w:t>
      </w:r>
    </w:p>
    <w:p w14:paraId="70701060" w14:textId="726280BA" w:rsidR="00FA7614" w:rsidRPr="000776AA" w:rsidRDefault="00FA7614" w:rsidP="00CF7B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6AA">
        <w:rPr>
          <w:rFonts w:ascii="Times New Roman" w:hAnsi="Times New Roman" w:cs="Times New Roman"/>
          <w:sz w:val="24"/>
          <w:szCs w:val="24"/>
        </w:rPr>
        <w:t xml:space="preserve">хранение информации, содержащейся в </w:t>
      </w:r>
      <w:r w:rsidR="009A4926" w:rsidRPr="000776AA">
        <w:rPr>
          <w:rFonts w:ascii="Times New Roman" w:hAnsi="Times New Roman" w:cs="Times New Roman"/>
          <w:sz w:val="24"/>
          <w:szCs w:val="24"/>
        </w:rPr>
        <w:t>ОГС</w:t>
      </w:r>
      <w:r w:rsidRPr="000776AA">
        <w:rPr>
          <w:rFonts w:ascii="Times New Roman" w:hAnsi="Times New Roman" w:cs="Times New Roman"/>
          <w:sz w:val="24"/>
          <w:szCs w:val="24"/>
        </w:rPr>
        <w:t>;</w:t>
      </w:r>
    </w:p>
    <w:p w14:paraId="1631267E" w14:textId="47F145D9" w:rsidR="00FA7614" w:rsidRPr="000776AA" w:rsidRDefault="00FA7614" w:rsidP="00CF7B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6AA">
        <w:rPr>
          <w:rFonts w:ascii="Times New Roman" w:hAnsi="Times New Roman" w:cs="Times New Roman"/>
          <w:sz w:val="24"/>
          <w:szCs w:val="24"/>
        </w:rPr>
        <w:t xml:space="preserve">обработка информации, в том числе формирование отчетов, на основании информации, содержащейся в </w:t>
      </w:r>
      <w:r w:rsidR="009A4926" w:rsidRPr="000776AA">
        <w:rPr>
          <w:rFonts w:ascii="Times New Roman" w:hAnsi="Times New Roman" w:cs="Times New Roman"/>
          <w:sz w:val="24"/>
          <w:szCs w:val="24"/>
        </w:rPr>
        <w:t>ОГС</w:t>
      </w:r>
      <w:r w:rsidRPr="000776AA">
        <w:rPr>
          <w:rFonts w:ascii="Times New Roman" w:hAnsi="Times New Roman" w:cs="Times New Roman"/>
          <w:sz w:val="24"/>
          <w:szCs w:val="24"/>
        </w:rPr>
        <w:t>;</w:t>
      </w:r>
    </w:p>
    <w:p w14:paraId="769E6DBC" w14:textId="0E116D6D" w:rsidR="00FA7614" w:rsidRPr="000776AA" w:rsidRDefault="00FA7614" w:rsidP="00CF7B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6AA">
        <w:rPr>
          <w:rFonts w:ascii="Times New Roman" w:hAnsi="Times New Roman" w:cs="Times New Roman"/>
          <w:sz w:val="24"/>
          <w:szCs w:val="24"/>
        </w:rPr>
        <w:t xml:space="preserve">предоставление информации, содержащейся в </w:t>
      </w:r>
      <w:r w:rsidR="009A4926" w:rsidRPr="000776AA">
        <w:rPr>
          <w:rFonts w:ascii="Times New Roman" w:hAnsi="Times New Roman" w:cs="Times New Roman"/>
          <w:sz w:val="24"/>
          <w:szCs w:val="24"/>
        </w:rPr>
        <w:t>ОГС</w:t>
      </w:r>
      <w:r w:rsidRPr="000776AA">
        <w:rPr>
          <w:rFonts w:ascii="Times New Roman" w:hAnsi="Times New Roman" w:cs="Times New Roman"/>
          <w:sz w:val="24"/>
          <w:szCs w:val="24"/>
        </w:rPr>
        <w:t>;</w:t>
      </w:r>
    </w:p>
    <w:p w14:paraId="36E4CDD1" w14:textId="4D9FAF09" w:rsidR="00FA7614" w:rsidRPr="000776AA" w:rsidRDefault="00FA7614" w:rsidP="00CF7B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6AA">
        <w:rPr>
          <w:rFonts w:ascii="Times New Roman" w:hAnsi="Times New Roman" w:cs="Times New Roman"/>
          <w:sz w:val="24"/>
          <w:szCs w:val="24"/>
        </w:rPr>
        <w:t xml:space="preserve">распространение общедоступной информации, содержащейся в </w:t>
      </w:r>
      <w:r w:rsidR="009A4926" w:rsidRPr="000776AA">
        <w:rPr>
          <w:rFonts w:ascii="Times New Roman" w:hAnsi="Times New Roman" w:cs="Times New Roman"/>
          <w:sz w:val="24"/>
          <w:szCs w:val="24"/>
        </w:rPr>
        <w:t>ОГС</w:t>
      </w:r>
      <w:r w:rsidRPr="000776AA">
        <w:rPr>
          <w:rFonts w:ascii="Times New Roman" w:hAnsi="Times New Roman" w:cs="Times New Roman"/>
          <w:sz w:val="24"/>
          <w:szCs w:val="24"/>
        </w:rPr>
        <w:t>;</w:t>
      </w:r>
    </w:p>
    <w:p w14:paraId="02B8A2F8" w14:textId="768DC3E1" w:rsidR="00FA7614" w:rsidRPr="000776AA" w:rsidRDefault="00FA7614" w:rsidP="00CF7B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6AA">
        <w:rPr>
          <w:rFonts w:ascii="Times New Roman" w:hAnsi="Times New Roman" w:cs="Times New Roman"/>
          <w:sz w:val="24"/>
          <w:szCs w:val="24"/>
        </w:rPr>
        <w:t>информационное взаимодействие</w:t>
      </w:r>
      <w:r w:rsidR="00A96EE9" w:rsidRPr="000776AA">
        <w:rPr>
          <w:rFonts w:ascii="Times New Roman" w:hAnsi="Times New Roman" w:cs="Times New Roman"/>
          <w:sz w:val="24"/>
          <w:szCs w:val="24"/>
        </w:rPr>
        <w:t>;</w:t>
      </w:r>
    </w:p>
    <w:p w14:paraId="0050C7FC" w14:textId="020ACE34" w:rsidR="00A25B16" w:rsidRPr="000776AA" w:rsidRDefault="00FA7614" w:rsidP="00CF7B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6AA">
        <w:rPr>
          <w:rFonts w:ascii="Times New Roman" w:hAnsi="Times New Roman" w:cs="Times New Roman"/>
          <w:sz w:val="24"/>
          <w:szCs w:val="24"/>
        </w:rPr>
        <w:t xml:space="preserve">защита информации, содержащейся в </w:t>
      </w:r>
      <w:r w:rsidR="009A4926" w:rsidRPr="000776AA">
        <w:rPr>
          <w:rFonts w:ascii="Times New Roman" w:hAnsi="Times New Roman" w:cs="Times New Roman"/>
          <w:sz w:val="24"/>
          <w:szCs w:val="24"/>
        </w:rPr>
        <w:t>ОГС</w:t>
      </w:r>
      <w:r w:rsidR="00A25B16" w:rsidRPr="000776AA">
        <w:rPr>
          <w:rFonts w:ascii="Times New Roman" w:hAnsi="Times New Roman" w:cs="Times New Roman"/>
          <w:sz w:val="24"/>
          <w:szCs w:val="24"/>
        </w:rPr>
        <w:t>.</w:t>
      </w:r>
    </w:p>
    <w:p w14:paraId="3614B164" w14:textId="739563E0" w:rsidR="00B84DCB" w:rsidRPr="000776AA" w:rsidRDefault="00B84DCB" w:rsidP="00B84DCB">
      <w:pPr>
        <w:pStyle w:val="ab"/>
        <w:widowControl w:val="0"/>
        <w:numPr>
          <w:ilvl w:val="1"/>
          <w:numId w:val="14"/>
        </w:numPr>
        <w:tabs>
          <w:tab w:val="left" w:pos="567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</w:rPr>
        <w:t xml:space="preserve">Оператор </w:t>
      </w:r>
      <w:r w:rsidR="009A4926" w:rsidRPr="000776AA">
        <w:rPr>
          <w:szCs w:val="24"/>
          <w:lang w:eastAsia="ru-RU"/>
        </w:rPr>
        <w:t xml:space="preserve">ОГС </w:t>
      </w:r>
      <w:r w:rsidRPr="000776AA">
        <w:rPr>
          <w:szCs w:val="24"/>
          <w:lang w:eastAsia="ru-RU"/>
        </w:rPr>
        <w:t xml:space="preserve">осуществляет следующие </w:t>
      </w:r>
      <w:r w:rsidR="00CF6D98" w:rsidRPr="000776AA">
        <w:rPr>
          <w:szCs w:val="24"/>
          <w:lang w:eastAsia="ru-RU"/>
        </w:rPr>
        <w:t>функции</w:t>
      </w:r>
      <w:r w:rsidRPr="000776AA">
        <w:rPr>
          <w:szCs w:val="24"/>
          <w:lang w:eastAsia="ru-RU"/>
        </w:rPr>
        <w:t>:</w:t>
      </w:r>
    </w:p>
    <w:p w14:paraId="52E6258F" w14:textId="61A2A3B4" w:rsidR="00BC7F83" w:rsidRPr="000776AA" w:rsidRDefault="00BC7F83" w:rsidP="00F75E67">
      <w:pPr>
        <w:pStyle w:val="ab"/>
        <w:widowControl w:val="0"/>
        <w:tabs>
          <w:tab w:val="left" w:pos="1560"/>
        </w:tabs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>устанавливает порядок сбора</w:t>
      </w:r>
      <w:r w:rsidR="001842D8" w:rsidRPr="000776AA">
        <w:rPr>
          <w:szCs w:val="24"/>
          <w:lang w:eastAsia="ru-RU"/>
        </w:rPr>
        <w:t xml:space="preserve"> и</w:t>
      </w:r>
      <w:r w:rsidRPr="000776AA">
        <w:rPr>
          <w:szCs w:val="24"/>
          <w:lang w:eastAsia="ru-RU"/>
        </w:rPr>
        <w:t xml:space="preserve"> хранения информации в </w:t>
      </w:r>
      <w:r w:rsidR="009A4926" w:rsidRPr="000776AA">
        <w:rPr>
          <w:szCs w:val="24"/>
          <w:lang w:eastAsia="ru-RU"/>
        </w:rPr>
        <w:t>ОГС</w:t>
      </w:r>
      <w:r w:rsidR="009A4926" w:rsidRPr="000776AA" w:rsidDel="001705AE">
        <w:rPr>
          <w:szCs w:val="24"/>
          <w:lang w:eastAsia="ru-RU"/>
        </w:rPr>
        <w:t xml:space="preserve"> </w:t>
      </w:r>
      <w:r w:rsidRPr="000776AA">
        <w:rPr>
          <w:szCs w:val="24"/>
          <w:lang w:eastAsia="ru-RU"/>
        </w:rPr>
        <w:t xml:space="preserve">и в автоматизированных системах, входящих в состав </w:t>
      </w:r>
      <w:r w:rsidR="009A4926" w:rsidRPr="000776AA">
        <w:rPr>
          <w:szCs w:val="24"/>
          <w:lang w:eastAsia="ru-RU"/>
        </w:rPr>
        <w:t>ОГС</w:t>
      </w:r>
      <w:r w:rsidR="001842D8" w:rsidRPr="000776AA">
        <w:rPr>
          <w:szCs w:val="24"/>
          <w:lang w:eastAsia="ru-RU"/>
        </w:rPr>
        <w:t>;</w:t>
      </w:r>
    </w:p>
    <w:p w14:paraId="623BBF88" w14:textId="7F744BAD" w:rsidR="00BC7F83" w:rsidRPr="000776AA" w:rsidRDefault="00BC7F83" w:rsidP="001842D8">
      <w:pPr>
        <w:widowControl w:val="0"/>
        <w:tabs>
          <w:tab w:val="left" w:pos="1560"/>
        </w:tabs>
        <w:ind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 xml:space="preserve">обеспечивает контроль предоставления информации, подлежащей включению </w:t>
      </w:r>
      <w:r w:rsidR="00A2267F" w:rsidRPr="000776AA">
        <w:rPr>
          <w:szCs w:val="24"/>
          <w:lang w:eastAsia="ru-RU"/>
        </w:rPr>
        <w:br/>
      </w:r>
      <w:r w:rsidRPr="000776AA">
        <w:rPr>
          <w:szCs w:val="24"/>
          <w:lang w:eastAsia="ru-RU"/>
        </w:rPr>
        <w:t xml:space="preserve">в </w:t>
      </w:r>
      <w:r w:rsidR="009E2781" w:rsidRPr="000776AA">
        <w:rPr>
          <w:szCs w:val="24"/>
          <w:lang w:eastAsia="ru-RU"/>
        </w:rPr>
        <w:t>ОГС</w:t>
      </w:r>
      <w:r w:rsidRPr="000776AA">
        <w:rPr>
          <w:szCs w:val="24"/>
          <w:lang w:eastAsia="ru-RU"/>
        </w:rPr>
        <w:t>, обладателями информации</w:t>
      </w:r>
      <w:r w:rsidR="002B3FE2" w:rsidRPr="000776AA">
        <w:rPr>
          <w:szCs w:val="24"/>
          <w:lang w:eastAsia="ru-RU"/>
        </w:rPr>
        <w:t xml:space="preserve">, подлежащей включению в </w:t>
      </w:r>
      <w:r w:rsidR="009E2781" w:rsidRPr="000776AA">
        <w:rPr>
          <w:szCs w:val="24"/>
          <w:lang w:eastAsia="ru-RU"/>
        </w:rPr>
        <w:t>ОГС</w:t>
      </w:r>
      <w:r w:rsidR="002B3FE2" w:rsidRPr="000776AA">
        <w:rPr>
          <w:szCs w:val="24"/>
          <w:lang w:eastAsia="ru-RU"/>
        </w:rPr>
        <w:t>,</w:t>
      </w:r>
      <w:r w:rsidRPr="000776AA">
        <w:rPr>
          <w:szCs w:val="24"/>
          <w:lang w:eastAsia="ru-RU"/>
        </w:rPr>
        <w:t xml:space="preserve"> в соответствии </w:t>
      </w:r>
      <w:r w:rsidR="002B3FE2" w:rsidRPr="000776AA">
        <w:rPr>
          <w:szCs w:val="24"/>
          <w:lang w:eastAsia="ru-RU"/>
        </w:rPr>
        <w:br/>
      </w:r>
      <w:r w:rsidRPr="000776AA">
        <w:rPr>
          <w:szCs w:val="24"/>
          <w:lang w:eastAsia="ru-RU"/>
        </w:rPr>
        <w:t xml:space="preserve">с соглашениями об информационном взаимодействии с обладателями информации, подлежащей включению в </w:t>
      </w:r>
      <w:r w:rsidR="009E2781" w:rsidRPr="000776AA">
        <w:rPr>
          <w:szCs w:val="24"/>
          <w:lang w:eastAsia="ru-RU"/>
        </w:rPr>
        <w:t>ОГС</w:t>
      </w:r>
      <w:r w:rsidRPr="000776AA">
        <w:rPr>
          <w:szCs w:val="24"/>
          <w:lang w:eastAsia="ru-RU"/>
        </w:rPr>
        <w:t>;</w:t>
      </w:r>
    </w:p>
    <w:p w14:paraId="292FA36B" w14:textId="2B882A7A" w:rsidR="00BC7F83" w:rsidRPr="000776AA" w:rsidRDefault="00BC7F83" w:rsidP="00BC7F83">
      <w:pPr>
        <w:pStyle w:val="ab"/>
        <w:widowControl w:val="0"/>
        <w:tabs>
          <w:tab w:val="left" w:pos="1560"/>
        </w:tabs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 xml:space="preserve">обеспечивает обмен информацией между автоматизированными системами, входящими в состав </w:t>
      </w:r>
      <w:r w:rsidR="009E2781" w:rsidRPr="000776AA">
        <w:rPr>
          <w:szCs w:val="24"/>
          <w:lang w:eastAsia="ru-RU"/>
        </w:rPr>
        <w:t>ОГС</w:t>
      </w:r>
      <w:r w:rsidRPr="000776AA">
        <w:rPr>
          <w:szCs w:val="24"/>
          <w:lang w:eastAsia="ru-RU"/>
        </w:rPr>
        <w:t>, а также с внешними информационными системами;</w:t>
      </w:r>
    </w:p>
    <w:p w14:paraId="239CFFA3" w14:textId="5AD0782B" w:rsidR="00BC7F83" w:rsidRDefault="00BC7F83" w:rsidP="00B84DCB">
      <w:pPr>
        <w:pStyle w:val="ab"/>
        <w:widowControl w:val="0"/>
        <w:tabs>
          <w:tab w:val="left" w:pos="1560"/>
        </w:tabs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 xml:space="preserve">обеспечивает доступ к информации, содержащейся в </w:t>
      </w:r>
      <w:r w:rsidR="009E2781" w:rsidRPr="000776AA">
        <w:rPr>
          <w:szCs w:val="24"/>
          <w:lang w:eastAsia="ru-RU"/>
        </w:rPr>
        <w:t>ОГС</w:t>
      </w:r>
      <w:r w:rsidR="00436A13" w:rsidRPr="000776AA">
        <w:rPr>
          <w:szCs w:val="24"/>
          <w:lang w:eastAsia="ru-RU"/>
        </w:rPr>
        <w:t xml:space="preserve"> </w:t>
      </w:r>
      <w:r w:rsidR="0054024F" w:rsidRPr="000776AA">
        <w:rPr>
          <w:szCs w:val="24"/>
          <w:lang w:eastAsia="ru-RU"/>
        </w:rPr>
        <w:br/>
      </w:r>
      <w:r w:rsidRPr="000776AA">
        <w:rPr>
          <w:szCs w:val="24"/>
          <w:lang w:eastAsia="ru-RU"/>
        </w:rPr>
        <w:t xml:space="preserve">и в автоматизированных системах, входящих в состав </w:t>
      </w:r>
      <w:r w:rsidR="009E2781" w:rsidRPr="000776AA">
        <w:rPr>
          <w:szCs w:val="24"/>
          <w:lang w:eastAsia="ru-RU"/>
        </w:rPr>
        <w:t>ОГС</w:t>
      </w:r>
      <w:r w:rsidRPr="000776AA">
        <w:rPr>
          <w:szCs w:val="24"/>
          <w:lang w:eastAsia="ru-RU"/>
        </w:rPr>
        <w:t xml:space="preserve">, а также ее предоставление </w:t>
      </w:r>
      <w:r w:rsidR="00481DF0">
        <w:rPr>
          <w:szCs w:val="24"/>
          <w:lang w:eastAsia="ru-RU"/>
        </w:rPr>
        <w:br/>
      </w:r>
      <w:r w:rsidRPr="000776AA">
        <w:rPr>
          <w:szCs w:val="24"/>
          <w:lang w:eastAsia="ru-RU"/>
        </w:rPr>
        <w:t>и распространение;</w:t>
      </w:r>
    </w:p>
    <w:p w14:paraId="4C9A40DF" w14:textId="5D79DF18" w:rsidR="005665C4" w:rsidRPr="000776AA" w:rsidRDefault="005665C4" w:rsidP="00B84DCB">
      <w:pPr>
        <w:pStyle w:val="ab"/>
        <w:widowControl w:val="0"/>
        <w:tabs>
          <w:tab w:val="left" w:pos="1560"/>
        </w:tabs>
        <w:ind w:left="0" w:firstLine="567"/>
        <w:jc w:val="both"/>
        <w:rPr>
          <w:szCs w:val="24"/>
          <w:lang w:eastAsia="ru-RU"/>
        </w:rPr>
      </w:pPr>
      <w:r w:rsidRPr="00667A85">
        <w:rPr>
          <w:szCs w:val="24"/>
          <w:lang w:eastAsia="ru-RU"/>
        </w:rPr>
        <w:t xml:space="preserve">обеспечивает возможность осуществления обработки информации, содержащейся </w:t>
      </w:r>
      <w:r w:rsidRPr="00667A85">
        <w:rPr>
          <w:szCs w:val="24"/>
          <w:lang w:eastAsia="ru-RU"/>
        </w:rPr>
        <w:br/>
        <w:t>в ОГС и в автоматизированных системах, входящих в состав ОГС;</w:t>
      </w:r>
    </w:p>
    <w:p w14:paraId="5907D9CB" w14:textId="14417F61" w:rsidR="005533E2" w:rsidRPr="000776AA" w:rsidRDefault="00B84DCB" w:rsidP="00B84DCB">
      <w:pPr>
        <w:pStyle w:val="ab"/>
        <w:widowControl w:val="0"/>
        <w:tabs>
          <w:tab w:val="left" w:pos="1560"/>
        </w:tabs>
        <w:ind w:left="0" w:firstLine="567"/>
        <w:jc w:val="both"/>
        <w:rPr>
          <w:szCs w:val="24"/>
        </w:rPr>
      </w:pPr>
      <w:r w:rsidRPr="000776AA">
        <w:rPr>
          <w:szCs w:val="24"/>
          <w:lang w:eastAsia="ru-RU"/>
        </w:rPr>
        <w:t xml:space="preserve">обеспечивает защиту информации, в том числе персональных данных, содержащихся </w:t>
      </w:r>
      <w:r w:rsidRPr="000776AA">
        <w:rPr>
          <w:szCs w:val="24"/>
          <w:lang w:eastAsia="ru-RU"/>
        </w:rPr>
        <w:br/>
        <w:t xml:space="preserve">в </w:t>
      </w:r>
      <w:r w:rsidR="009E2781" w:rsidRPr="000776AA">
        <w:rPr>
          <w:szCs w:val="24"/>
          <w:lang w:eastAsia="ru-RU"/>
        </w:rPr>
        <w:t>ОГС</w:t>
      </w:r>
      <w:r w:rsidRPr="000776AA">
        <w:rPr>
          <w:szCs w:val="24"/>
          <w:lang w:eastAsia="ru-RU"/>
        </w:rPr>
        <w:t>, от неправомерного доступа, уничтожения, модифицирования, блокирования, копирования, пред</w:t>
      </w:r>
      <w:r w:rsidR="002B3FE2" w:rsidRPr="000776AA">
        <w:rPr>
          <w:szCs w:val="24"/>
          <w:lang w:eastAsia="ru-RU"/>
        </w:rPr>
        <w:t>о</w:t>
      </w:r>
      <w:r w:rsidRPr="000776AA">
        <w:rPr>
          <w:szCs w:val="24"/>
          <w:lang w:eastAsia="ru-RU"/>
        </w:rPr>
        <w:t>ставления, распространения и иных неправомерных действий</w:t>
      </w:r>
      <w:r w:rsidR="00F50BB6" w:rsidRPr="000776AA">
        <w:rPr>
          <w:szCs w:val="24"/>
        </w:rPr>
        <w:t>.</w:t>
      </w:r>
    </w:p>
    <w:p w14:paraId="1D3B28D3" w14:textId="057A7ABF" w:rsidR="004842A7" w:rsidRPr="000776AA" w:rsidRDefault="00B84DCB" w:rsidP="004842A7">
      <w:pPr>
        <w:pStyle w:val="ab"/>
        <w:widowControl w:val="0"/>
        <w:numPr>
          <w:ilvl w:val="1"/>
          <w:numId w:val="14"/>
        </w:numPr>
        <w:tabs>
          <w:tab w:val="left" w:pos="567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</w:rPr>
        <w:t xml:space="preserve">Оператор автоматизированной системы, входящей в состав </w:t>
      </w:r>
      <w:r w:rsidR="009E2781" w:rsidRPr="000776AA">
        <w:rPr>
          <w:szCs w:val="24"/>
          <w:lang w:eastAsia="ru-RU"/>
        </w:rPr>
        <w:t>ОГС</w:t>
      </w:r>
      <w:r w:rsidRPr="000776AA">
        <w:rPr>
          <w:szCs w:val="24"/>
        </w:rPr>
        <w:t xml:space="preserve">, обеспечивает сбор, хранение и обработку информации, содержащейся </w:t>
      </w:r>
      <w:r w:rsidR="00A2267F" w:rsidRPr="000776AA">
        <w:rPr>
          <w:szCs w:val="24"/>
        </w:rPr>
        <w:br/>
      </w:r>
      <w:r w:rsidRPr="000776AA">
        <w:rPr>
          <w:szCs w:val="24"/>
        </w:rPr>
        <w:t xml:space="preserve">в автоматизированной системе, входящей в состав </w:t>
      </w:r>
      <w:r w:rsidR="009E2781" w:rsidRPr="000776AA">
        <w:rPr>
          <w:szCs w:val="24"/>
          <w:lang w:eastAsia="ru-RU"/>
        </w:rPr>
        <w:t>ОГС</w:t>
      </w:r>
      <w:r w:rsidRPr="000776AA">
        <w:rPr>
          <w:szCs w:val="24"/>
        </w:rPr>
        <w:t>.</w:t>
      </w:r>
    </w:p>
    <w:p w14:paraId="0199E599" w14:textId="37A08A25" w:rsidR="008D3A66" w:rsidRPr="000776AA" w:rsidRDefault="004842A7" w:rsidP="004842A7">
      <w:pPr>
        <w:pStyle w:val="ab"/>
        <w:widowControl w:val="0"/>
        <w:numPr>
          <w:ilvl w:val="1"/>
          <w:numId w:val="14"/>
        </w:numPr>
        <w:tabs>
          <w:tab w:val="left" w:pos="567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</w:rPr>
        <w:t xml:space="preserve">Обработка персональных данных в </w:t>
      </w:r>
      <w:r w:rsidR="009E2781" w:rsidRPr="000776AA">
        <w:rPr>
          <w:szCs w:val="24"/>
          <w:lang w:eastAsia="ru-RU"/>
        </w:rPr>
        <w:t>ОГС</w:t>
      </w:r>
      <w:r w:rsidR="00436A13" w:rsidRPr="000776AA">
        <w:rPr>
          <w:szCs w:val="24"/>
        </w:rPr>
        <w:t xml:space="preserve"> </w:t>
      </w:r>
      <w:r w:rsidRPr="000776AA">
        <w:rPr>
          <w:szCs w:val="24"/>
        </w:rPr>
        <w:t xml:space="preserve">осуществляется на основании </w:t>
      </w:r>
      <w:r w:rsidR="007C46D0" w:rsidRPr="000776AA">
        <w:rPr>
          <w:szCs w:val="24"/>
        </w:rPr>
        <w:t xml:space="preserve">пунктов </w:t>
      </w:r>
      <w:r w:rsidRPr="000776AA">
        <w:rPr>
          <w:szCs w:val="24"/>
        </w:rPr>
        <w:t>1</w:t>
      </w:r>
      <w:r w:rsidR="007C46D0" w:rsidRPr="000776AA">
        <w:rPr>
          <w:szCs w:val="24"/>
        </w:rPr>
        <w:t xml:space="preserve"> и 4</w:t>
      </w:r>
      <w:r w:rsidRPr="000776AA">
        <w:rPr>
          <w:szCs w:val="24"/>
        </w:rPr>
        <w:t xml:space="preserve"> части 1 статьи 6 Федерального закона «О персональных данных»</w:t>
      </w:r>
      <w:r w:rsidR="00912789" w:rsidRPr="000776AA">
        <w:rPr>
          <w:szCs w:val="24"/>
        </w:rPr>
        <w:t>.</w:t>
      </w:r>
    </w:p>
    <w:p w14:paraId="0809C1E1" w14:textId="77777777" w:rsidR="008D3A66" w:rsidRPr="000776AA" w:rsidRDefault="008D3A66" w:rsidP="008D3A66">
      <w:pPr>
        <w:pStyle w:val="ab"/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ind w:left="567"/>
        <w:jc w:val="both"/>
        <w:rPr>
          <w:szCs w:val="24"/>
          <w:lang w:eastAsia="ru-RU"/>
        </w:rPr>
      </w:pPr>
    </w:p>
    <w:p w14:paraId="795F770E" w14:textId="5B141E65" w:rsidR="00AA7F65" w:rsidRPr="000776AA" w:rsidRDefault="00F50BB6" w:rsidP="008D3A66">
      <w:pPr>
        <w:pStyle w:val="ab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  <w:szCs w:val="24"/>
          <w:lang w:eastAsia="ru-RU"/>
        </w:rPr>
      </w:pPr>
      <w:r w:rsidRPr="000776AA">
        <w:rPr>
          <w:b/>
          <w:bCs/>
          <w:szCs w:val="24"/>
          <w:lang w:eastAsia="ru-RU"/>
        </w:rPr>
        <w:t xml:space="preserve">Состав </w:t>
      </w:r>
      <w:r w:rsidR="00D200E9" w:rsidRPr="000776AA">
        <w:rPr>
          <w:b/>
          <w:bCs/>
          <w:szCs w:val="24"/>
          <w:lang w:eastAsia="ru-RU"/>
        </w:rPr>
        <w:t xml:space="preserve">и описание </w:t>
      </w:r>
      <w:r w:rsidR="00436A13" w:rsidRPr="000776AA">
        <w:rPr>
          <w:b/>
          <w:bCs/>
          <w:szCs w:val="24"/>
          <w:lang w:eastAsia="ru-RU"/>
        </w:rPr>
        <w:t>ОГС</w:t>
      </w:r>
    </w:p>
    <w:p w14:paraId="5E6740C5" w14:textId="77777777" w:rsidR="00BD5ABC" w:rsidRPr="000776AA" w:rsidRDefault="00BD5ABC" w:rsidP="00BD5ABC">
      <w:pPr>
        <w:pStyle w:val="ab"/>
        <w:tabs>
          <w:tab w:val="left" w:pos="567"/>
        </w:tabs>
        <w:autoSpaceDE w:val="0"/>
        <w:autoSpaceDN w:val="0"/>
        <w:adjustRightInd w:val="0"/>
        <w:ind w:left="0"/>
        <w:rPr>
          <w:b/>
          <w:bCs/>
          <w:szCs w:val="24"/>
          <w:lang w:eastAsia="ru-RU"/>
        </w:rPr>
      </w:pPr>
    </w:p>
    <w:p w14:paraId="3A2C9E5B" w14:textId="5CC494A2" w:rsidR="00C3472B" w:rsidRPr="000776AA" w:rsidRDefault="00F50BB6" w:rsidP="00BD5ABC">
      <w:pPr>
        <w:pStyle w:val="ab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>В состав</w:t>
      </w:r>
      <w:r w:rsidR="008D3A66" w:rsidRPr="000776AA">
        <w:rPr>
          <w:szCs w:val="24"/>
          <w:lang w:eastAsia="ru-RU"/>
        </w:rPr>
        <w:t xml:space="preserve"> </w:t>
      </w:r>
      <w:r w:rsidR="009E2781" w:rsidRPr="000776AA">
        <w:rPr>
          <w:szCs w:val="24"/>
          <w:lang w:eastAsia="ru-RU"/>
        </w:rPr>
        <w:t>ОГС</w:t>
      </w:r>
      <w:r w:rsidR="00436A13" w:rsidRPr="000776AA">
        <w:rPr>
          <w:szCs w:val="24"/>
          <w:lang w:eastAsia="ru-RU"/>
        </w:rPr>
        <w:t xml:space="preserve"> </w:t>
      </w:r>
      <w:r w:rsidRPr="000776AA">
        <w:rPr>
          <w:szCs w:val="24"/>
          <w:lang w:eastAsia="ru-RU"/>
        </w:rPr>
        <w:t xml:space="preserve">входят следующие </w:t>
      </w:r>
      <w:r w:rsidR="008D3A66" w:rsidRPr="000776AA">
        <w:rPr>
          <w:szCs w:val="24"/>
          <w:lang w:eastAsia="ru-RU"/>
        </w:rPr>
        <w:t>автоматизированные системы</w:t>
      </w:r>
      <w:r w:rsidR="00A80747" w:rsidRPr="000776AA">
        <w:rPr>
          <w:szCs w:val="24"/>
          <w:lang w:eastAsia="ru-RU"/>
        </w:rPr>
        <w:t xml:space="preserve"> </w:t>
      </w:r>
      <w:r w:rsidR="00A80747" w:rsidRPr="000776AA">
        <w:rPr>
          <w:szCs w:val="24"/>
          <w:lang w:eastAsia="ru-RU"/>
        </w:rPr>
        <w:br/>
      </w:r>
      <w:r w:rsidR="008D3A66" w:rsidRPr="000776AA">
        <w:rPr>
          <w:szCs w:val="24"/>
          <w:lang w:eastAsia="ru-RU"/>
        </w:rPr>
        <w:t xml:space="preserve">и </w:t>
      </w:r>
      <w:r w:rsidRPr="000776AA">
        <w:rPr>
          <w:szCs w:val="24"/>
          <w:lang w:eastAsia="ru-RU"/>
        </w:rPr>
        <w:t>подсистемы:</w:t>
      </w:r>
      <w:r w:rsidR="00AA7F65" w:rsidRPr="000776AA">
        <w:rPr>
          <w:szCs w:val="24"/>
          <w:lang w:eastAsia="ru-RU"/>
        </w:rPr>
        <w:t xml:space="preserve"> </w:t>
      </w:r>
    </w:p>
    <w:p w14:paraId="5CC3EC43" w14:textId="7C86FEFD" w:rsidR="008D3A66" w:rsidRPr="000776AA" w:rsidRDefault="009E2781" w:rsidP="009E2781">
      <w:pPr>
        <w:pStyle w:val="ab"/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 xml:space="preserve">автоматизированная система </w:t>
      </w:r>
      <w:r w:rsidR="008D3A66" w:rsidRPr="000776AA">
        <w:rPr>
          <w:szCs w:val="24"/>
          <w:lang w:eastAsia="ru-RU"/>
        </w:rPr>
        <w:t>«</w:t>
      </w:r>
      <w:r w:rsidR="00C5265D" w:rsidRPr="000776AA">
        <w:rPr>
          <w:szCs w:val="24"/>
          <w:lang w:eastAsia="ru-RU"/>
        </w:rPr>
        <w:t xml:space="preserve">Учет объектов городской среды и контроль </w:t>
      </w:r>
      <w:r w:rsidRPr="000776AA">
        <w:rPr>
          <w:szCs w:val="24"/>
          <w:lang w:eastAsia="ru-RU"/>
        </w:rPr>
        <w:br/>
      </w:r>
      <w:r w:rsidR="00C5265D" w:rsidRPr="000776AA">
        <w:rPr>
          <w:szCs w:val="24"/>
          <w:lang w:eastAsia="ru-RU"/>
        </w:rPr>
        <w:t>за их содержанием</w:t>
      </w:r>
      <w:r w:rsidR="008D3A66" w:rsidRPr="000776AA">
        <w:rPr>
          <w:szCs w:val="24"/>
          <w:lang w:eastAsia="ru-RU"/>
        </w:rPr>
        <w:t>»;</w:t>
      </w:r>
    </w:p>
    <w:p w14:paraId="634BB30F" w14:textId="61F11E94" w:rsidR="002F5C4E" w:rsidRPr="000776AA" w:rsidRDefault="009E2781" w:rsidP="009E2781">
      <w:pPr>
        <w:pStyle w:val="ab"/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 xml:space="preserve">автоматизированная система </w:t>
      </w:r>
      <w:r w:rsidR="00AF0352" w:rsidRPr="000776AA">
        <w:rPr>
          <w:szCs w:val="24"/>
          <w:lang w:eastAsia="ru-RU"/>
        </w:rPr>
        <w:t>«Паспортизация территорий зеленых насаждений»</w:t>
      </w:r>
      <w:r w:rsidR="00337BD8" w:rsidRPr="000776AA">
        <w:rPr>
          <w:szCs w:val="24"/>
          <w:lang w:eastAsia="ru-RU"/>
        </w:rPr>
        <w:t>;</w:t>
      </w:r>
    </w:p>
    <w:p w14:paraId="6A2135CA" w14:textId="7A2EF88A" w:rsidR="002F5C4E" w:rsidRPr="000776AA" w:rsidRDefault="009E2781" w:rsidP="009E2781">
      <w:pPr>
        <w:pStyle w:val="ab"/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  <w:lang w:eastAsia="ru-RU"/>
        </w:rPr>
        <w:t xml:space="preserve">автоматизированная система </w:t>
      </w:r>
      <w:r w:rsidR="002F5C4E" w:rsidRPr="000776AA">
        <w:rPr>
          <w:szCs w:val="24"/>
          <w:lang w:eastAsia="ru-RU"/>
        </w:rPr>
        <w:t>«Инвентаризация</w:t>
      </w:r>
      <w:r w:rsidR="002F5C4E" w:rsidRPr="000776AA">
        <w:rPr>
          <w:szCs w:val="24"/>
        </w:rPr>
        <w:t xml:space="preserve"> </w:t>
      </w:r>
      <w:r w:rsidR="00660544" w:rsidRPr="000776AA">
        <w:rPr>
          <w:szCs w:val="24"/>
        </w:rPr>
        <w:t xml:space="preserve">территорий </w:t>
      </w:r>
      <w:r w:rsidR="002F5C4E" w:rsidRPr="000776AA">
        <w:rPr>
          <w:szCs w:val="24"/>
        </w:rPr>
        <w:t>зеленых насаждений общего пользования»;</w:t>
      </w:r>
    </w:p>
    <w:p w14:paraId="17198371" w14:textId="7701D219" w:rsidR="008D3A66" w:rsidRPr="000776AA" w:rsidRDefault="009E2781" w:rsidP="009E2781">
      <w:pPr>
        <w:pStyle w:val="ab"/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 xml:space="preserve">автоматизированная система </w:t>
      </w:r>
      <w:r w:rsidR="008D3A66" w:rsidRPr="000776AA">
        <w:rPr>
          <w:szCs w:val="24"/>
          <w:lang w:eastAsia="ru-RU"/>
        </w:rPr>
        <w:t>«</w:t>
      </w:r>
      <w:r w:rsidR="00AD369F" w:rsidRPr="000776AA">
        <w:rPr>
          <w:szCs w:val="24"/>
          <w:lang w:eastAsia="ru-RU"/>
        </w:rPr>
        <w:t>Выявление и</w:t>
      </w:r>
      <w:r w:rsidR="008D3A66" w:rsidRPr="000776AA">
        <w:rPr>
          <w:szCs w:val="24"/>
          <w:lang w:eastAsia="ru-RU"/>
        </w:rPr>
        <w:t xml:space="preserve"> </w:t>
      </w:r>
      <w:r w:rsidR="00AD369F" w:rsidRPr="000776AA">
        <w:rPr>
          <w:szCs w:val="24"/>
          <w:lang w:eastAsia="ru-RU"/>
        </w:rPr>
        <w:t xml:space="preserve">контроль ликвидации </w:t>
      </w:r>
      <w:r w:rsidR="006E5C09" w:rsidRPr="000776AA">
        <w:rPr>
          <w:szCs w:val="24"/>
          <w:lang w:eastAsia="ru-RU"/>
        </w:rPr>
        <w:t xml:space="preserve">несанкционированных </w:t>
      </w:r>
      <w:r w:rsidR="008D3A66" w:rsidRPr="000776AA">
        <w:rPr>
          <w:szCs w:val="24"/>
          <w:lang w:eastAsia="ru-RU"/>
        </w:rPr>
        <w:t>свалок</w:t>
      </w:r>
      <w:r w:rsidR="006E5C09" w:rsidRPr="000776AA">
        <w:rPr>
          <w:szCs w:val="24"/>
          <w:lang w:eastAsia="ru-RU"/>
        </w:rPr>
        <w:t xml:space="preserve"> отходов</w:t>
      </w:r>
      <w:r w:rsidR="008D3A66" w:rsidRPr="000776AA">
        <w:rPr>
          <w:szCs w:val="24"/>
          <w:lang w:eastAsia="ru-RU"/>
        </w:rPr>
        <w:t>»</w:t>
      </w:r>
      <w:r w:rsidR="002F5C4E" w:rsidRPr="000776AA">
        <w:rPr>
          <w:szCs w:val="24"/>
          <w:lang w:eastAsia="ru-RU"/>
        </w:rPr>
        <w:t>;</w:t>
      </w:r>
    </w:p>
    <w:p w14:paraId="1198973E" w14:textId="043E53BC" w:rsidR="008D3A66" w:rsidRPr="000776AA" w:rsidRDefault="009E2781" w:rsidP="009E2781">
      <w:pPr>
        <w:pStyle w:val="ab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 xml:space="preserve">автоматизированная система </w:t>
      </w:r>
      <w:r w:rsidR="008D3A66" w:rsidRPr="000776AA">
        <w:rPr>
          <w:szCs w:val="24"/>
          <w:lang w:eastAsia="ru-RU"/>
        </w:rPr>
        <w:t>«</w:t>
      </w:r>
      <w:r w:rsidR="00436A13" w:rsidRPr="000776AA">
        <w:rPr>
          <w:szCs w:val="24"/>
          <w:lang w:eastAsia="ru-RU"/>
        </w:rPr>
        <w:t xml:space="preserve">Мониторинг состояния объектов благоустройства </w:t>
      </w:r>
      <w:r w:rsidRPr="000776AA">
        <w:rPr>
          <w:szCs w:val="24"/>
          <w:lang w:eastAsia="ru-RU"/>
        </w:rPr>
        <w:br/>
      </w:r>
      <w:r w:rsidR="00436A13" w:rsidRPr="000776AA">
        <w:rPr>
          <w:szCs w:val="24"/>
          <w:lang w:eastAsia="ru-RU"/>
        </w:rPr>
        <w:t>и элементов благоустройства на территории Санкт-Петербурга</w:t>
      </w:r>
      <w:r w:rsidR="008D3A66" w:rsidRPr="000776AA">
        <w:rPr>
          <w:szCs w:val="24"/>
          <w:lang w:eastAsia="ru-RU"/>
        </w:rPr>
        <w:t>»</w:t>
      </w:r>
      <w:r w:rsidR="002F5C4E" w:rsidRPr="000776AA">
        <w:rPr>
          <w:szCs w:val="24"/>
          <w:lang w:eastAsia="ru-RU"/>
        </w:rPr>
        <w:t>;</w:t>
      </w:r>
    </w:p>
    <w:p w14:paraId="66D84308" w14:textId="55A41BF7" w:rsidR="00FB7959" w:rsidRPr="000776AA" w:rsidRDefault="00563FC6" w:rsidP="009E2781">
      <w:pPr>
        <w:pStyle w:val="ab"/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>автоматизированная система</w:t>
      </w:r>
      <w:r w:rsidR="002D14FA" w:rsidRPr="000776AA">
        <w:rPr>
          <w:szCs w:val="24"/>
          <w:lang w:eastAsia="ru-RU"/>
        </w:rPr>
        <w:t xml:space="preserve"> </w:t>
      </w:r>
      <w:r w:rsidR="00FB7959" w:rsidRPr="000776AA">
        <w:rPr>
          <w:szCs w:val="24"/>
          <w:lang w:eastAsia="ru-RU"/>
        </w:rPr>
        <w:t>«Реестр выданных порубочных билетов»;</w:t>
      </w:r>
    </w:p>
    <w:p w14:paraId="25EEE404" w14:textId="77777777" w:rsidR="008943A4" w:rsidRPr="000776AA" w:rsidRDefault="008943A4" w:rsidP="00BD5ABC">
      <w:pPr>
        <w:pStyle w:val="ab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>подсистема «Система защиты информации».</w:t>
      </w:r>
    </w:p>
    <w:p w14:paraId="58AE33A9" w14:textId="661F1322" w:rsidR="00BD5ABC" w:rsidRPr="000776AA" w:rsidRDefault="00EA696A" w:rsidP="00BD5ABC">
      <w:pPr>
        <w:pStyle w:val="ab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 xml:space="preserve">Назначение автоматизированных систем и подсистем </w:t>
      </w:r>
      <w:r w:rsidR="00436A13" w:rsidRPr="000776AA">
        <w:rPr>
          <w:szCs w:val="24"/>
          <w:lang w:eastAsia="ru-RU"/>
        </w:rPr>
        <w:t>ОГС</w:t>
      </w:r>
      <w:r w:rsidRPr="000776AA">
        <w:rPr>
          <w:szCs w:val="24"/>
          <w:lang w:eastAsia="ru-RU"/>
        </w:rPr>
        <w:t>:</w:t>
      </w:r>
      <w:r w:rsidR="00AA7F65" w:rsidRPr="000776AA">
        <w:rPr>
          <w:szCs w:val="24"/>
          <w:lang w:eastAsia="ru-RU"/>
        </w:rPr>
        <w:t xml:space="preserve"> </w:t>
      </w:r>
    </w:p>
    <w:p w14:paraId="2E00BBCD" w14:textId="6B4D4C4B" w:rsidR="005B364F" w:rsidRPr="000776AA" w:rsidRDefault="009E2781" w:rsidP="00BD5ABC">
      <w:pPr>
        <w:pStyle w:val="ab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 xml:space="preserve">Автоматизированная система </w:t>
      </w:r>
      <w:r w:rsidR="00EA696A" w:rsidRPr="000776AA">
        <w:rPr>
          <w:szCs w:val="24"/>
          <w:lang w:eastAsia="ru-RU"/>
        </w:rPr>
        <w:t xml:space="preserve">«Учет объектов городской среды и контроль </w:t>
      </w:r>
      <w:r w:rsidRPr="000776AA">
        <w:rPr>
          <w:szCs w:val="24"/>
          <w:lang w:eastAsia="ru-RU"/>
        </w:rPr>
        <w:br/>
      </w:r>
      <w:r w:rsidR="00EA696A" w:rsidRPr="000776AA">
        <w:rPr>
          <w:szCs w:val="24"/>
          <w:lang w:eastAsia="ru-RU"/>
        </w:rPr>
        <w:t>за их содержанием»</w:t>
      </w:r>
      <w:r w:rsidR="00335879" w:rsidRPr="000776AA">
        <w:rPr>
          <w:szCs w:val="24"/>
          <w:lang w:eastAsia="ru-RU"/>
        </w:rPr>
        <w:t xml:space="preserve"> предназначена</w:t>
      </w:r>
      <w:r w:rsidR="00970360" w:rsidRPr="000776AA">
        <w:rPr>
          <w:szCs w:val="24"/>
          <w:lang w:eastAsia="ru-RU"/>
        </w:rPr>
        <w:t xml:space="preserve"> для</w:t>
      </w:r>
      <w:r w:rsidR="00535F61" w:rsidRPr="000776AA">
        <w:rPr>
          <w:szCs w:val="24"/>
          <w:lang w:eastAsia="ru-RU"/>
        </w:rPr>
        <w:t>:</w:t>
      </w:r>
    </w:p>
    <w:p w14:paraId="6D318668" w14:textId="77777777" w:rsidR="00535F61" w:rsidRPr="000776AA" w:rsidRDefault="00335879" w:rsidP="00BD5ABC">
      <w:pPr>
        <w:pStyle w:val="ab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>хранения и актуализации информа</w:t>
      </w:r>
      <w:r w:rsidR="008D43FD" w:rsidRPr="000776AA">
        <w:rPr>
          <w:szCs w:val="24"/>
          <w:lang w:eastAsia="ru-RU"/>
        </w:rPr>
        <w:t>ции об объектах городской среды</w:t>
      </w:r>
      <w:r w:rsidRPr="000776AA">
        <w:rPr>
          <w:szCs w:val="24"/>
          <w:lang w:eastAsia="ru-RU"/>
        </w:rPr>
        <w:t xml:space="preserve">, включая </w:t>
      </w:r>
      <w:r w:rsidR="008D43FD" w:rsidRPr="000776AA">
        <w:rPr>
          <w:szCs w:val="24"/>
          <w:lang w:eastAsia="ru-RU"/>
        </w:rPr>
        <w:br/>
      </w:r>
      <w:r w:rsidRPr="000776AA">
        <w:rPr>
          <w:szCs w:val="24"/>
          <w:lang w:eastAsia="ru-RU"/>
        </w:rPr>
        <w:t>их пространственное расположение</w:t>
      </w:r>
      <w:r w:rsidR="000F682E" w:rsidRPr="000776AA">
        <w:rPr>
          <w:szCs w:val="24"/>
          <w:lang w:eastAsia="ru-RU"/>
        </w:rPr>
        <w:t>;</w:t>
      </w:r>
    </w:p>
    <w:p w14:paraId="1FFE22F1" w14:textId="0E03C012" w:rsidR="00427863" w:rsidRPr="000776AA" w:rsidRDefault="00427863" w:rsidP="00427863">
      <w:pPr>
        <w:pStyle w:val="ab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 xml:space="preserve">размещения электронных версий проектов благоустройства, согласованных </w:t>
      </w:r>
      <w:r w:rsidR="001102CD" w:rsidRPr="000776AA">
        <w:rPr>
          <w:szCs w:val="24"/>
          <w:lang w:eastAsia="ru-RU"/>
        </w:rPr>
        <w:br/>
      </w:r>
      <w:r w:rsidRPr="000776AA">
        <w:rPr>
          <w:szCs w:val="24"/>
          <w:lang w:eastAsia="ru-RU"/>
        </w:rPr>
        <w:t>в соответствии с Правилами благоустройства</w:t>
      </w:r>
      <w:r w:rsidR="00A80846" w:rsidRPr="000776AA">
        <w:rPr>
          <w:szCs w:val="24"/>
        </w:rPr>
        <w:t>,</w:t>
      </w:r>
      <w:r w:rsidRPr="000776AA">
        <w:rPr>
          <w:szCs w:val="24"/>
          <w:lang w:eastAsia="ru-RU"/>
        </w:rPr>
        <w:t xml:space="preserve"> и копий документов, содержащих в том числе фотоматериалы, подтверждающие приемку работ и их соответствие проектам благоустройства;</w:t>
      </w:r>
    </w:p>
    <w:p w14:paraId="738F4566" w14:textId="40EC2351" w:rsidR="00427863" w:rsidRPr="000776AA" w:rsidRDefault="00427863" w:rsidP="00427863">
      <w:pPr>
        <w:pStyle w:val="ab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>размещения электронных версий</w:t>
      </w:r>
      <w:r w:rsidR="00DB2ABE" w:rsidRPr="000776AA">
        <w:rPr>
          <w:szCs w:val="24"/>
          <w:lang w:eastAsia="ru-RU"/>
        </w:rPr>
        <w:t xml:space="preserve"> «Схема планировочной организации земельного участка» проекта создания (размещения) объектов зеленых насаждений, расположенных</w:t>
      </w:r>
      <w:r w:rsidRPr="000776AA">
        <w:rPr>
          <w:szCs w:val="24"/>
          <w:lang w:eastAsia="ru-RU"/>
        </w:rPr>
        <w:t xml:space="preserve"> </w:t>
      </w:r>
      <w:r w:rsidR="00FC6510" w:rsidRPr="000776AA">
        <w:rPr>
          <w:szCs w:val="24"/>
          <w:lang w:eastAsia="ru-RU"/>
        </w:rPr>
        <w:br/>
      </w:r>
      <w:r w:rsidR="00DB2ABE" w:rsidRPr="000776AA">
        <w:rPr>
          <w:szCs w:val="24"/>
          <w:lang w:eastAsia="ru-RU"/>
        </w:rPr>
        <w:t>на территориях зеленых насаждений общего пользования городского значения, и актов приемки выполненных работ;</w:t>
      </w:r>
    </w:p>
    <w:p w14:paraId="220C1A09" w14:textId="10B2066B" w:rsidR="000F682E" w:rsidRPr="000776AA" w:rsidRDefault="00335879" w:rsidP="00BD5ABC">
      <w:pPr>
        <w:pStyle w:val="ab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>учета результатов инвентаризации объектов городской среды</w:t>
      </w:r>
      <w:r w:rsidR="000F682E" w:rsidRPr="000776AA">
        <w:rPr>
          <w:szCs w:val="24"/>
          <w:lang w:eastAsia="ru-RU"/>
        </w:rPr>
        <w:t>;</w:t>
      </w:r>
    </w:p>
    <w:p w14:paraId="454F91DA" w14:textId="58828DDD" w:rsidR="00EA696A" w:rsidRPr="000776AA" w:rsidRDefault="00335879" w:rsidP="00BD5ABC">
      <w:pPr>
        <w:pStyle w:val="ab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>контроля за исполнением контрактных обязательств</w:t>
      </w:r>
      <w:r w:rsidR="000F682E" w:rsidRPr="000776AA">
        <w:rPr>
          <w:szCs w:val="24"/>
          <w:lang w:eastAsia="ru-RU"/>
        </w:rPr>
        <w:t xml:space="preserve"> организациями,</w:t>
      </w:r>
      <w:r w:rsidRPr="000776AA">
        <w:rPr>
          <w:szCs w:val="24"/>
          <w:lang w:eastAsia="ru-RU"/>
        </w:rPr>
        <w:t xml:space="preserve"> обслуживающими объект</w:t>
      </w:r>
      <w:r w:rsidR="005B364F" w:rsidRPr="000776AA">
        <w:rPr>
          <w:szCs w:val="24"/>
          <w:lang w:eastAsia="ru-RU"/>
        </w:rPr>
        <w:t>ы городской среды</w:t>
      </w:r>
      <w:r w:rsidR="00DB2ABE" w:rsidRPr="000776AA">
        <w:rPr>
          <w:szCs w:val="24"/>
          <w:lang w:eastAsia="ru-RU"/>
        </w:rPr>
        <w:t>.</w:t>
      </w:r>
    </w:p>
    <w:p w14:paraId="15768DF6" w14:textId="0F74BEED" w:rsidR="00640F18" w:rsidRPr="000776AA" w:rsidRDefault="00635743">
      <w:pPr>
        <w:pStyle w:val="ab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>Автоматизированная система</w:t>
      </w:r>
      <w:r w:rsidRPr="000776AA" w:rsidDel="00635743">
        <w:rPr>
          <w:szCs w:val="24"/>
          <w:lang w:eastAsia="ru-RU"/>
        </w:rPr>
        <w:t xml:space="preserve"> </w:t>
      </w:r>
      <w:r w:rsidR="006C2664" w:rsidRPr="000776AA">
        <w:rPr>
          <w:szCs w:val="24"/>
          <w:lang w:eastAsia="ru-RU"/>
        </w:rPr>
        <w:t xml:space="preserve">«Учет объектов городской среды и контроль </w:t>
      </w:r>
      <w:r w:rsidRPr="000776AA">
        <w:rPr>
          <w:szCs w:val="24"/>
          <w:lang w:eastAsia="ru-RU"/>
        </w:rPr>
        <w:br/>
      </w:r>
      <w:r w:rsidR="006C2664" w:rsidRPr="000776AA">
        <w:rPr>
          <w:szCs w:val="24"/>
          <w:lang w:eastAsia="ru-RU"/>
        </w:rPr>
        <w:t>за их содержанием» автоматизирует полномочи</w:t>
      </w:r>
      <w:r w:rsidR="00DF6957" w:rsidRPr="000776AA">
        <w:rPr>
          <w:szCs w:val="24"/>
          <w:lang w:eastAsia="ru-RU"/>
        </w:rPr>
        <w:t>е</w:t>
      </w:r>
      <w:r w:rsidR="006C2664" w:rsidRPr="000776AA">
        <w:rPr>
          <w:szCs w:val="24"/>
          <w:lang w:eastAsia="ru-RU"/>
        </w:rPr>
        <w:t xml:space="preserve"> Комитета </w:t>
      </w:r>
      <w:r w:rsidR="0042355A" w:rsidRPr="000776AA">
        <w:rPr>
          <w:szCs w:val="24"/>
          <w:lang w:eastAsia="ru-RU"/>
        </w:rPr>
        <w:t xml:space="preserve">по </w:t>
      </w:r>
      <w:r w:rsidR="006C2664" w:rsidRPr="000776AA">
        <w:rPr>
          <w:szCs w:val="24"/>
          <w:lang w:eastAsia="ru-RU"/>
        </w:rPr>
        <w:t xml:space="preserve">информатизации и связи </w:t>
      </w:r>
      <w:r w:rsidRPr="000776AA">
        <w:rPr>
          <w:szCs w:val="24"/>
          <w:lang w:eastAsia="ru-RU"/>
        </w:rPr>
        <w:br/>
      </w:r>
      <w:r w:rsidR="00901A32" w:rsidRPr="000776AA">
        <w:rPr>
          <w:szCs w:val="24"/>
          <w:lang w:eastAsia="ru-RU"/>
        </w:rPr>
        <w:t xml:space="preserve">по координации деятельности </w:t>
      </w:r>
      <w:r w:rsidR="00DF6957" w:rsidRPr="000776AA">
        <w:rPr>
          <w:szCs w:val="24"/>
          <w:lang w:eastAsia="ru-RU"/>
        </w:rPr>
        <w:t xml:space="preserve">исполнительных органов государственной власти </w:t>
      </w:r>
      <w:r w:rsidRPr="000776AA">
        <w:rPr>
          <w:szCs w:val="24"/>
          <w:lang w:eastAsia="ru-RU"/>
        </w:rPr>
        <w:br/>
      </w:r>
      <w:r w:rsidR="00DF6957" w:rsidRPr="000776AA">
        <w:rPr>
          <w:szCs w:val="24"/>
          <w:lang w:eastAsia="ru-RU"/>
        </w:rPr>
        <w:t>Санкт-Петербурга по автоматизации полномочий исполнительных органов государственной власти Санкт-Петербурга</w:t>
      </w:r>
      <w:r w:rsidR="006C2664" w:rsidRPr="000776AA">
        <w:rPr>
          <w:szCs w:val="24"/>
          <w:lang w:eastAsia="ru-RU"/>
        </w:rPr>
        <w:t xml:space="preserve"> в части </w:t>
      </w:r>
      <w:r w:rsidR="0042355A" w:rsidRPr="000776AA">
        <w:rPr>
          <w:szCs w:val="24"/>
          <w:lang w:eastAsia="ru-RU"/>
        </w:rPr>
        <w:t>автоматизации следующих</w:t>
      </w:r>
      <w:r w:rsidR="00735578" w:rsidRPr="000776AA">
        <w:rPr>
          <w:szCs w:val="24"/>
          <w:lang w:eastAsia="ru-RU"/>
        </w:rPr>
        <w:t xml:space="preserve"> </w:t>
      </w:r>
      <w:r w:rsidR="0042355A" w:rsidRPr="000776AA">
        <w:rPr>
          <w:szCs w:val="24"/>
          <w:lang w:eastAsia="ru-RU"/>
        </w:rPr>
        <w:t>полномочий</w:t>
      </w:r>
      <w:r w:rsidR="00DF6957" w:rsidRPr="000776AA">
        <w:rPr>
          <w:szCs w:val="24"/>
          <w:lang w:eastAsia="ru-RU"/>
        </w:rPr>
        <w:t xml:space="preserve"> исполнительных органов</w:t>
      </w:r>
      <w:r w:rsidR="00CF583A" w:rsidRPr="000776AA">
        <w:rPr>
          <w:szCs w:val="24"/>
          <w:lang w:eastAsia="ru-RU"/>
        </w:rPr>
        <w:t xml:space="preserve"> государственной власти Санкт-Петербурга</w:t>
      </w:r>
      <w:r w:rsidR="0042355A" w:rsidRPr="000776AA">
        <w:rPr>
          <w:szCs w:val="24"/>
          <w:lang w:eastAsia="ru-RU"/>
        </w:rPr>
        <w:t>:</w:t>
      </w:r>
    </w:p>
    <w:p w14:paraId="6BD028B9" w14:textId="0CCD504F" w:rsidR="0042355A" w:rsidRPr="000776AA" w:rsidRDefault="00EF66F4" w:rsidP="00864C0C">
      <w:pPr>
        <w:pStyle w:val="ab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>п</w:t>
      </w:r>
      <w:r w:rsidR="0042355A" w:rsidRPr="000776AA">
        <w:rPr>
          <w:szCs w:val="24"/>
          <w:lang w:eastAsia="ru-RU"/>
        </w:rPr>
        <w:t xml:space="preserve">олномочие Комитета по благоустройству Санкт-Петербурга </w:t>
      </w:r>
      <w:r w:rsidR="001579E2" w:rsidRPr="000776AA">
        <w:rPr>
          <w:szCs w:val="24"/>
          <w:lang w:eastAsia="ru-RU"/>
        </w:rPr>
        <w:t xml:space="preserve">по осуществлению </w:t>
      </w:r>
      <w:r w:rsidRPr="000776AA">
        <w:rPr>
          <w:szCs w:val="24"/>
          <w:lang w:eastAsia="ru-RU"/>
        </w:rPr>
        <w:t>учет</w:t>
      </w:r>
      <w:r w:rsidR="001579E2" w:rsidRPr="000776AA">
        <w:rPr>
          <w:szCs w:val="24"/>
          <w:lang w:eastAsia="ru-RU"/>
        </w:rPr>
        <w:t>а</w:t>
      </w:r>
      <w:r w:rsidRPr="000776AA">
        <w:rPr>
          <w:szCs w:val="24"/>
          <w:lang w:eastAsia="ru-RU"/>
        </w:rPr>
        <w:t xml:space="preserve"> </w:t>
      </w:r>
      <w:r w:rsidR="0042355A" w:rsidRPr="000776AA">
        <w:rPr>
          <w:szCs w:val="24"/>
          <w:lang w:eastAsia="ru-RU"/>
        </w:rPr>
        <w:t xml:space="preserve">объектов благоустройства и элементов благоустройства в соответствии с порядком учета объектов благоустройства и элементов благоустройства на территории </w:t>
      </w:r>
      <w:r w:rsidR="001579E2" w:rsidRPr="000776AA">
        <w:rPr>
          <w:szCs w:val="24"/>
          <w:lang w:eastAsia="ru-RU"/>
        </w:rPr>
        <w:br/>
      </w:r>
      <w:r w:rsidR="0042355A" w:rsidRPr="000776AA">
        <w:rPr>
          <w:szCs w:val="24"/>
          <w:lang w:eastAsia="ru-RU"/>
        </w:rPr>
        <w:t>Санкт-Петербурга, утвержденным Правительством Санкт-Петербурга</w:t>
      </w:r>
      <w:r w:rsidR="001579E2" w:rsidRPr="000776AA">
        <w:rPr>
          <w:szCs w:val="24"/>
          <w:lang w:eastAsia="ru-RU"/>
        </w:rPr>
        <w:t>,</w:t>
      </w:r>
      <w:r w:rsidR="0042355A" w:rsidRPr="000776AA">
        <w:rPr>
          <w:szCs w:val="24"/>
          <w:lang w:eastAsia="ru-RU"/>
        </w:rPr>
        <w:t xml:space="preserve"> автоматизируется </w:t>
      </w:r>
      <w:r w:rsidRPr="000776AA">
        <w:rPr>
          <w:szCs w:val="24"/>
          <w:lang w:eastAsia="ru-RU"/>
        </w:rPr>
        <w:t xml:space="preserve">посредством организации учета объектов благоустройства и элементов благоустройства </w:t>
      </w:r>
      <w:r w:rsidR="001579E2" w:rsidRPr="000776AA">
        <w:rPr>
          <w:szCs w:val="24"/>
          <w:lang w:eastAsia="ru-RU"/>
        </w:rPr>
        <w:br/>
      </w:r>
      <w:r w:rsidRPr="000776AA">
        <w:rPr>
          <w:szCs w:val="24"/>
          <w:lang w:eastAsia="ru-RU"/>
        </w:rPr>
        <w:t xml:space="preserve">и сведений о них в </w:t>
      </w:r>
      <w:r w:rsidR="00865DA0" w:rsidRPr="000776AA">
        <w:rPr>
          <w:szCs w:val="24"/>
          <w:lang w:eastAsia="ru-RU"/>
        </w:rPr>
        <w:t>ОГС</w:t>
      </w:r>
      <w:r w:rsidRPr="000776AA">
        <w:rPr>
          <w:szCs w:val="24"/>
          <w:lang w:eastAsia="ru-RU"/>
        </w:rPr>
        <w:t>;</w:t>
      </w:r>
    </w:p>
    <w:p w14:paraId="628540DE" w14:textId="77777777" w:rsidR="008736E2" w:rsidRPr="000776AA" w:rsidRDefault="00EF66F4" w:rsidP="000776AA">
      <w:pPr>
        <w:pStyle w:val="ab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>п</w:t>
      </w:r>
      <w:r w:rsidR="0042355A" w:rsidRPr="000776AA">
        <w:rPr>
          <w:szCs w:val="24"/>
          <w:lang w:eastAsia="ru-RU"/>
        </w:rPr>
        <w:t xml:space="preserve">олномочие Комитета по благоустройству Санкт-Петербурга </w:t>
      </w:r>
      <w:r w:rsidR="001579E2" w:rsidRPr="000776AA">
        <w:rPr>
          <w:szCs w:val="24"/>
          <w:lang w:eastAsia="ru-RU"/>
        </w:rPr>
        <w:t xml:space="preserve">по осуществлению взаимодействия </w:t>
      </w:r>
      <w:r w:rsidR="00226A71" w:rsidRPr="000776AA">
        <w:rPr>
          <w:szCs w:val="24"/>
          <w:lang w:eastAsia="ru-RU"/>
        </w:rPr>
        <w:t xml:space="preserve">по вопросам своей компетенции с органами государственной власти Российской Федерации, органами государственной власти Санкт-Петербурга и других субъектов Российской Федерации, органами местного самоуправления внутригородских муниципальных образований Санкт-Петербурга, предприятиями, учреждениями </w:t>
      </w:r>
      <w:r w:rsidR="00757D95" w:rsidRPr="000776AA">
        <w:rPr>
          <w:szCs w:val="24"/>
          <w:lang w:eastAsia="ru-RU"/>
        </w:rPr>
        <w:br/>
      </w:r>
      <w:r w:rsidR="00226A71" w:rsidRPr="000776AA">
        <w:rPr>
          <w:szCs w:val="24"/>
          <w:lang w:eastAsia="ru-RU"/>
        </w:rPr>
        <w:t xml:space="preserve">и организациями, а также должностными лицами и гражданами </w:t>
      </w:r>
      <w:r w:rsidR="0042355A" w:rsidRPr="000776AA">
        <w:rPr>
          <w:szCs w:val="24"/>
          <w:lang w:eastAsia="ru-RU"/>
        </w:rPr>
        <w:t>автоматизируется посредством получения, отображения</w:t>
      </w:r>
      <w:r w:rsidR="00226A71" w:rsidRPr="000776AA">
        <w:rPr>
          <w:szCs w:val="24"/>
          <w:lang w:eastAsia="ru-RU"/>
        </w:rPr>
        <w:t xml:space="preserve">, </w:t>
      </w:r>
      <w:r w:rsidR="0042355A" w:rsidRPr="000776AA">
        <w:rPr>
          <w:szCs w:val="24"/>
          <w:lang w:eastAsia="ru-RU"/>
        </w:rPr>
        <w:t>обработки пространственных и атрибутивных данных</w:t>
      </w:r>
      <w:r w:rsidR="00226A71" w:rsidRPr="000776AA">
        <w:rPr>
          <w:szCs w:val="24"/>
          <w:lang w:eastAsia="ru-RU"/>
        </w:rPr>
        <w:t xml:space="preserve"> по автомобильным дорогам общего пользования регионального значения </w:t>
      </w:r>
      <w:r w:rsidR="00226A71" w:rsidRPr="000776AA">
        <w:rPr>
          <w:szCs w:val="24"/>
          <w:lang w:eastAsia="ru-RU"/>
        </w:rPr>
        <w:br/>
        <w:t>Санкт-Петербурга и необщего пользования регионального значения и предоставления доступа к перечню автомобильных дорог исполнительным органам</w:t>
      </w:r>
      <w:r w:rsidR="00CF583A" w:rsidRPr="000776AA">
        <w:rPr>
          <w:szCs w:val="24"/>
          <w:lang w:eastAsia="ru-RU"/>
        </w:rPr>
        <w:t xml:space="preserve"> государственной власти Санкт-Петербурга</w:t>
      </w:r>
      <w:r w:rsidR="008736E2" w:rsidRPr="000776AA">
        <w:rPr>
          <w:szCs w:val="24"/>
          <w:lang w:eastAsia="ru-RU"/>
        </w:rPr>
        <w:t>;</w:t>
      </w:r>
    </w:p>
    <w:p w14:paraId="24950AEB" w14:textId="1A122663" w:rsidR="00865DA0" w:rsidRPr="000776AA" w:rsidRDefault="008736E2" w:rsidP="0099746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 xml:space="preserve">полномочие администраций районов Санкт-Петербурга по организации </w:t>
      </w:r>
      <w:r w:rsidRPr="000776AA">
        <w:rPr>
          <w:szCs w:val="24"/>
          <w:lang w:eastAsia="ru-RU"/>
        </w:rPr>
        <w:br/>
        <w:t xml:space="preserve">в соответствии с Правилами благоустройства содержания объектов благоустройства, размещения и содержания элементов благоустройства в границах территории района, </w:t>
      </w:r>
      <w:r w:rsidRPr="000776AA">
        <w:rPr>
          <w:szCs w:val="24"/>
          <w:lang w:eastAsia="ru-RU"/>
        </w:rPr>
        <w:br/>
        <w:t>за исключением объектов и элементов благоустройства, содержание и размещение которых отнесено к вопросам местного значения внутригородских муниципальных образований Санкт-Петербурга, полномочиям иных исполнительных органов государственной власти Санкт-Петербурга и обязанностям третьих лиц</w:t>
      </w:r>
      <w:r w:rsidR="006D14C8" w:rsidRPr="000776AA">
        <w:rPr>
          <w:szCs w:val="24"/>
          <w:lang w:eastAsia="ru-RU"/>
        </w:rPr>
        <w:t>;</w:t>
      </w:r>
    </w:p>
    <w:p w14:paraId="17A56CB8" w14:textId="560B0412" w:rsidR="006D14C8" w:rsidRPr="000776AA" w:rsidRDefault="006D14C8" w:rsidP="0099746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 xml:space="preserve">полномочие администраций районов Санкт-Петербурга по организации благоустройства территории Санкт-Петербурга в части, касающейся обеспечения выявления самовольно размещенных элементов благоустройства на земельных участках, расположенных на территории района, находящихся в государственной собственности Санкт-Петербурга и(или) государственная собственность на которые не разграничена, </w:t>
      </w:r>
      <w:r w:rsidR="004543FA" w:rsidRPr="000776AA">
        <w:rPr>
          <w:szCs w:val="24"/>
          <w:lang w:eastAsia="ru-RU"/>
        </w:rPr>
        <w:br/>
      </w:r>
      <w:r w:rsidRPr="000776AA">
        <w:rPr>
          <w:szCs w:val="24"/>
          <w:lang w:eastAsia="ru-RU"/>
        </w:rPr>
        <w:t>в случае, если территория, земельный участок не находятся во владении третьих лиц</w:t>
      </w:r>
      <w:r w:rsidR="00635743" w:rsidRPr="000776AA">
        <w:rPr>
          <w:szCs w:val="24"/>
          <w:lang w:eastAsia="ru-RU"/>
        </w:rPr>
        <w:br/>
      </w:r>
      <w:r w:rsidRPr="000776AA">
        <w:rPr>
          <w:szCs w:val="24"/>
          <w:lang w:eastAsia="ru-RU"/>
        </w:rPr>
        <w:t xml:space="preserve"> и их содержание не относится к полномочиям исполнительных органов государственной власти Санкт-Петербурга или органов местного самоуправления</w:t>
      </w:r>
      <w:r w:rsidR="002F2CCF" w:rsidRPr="000776AA">
        <w:rPr>
          <w:szCs w:val="24"/>
          <w:lang w:eastAsia="ru-RU"/>
        </w:rPr>
        <w:t>.</w:t>
      </w:r>
    </w:p>
    <w:p w14:paraId="31005DE4" w14:textId="0F309616" w:rsidR="00335879" w:rsidRPr="000776AA" w:rsidRDefault="00635743" w:rsidP="00BD5ABC">
      <w:pPr>
        <w:pStyle w:val="ab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>Автоматизированная система</w:t>
      </w:r>
      <w:r w:rsidRPr="000776AA" w:rsidDel="00635743">
        <w:rPr>
          <w:szCs w:val="24"/>
          <w:lang w:eastAsia="ru-RU"/>
        </w:rPr>
        <w:t xml:space="preserve"> </w:t>
      </w:r>
      <w:r w:rsidR="00335879" w:rsidRPr="000776AA">
        <w:rPr>
          <w:szCs w:val="24"/>
          <w:lang w:eastAsia="ru-RU"/>
        </w:rPr>
        <w:t xml:space="preserve">«Паспортизация </w:t>
      </w:r>
      <w:r w:rsidR="00BA6D16" w:rsidRPr="000776AA">
        <w:rPr>
          <w:szCs w:val="24"/>
          <w:lang w:eastAsia="ru-RU"/>
        </w:rPr>
        <w:t xml:space="preserve">территорий </w:t>
      </w:r>
      <w:r w:rsidR="00335879" w:rsidRPr="000776AA">
        <w:rPr>
          <w:szCs w:val="24"/>
          <w:lang w:eastAsia="ru-RU"/>
        </w:rPr>
        <w:t>зеленых насаждений» предназначена для ведения паспортов</w:t>
      </w:r>
      <w:r w:rsidR="00142BED" w:rsidRPr="000776AA">
        <w:rPr>
          <w:szCs w:val="24"/>
          <w:lang w:eastAsia="ru-RU"/>
        </w:rPr>
        <w:t xml:space="preserve"> территорий</w:t>
      </w:r>
      <w:r w:rsidR="00335879" w:rsidRPr="000776AA">
        <w:rPr>
          <w:szCs w:val="24"/>
          <w:lang w:eastAsia="ru-RU"/>
        </w:rPr>
        <w:t xml:space="preserve"> зеленых насаждений</w:t>
      </w:r>
      <w:r w:rsidR="00427863" w:rsidRPr="000776AA">
        <w:rPr>
          <w:szCs w:val="24"/>
          <w:lang w:eastAsia="ru-RU"/>
        </w:rPr>
        <w:t xml:space="preserve"> </w:t>
      </w:r>
      <w:r w:rsidR="002F2B7C" w:rsidRPr="000776AA">
        <w:rPr>
          <w:szCs w:val="24"/>
          <w:lang w:eastAsia="ru-RU"/>
        </w:rPr>
        <w:t>общего пользования и территорий зеленых насаждений ограниченного пользования</w:t>
      </w:r>
      <w:r w:rsidRPr="000776AA">
        <w:rPr>
          <w:szCs w:val="24"/>
          <w:lang w:eastAsia="ru-RU"/>
        </w:rPr>
        <w:br/>
      </w:r>
      <w:r w:rsidR="00335879" w:rsidRPr="000776AA">
        <w:rPr>
          <w:szCs w:val="24"/>
          <w:lang w:eastAsia="ru-RU"/>
        </w:rPr>
        <w:t>в электронном виде.</w:t>
      </w:r>
    </w:p>
    <w:p w14:paraId="278DC1CE" w14:textId="649C0AF5" w:rsidR="002D2C06" w:rsidRPr="000776AA" w:rsidRDefault="00635743" w:rsidP="00864C0C">
      <w:pPr>
        <w:pStyle w:val="ab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>Автоматизированная система</w:t>
      </w:r>
      <w:r w:rsidR="002D2C06" w:rsidRPr="000776AA">
        <w:rPr>
          <w:szCs w:val="24"/>
          <w:lang w:eastAsia="ru-RU"/>
        </w:rPr>
        <w:t xml:space="preserve"> «Паспортизация территорий зеленых насаждений» автоматизирует полномочие Комитета по информатизации и связи </w:t>
      </w:r>
      <w:r w:rsidR="001579E2" w:rsidRPr="000776AA">
        <w:rPr>
          <w:szCs w:val="24"/>
          <w:lang w:eastAsia="ru-RU"/>
        </w:rPr>
        <w:t xml:space="preserve">по координации деятельности </w:t>
      </w:r>
      <w:r w:rsidR="002D2C06" w:rsidRPr="000776AA">
        <w:rPr>
          <w:szCs w:val="24"/>
          <w:lang w:eastAsia="ru-RU"/>
        </w:rPr>
        <w:t xml:space="preserve">исполнительных органов государственной власти Санкт-Петербурга </w:t>
      </w:r>
      <w:r w:rsidRPr="000776AA">
        <w:rPr>
          <w:szCs w:val="24"/>
          <w:lang w:eastAsia="ru-RU"/>
        </w:rPr>
        <w:br/>
      </w:r>
      <w:r w:rsidR="002D2C06" w:rsidRPr="000776AA">
        <w:rPr>
          <w:szCs w:val="24"/>
          <w:lang w:eastAsia="ru-RU"/>
        </w:rPr>
        <w:t xml:space="preserve">по автоматизации полномочий исполнительных органов государственной власти </w:t>
      </w:r>
      <w:r w:rsidRPr="000776AA">
        <w:rPr>
          <w:szCs w:val="24"/>
          <w:lang w:eastAsia="ru-RU"/>
        </w:rPr>
        <w:br/>
      </w:r>
      <w:r w:rsidR="002D2C06" w:rsidRPr="000776AA">
        <w:rPr>
          <w:szCs w:val="24"/>
          <w:lang w:eastAsia="ru-RU"/>
        </w:rPr>
        <w:t>Санкт-Петербурга в части автоматизации следующих полномочий исполнительных органов</w:t>
      </w:r>
      <w:r w:rsidR="00CF583A" w:rsidRPr="000776AA">
        <w:rPr>
          <w:szCs w:val="24"/>
          <w:lang w:eastAsia="ru-RU"/>
        </w:rPr>
        <w:t xml:space="preserve"> государственной власти Санкт-Петербурга</w:t>
      </w:r>
      <w:r w:rsidR="002D2C06" w:rsidRPr="000776AA">
        <w:rPr>
          <w:szCs w:val="24"/>
          <w:lang w:eastAsia="ru-RU"/>
        </w:rPr>
        <w:t>:</w:t>
      </w:r>
    </w:p>
    <w:p w14:paraId="761EC44C" w14:textId="6A0E488C" w:rsidR="00640F18" w:rsidRPr="000776AA" w:rsidRDefault="00EF66F4" w:rsidP="00864C0C">
      <w:pPr>
        <w:pStyle w:val="ab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  <w:lang w:eastAsia="ru-RU"/>
        </w:rPr>
        <w:t xml:space="preserve">полномочие Комитета по благоустройству Санкт-Петербурга </w:t>
      </w:r>
      <w:r w:rsidR="001579E2" w:rsidRPr="000776AA">
        <w:rPr>
          <w:szCs w:val="24"/>
          <w:lang w:eastAsia="ru-RU"/>
        </w:rPr>
        <w:t xml:space="preserve">по </w:t>
      </w:r>
      <w:r w:rsidR="001579E2" w:rsidRPr="000776AA">
        <w:rPr>
          <w:szCs w:val="24"/>
        </w:rPr>
        <w:t xml:space="preserve">проведению паспортизации </w:t>
      </w:r>
      <w:r w:rsidR="00745CF4" w:rsidRPr="000776AA">
        <w:rPr>
          <w:szCs w:val="24"/>
        </w:rPr>
        <w:t>территорий зеленых насаждений общего пользования городского значения, территорий зеленых насаждений общего пользования резерва озеленения, территорий зеленых насаждений, выполняющих специальные функции (в части уличного озеленения) в рамках паспортизации автомобильных дорог, включая учет расположенных на них зеленых насаждений искусственного происхождения и иных элементов благоустройства</w:t>
      </w:r>
      <w:r w:rsidR="002D2C06" w:rsidRPr="000776AA">
        <w:rPr>
          <w:szCs w:val="24"/>
        </w:rPr>
        <w:t>;</w:t>
      </w:r>
    </w:p>
    <w:p w14:paraId="67E1593B" w14:textId="6A41CAF3" w:rsidR="002D2C06" w:rsidRPr="000776AA" w:rsidRDefault="002D2C06" w:rsidP="00864C0C">
      <w:pPr>
        <w:pStyle w:val="ab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 xml:space="preserve">полномочия администраций районов Санкт-Петербурга </w:t>
      </w:r>
      <w:r w:rsidR="00D56D2B" w:rsidRPr="000776AA">
        <w:rPr>
          <w:szCs w:val="24"/>
          <w:lang w:eastAsia="ru-RU"/>
        </w:rPr>
        <w:t xml:space="preserve">по участию </w:t>
      </w:r>
      <w:r w:rsidRPr="000776AA">
        <w:rPr>
          <w:szCs w:val="24"/>
          <w:lang w:eastAsia="ru-RU"/>
        </w:rPr>
        <w:t xml:space="preserve">в соответствии </w:t>
      </w:r>
      <w:r w:rsidR="00D56D2B" w:rsidRPr="000776AA">
        <w:rPr>
          <w:szCs w:val="24"/>
          <w:lang w:eastAsia="ru-RU"/>
        </w:rPr>
        <w:br/>
      </w:r>
      <w:r w:rsidRPr="000776AA">
        <w:rPr>
          <w:szCs w:val="24"/>
          <w:lang w:eastAsia="ru-RU"/>
        </w:rPr>
        <w:t>с правовыми актами Правительства Санкт-Петербурга в осуществлении паспортизации территорий зеленых насаждений.</w:t>
      </w:r>
    </w:p>
    <w:p w14:paraId="155D9AF6" w14:textId="515D40B4" w:rsidR="00640F18" w:rsidRPr="000776AA" w:rsidRDefault="00635743">
      <w:pPr>
        <w:pStyle w:val="ab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>Автоматизированная система</w:t>
      </w:r>
      <w:r w:rsidRPr="000776AA" w:rsidDel="00635743">
        <w:rPr>
          <w:szCs w:val="24"/>
          <w:lang w:eastAsia="ru-RU"/>
        </w:rPr>
        <w:t xml:space="preserve"> </w:t>
      </w:r>
      <w:r w:rsidR="00335879" w:rsidRPr="000776AA">
        <w:rPr>
          <w:szCs w:val="24"/>
          <w:lang w:eastAsia="ru-RU"/>
        </w:rPr>
        <w:t xml:space="preserve">«Инвентаризация </w:t>
      </w:r>
      <w:r w:rsidR="00BA6D16" w:rsidRPr="000776AA">
        <w:rPr>
          <w:szCs w:val="24"/>
          <w:lang w:eastAsia="ru-RU"/>
        </w:rPr>
        <w:t xml:space="preserve">территорий </w:t>
      </w:r>
      <w:r w:rsidR="00335879" w:rsidRPr="000776AA">
        <w:rPr>
          <w:szCs w:val="24"/>
          <w:lang w:eastAsia="ru-RU"/>
        </w:rPr>
        <w:t xml:space="preserve">зеленых насаждений общего пользования» предназначена для автоматизации </w:t>
      </w:r>
      <w:r w:rsidR="000F682E" w:rsidRPr="000776AA">
        <w:rPr>
          <w:szCs w:val="24"/>
          <w:lang w:eastAsia="ru-RU"/>
        </w:rPr>
        <w:t>процесса инвентаризации</w:t>
      </w:r>
      <w:r w:rsidR="00335879" w:rsidRPr="000776AA">
        <w:rPr>
          <w:szCs w:val="24"/>
          <w:lang w:eastAsia="ru-RU"/>
        </w:rPr>
        <w:t xml:space="preserve"> зеленых насаждений общего пользования</w:t>
      </w:r>
      <w:r w:rsidR="00865DA0" w:rsidRPr="000776AA">
        <w:rPr>
          <w:szCs w:val="24"/>
          <w:lang w:eastAsia="ru-RU"/>
        </w:rPr>
        <w:t>, в том числе по сбору и анализу данных о площади, границах, расположении на местности и других характеристиках территорий зеленых насаждений, необходимых для паспортизации территорий зеленых насаждений</w:t>
      </w:r>
      <w:r w:rsidR="00335879" w:rsidRPr="000776AA">
        <w:rPr>
          <w:szCs w:val="24"/>
          <w:lang w:eastAsia="ru-RU"/>
        </w:rPr>
        <w:t>.</w:t>
      </w:r>
    </w:p>
    <w:p w14:paraId="430E92E1" w14:textId="01882238" w:rsidR="00640F18" w:rsidRPr="000776AA" w:rsidRDefault="00635743" w:rsidP="00864C0C">
      <w:pPr>
        <w:pStyle w:val="ab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>Автоматизированная система</w:t>
      </w:r>
      <w:r w:rsidRPr="000776AA" w:rsidDel="00635743">
        <w:rPr>
          <w:szCs w:val="24"/>
          <w:lang w:eastAsia="ru-RU"/>
        </w:rPr>
        <w:t xml:space="preserve"> </w:t>
      </w:r>
      <w:r w:rsidR="00EF66F4" w:rsidRPr="000776AA">
        <w:rPr>
          <w:szCs w:val="24"/>
          <w:lang w:eastAsia="ru-RU"/>
        </w:rPr>
        <w:t xml:space="preserve">«Инвентаризация территорий зеленых насаждений общего пользования» автоматизирует полномочие Комитета по контролю за имуществом </w:t>
      </w:r>
      <w:r w:rsidR="00EF66F4" w:rsidRPr="000776AA">
        <w:rPr>
          <w:szCs w:val="24"/>
          <w:lang w:eastAsia="ru-RU"/>
        </w:rPr>
        <w:br/>
        <w:t>Санкт-Петербурга</w:t>
      </w:r>
      <w:r w:rsidR="00EF66F4" w:rsidRPr="000776AA">
        <w:rPr>
          <w:b/>
          <w:szCs w:val="24"/>
          <w:lang w:eastAsia="ru-RU"/>
        </w:rPr>
        <w:t xml:space="preserve"> </w:t>
      </w:r>
      <w:r w:rsidR="00D56D2B" w:rsidRPr="000776AA">
        <w:rPr>
          <w:szCs w:val="24"/>
          <w:lang w:eastAsia="ru-RU"/>
        </w:rPr>
        <w:t xml:space="preserve">по </w:t>
      </w:r>
      <w:r w:rsidR="00D56D2B" w:rsidRPr="000776AA">
        <w:rPr>
          <w:szCs w:val="24"/>
        </w:rPr>
        <w:t xml:space="preserve">осуществлению инвентаризации </w:t>
      </w:r>
      <w:r w:rsidR="00745CF4" w:rsidRPr="000776AA">
        <w:rPr>
          <w:szCs w:val="24"/>
        </w:rPr>
        <w:t>территорий зеленых насаждений общего пользования</w:t>
      </w:r>
      <w:r w:rsidR="00EF66F4" w:rsidRPr="000776AA">
        <w:rPr>
          <w:szCs w:val="24"/>
          <w:lang w:eastAsia="ru-RU"/>
        </w:rPr>
        <w:t>.</w:t>
      </w:r>
    </w:p>
    <w:p w14:paraId="21258E78" w14:textId="5E95763D" w:rsidR="00EA696A" w:rsidRPr="000776AA" w:rsidRDefault="00635743" w:rsidP="00BD5ABC">
      <w:pPr>
        <w:pStyle w:val="ab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>Автоматизированная система</w:t>
      </w:r>
      <w:r w:rsidRPr="000776AA" w:rsidDel="00635743">
        <w:rPr>
          <w:szCs w:val="24"/>
          <w:lang w:eastAsia="ru-RU"/>
        </w:rPr>
        <w:t xml:space="preserve"> </w:t>
      </w:r>
      <w:r w:rsidR="00EA696A" w:rsidRPr="000776AA">
        <w:rPr>
          <w:szCs w:val="24"/>
          <w:lang w:eastAsia="ru-RU"/>
        </w:rPr>
        <w:t>«</w:t>
      </w:r>
      <w:r w:rsidR="00E72267" w:rsidRPr="000776AA">
        <w:rPr>
          <w:szCs w:val="24"/>
          <w:lang w:eastAsia="ru-RU"/>
        </w:rPr>
        <w:t>Выявление и контроль ликвидации несанкционированных свалок отходов</w:t>
      </w:r>
      <w:r w:rsidR="00EA696A" w:rsidRPr="000776AA">
        <w:rPr>
          <w:szCs w:val="24"/>
          <w:lang w:eastAsia="ru-RU"/>
        </w:rPr>
        <w:t>»</w:t>
      </w:r>
      <w:r w:rsidR="00E72267" w:rsidRPr="000776AA">
        <w:rPr>
          <w:szCs w:val="24"/>
          <w:lang w:eastAsia="ru-RU"/>
        </w:rPr>
        <w:t xml:space="preserve"> предназначена для </w:t>
      </w:r>
      <w:r w:rsidR="00BA6D16" w:rsidRPr="000776AA">
        <w:rPr>
          <w:szCs w:val="24"/>
          <w:lang w:eastAsia="ru-RU"/>
        </w:rPr>
        <w:t xml:space="preserve">автоматизации </w:t>
      </w:r>
      <w:r w:rsidR="000F682E" w:rsidRPr="000776AA">
        <w:rPr>
          <w:szCs w:val="24"/>
          <w:lang w:eastAsia="ru-RU"/>
        </w:rPr>
        <w:t>процесс</w:t>
      </w:r>
      <w:r w:rsidR="00AA7F65" w:rsidRPr="000776AA">
        <w:rPr>
          <w:szCs w:val="24"/>
          <w:lang w:eastAsia="ru-RU"/>
        </w:rPr>
        <w:t>а</w:t>
      </w:r>
      <w:r w:rsidR="000F682E" w:rsidRPr="000776AA">
        <w:rPr>
          <w:szCs w:val="24"/>
          <w:lang w:eastAsia="ru-RU"/>
        </w:rPr>
        <w:t xml:space="preserve"> </w:t>
      </w:r>
      <w:r w:rsidR="00E72267" w:rsidRPr="000776AA">
        <w:rPr>
          <w:szCs w:val="24"/>
          <w:lang w:eastAsia="ru-RU"/>
        </w:rPr>
        <w:t xml:space="preserve">выявления </w:t>
      </w:r>
      <w:r w:rsidR="00335879" w:rsidRPr="000776AA">
        <w:rPr>
          <w:szCs w:val="24"/>
          <w:lang w:eastAsia="ru-RU"/>
        </w:rPr>
        <w:t xml:space="preserve">и контроля ликвидации несанкционированных свалок </w:t>
      </w:r>
      <w:r w:rsidR="00E72267" w:rsidRPr="000776AA">
        <w:rPr>
          <w:szCs w:val="24"/>
          <w:lang w:eastAsia="ru-RU"/>
        </w:rPr>
        <w:t xml:space="preserve">отходов </w:t>
      </w:r>
      <w:r w:rsidR="00335879" w:rsidRPr="000776AA">
        <w:rPr>
          <w:szCs w:val="24"/>
          <w:lang w:eastAsia="ru-RU"/>
        </w:rPr>
        <w:t>на территории Санкт</w:t>
      </w:r>
      <w:r w:rsidR="00335879" w:rsidRPr="000776AA">
        <w:rPr>
          <w:szCs w:val="24"/>
          <w:lang w:eastAsia="ru-RU"/>
        </w:rPr>
        <w:noBreakHyphen/>
        <w:t>Петербурга.</w:t>
      </w:r>
    </w:p>
    <w:p w14:paraId="47461202" w14:textId="3281420C" w:rsidR="00640F18" w:rsidRPr="000776AA" w:rsidRDefault="00635743" w:rsidP="00465DCB">
      <w:pPr>
        <w:pStyle w:val="ab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>Автоматизированная система</w:t>
      </w:r>
      <w:r w:rsidRPr="000776AA" w:rsidDel="00635743">
        <w:rPr>
          <w:szCs w:val="24"/>
          <w:lang w:eastAsia="ru-RU"/>
        </w:rPr>
        <w:t xml:space="preserve"> </w:t>
      </w:r>
      <w:r w:rsidR="00EF66F4" w:rsidRPr="000776AA">
        <w:rPr>
          <w:szCs w:val="24"/>
          <w:lang w:eastAsia="ru-RU"/>
        </w:rPr>
        <w:t xml:space="preserve">«Выявление и контроль ликвидации несанкционированных свалок отходов» </w:t>
      </w:r>
      <w:r w:rsidR="002D2C06" w:rsidRPr="000776AA">
        <w:rPr>
          <w:szCs w:val="24"/>
          <w:lang w:eastAsia="ru-RU"/>
        </w:rPr>
        <w:t xml:space="preserve">автоматизирует полномочие </w:t>
      </w:r>
      <w:r w:rsidR="00B340CA" w:rsidRPr="000776AA">
        <w:rPr>
          <w:szCs w:val="24"/>
          <w:lang w:eastAsia="ru-RU"/>
        </w:rPr>
        <w:t xml:space="preserve">администраций </w:t>
      </w:r>
      <w:r w:rsidR="00443FDE" w:rsidRPr="000776AA">
        <w:rPr>
          <w:szCs w:val="24"/>
          <w:lang w:eastAsia="ru-RU"/>
        </w:rPr>
        <w:t>районов Санкт-</w:t>
      </w:r>
      <w:r w:rsidR="00745CF4" w:rsidRPr="000776AA">
        <w:rPr>
          <w:szCs w:val="24"/>
          <w:lang w:eastAsia="ru-RU"/>
        </w:rPr>
        <w:t>Петербурга</w:t>
      </w:r>
      <w:r w:rsidR="00D56D2B" w:rsidRPr="000776AA">
        <w:rPr>
          <w:szCs w:val="24"/>
          <w:lang w:eastAsia="ru-RU"/>
        </w:rPr>
        <w:t xml:space="preserve"> по</w:t>
      </w:r>
      <w:r w:rsidR="00745CF4" w:rsidRPr="000776AA">
        <w:rPr>
          <w:szCs w:val="24"/>
          <w:lang w:eastAsia="ru-RU"/>
        </w:rPr>
        <w:t xml:space="preserve"> организ</w:t>
      </w:r>
      <w:r w:rsidR="00D56D2B" w:rsidRPr="000776AA">
        <w:rPr>
          <w:szCs w:val="24"/>
          <w:lang w:eastAsia="ru-RU"/>
        </w:rPr>
        <w:t>ации</w:t>
      </w:r>
      <w:r w:rsidR="00745CF4" w:rsidRPr="000776AA">
        <w:rPr>
          <w:szCs w:val="24"/>
          <w:lang w:eastAsia="ru-RU"/>
        </w:rPr>
        <w:t xml:space="preserve"> </w:t>
      </w:r>
      <w:r w:rsidR="00D56D2B" w:rsidRPr="000776AA">
        <w:rPr>
          <w:szCs w:val="24"/>
          <w:lang w:eastAsia="ru-RU"/>
        </w:rPr>
        <w:t xml:space="preserve">благоустройства </w:t>
      </w:r>
      <w:r w:rsidR="00745CF4" w:rsidRPr="000776AA">
        <w:rPr>
          <w:szCs w:val="24"/>
          <w:lang w:eastAsia="ru-RU"/>
        </w:rPr>
        <w:t xml:space="preserve">территории Санкт-Петербурга в </w:t>
      </w:r>
      <w:r w:rsidR="00D24F58" w:rsidRPr="000776AA">
        <w:rPr>
          <w:szCs w:val="24"/>
          <w:lang w:eastAsia="ru-RU"/>
        </w:rPr>
        <w:t>части, касающейся</w:t>
      </w:r>
      <w:r w:rsidR="00745CF4" w:rsidRPr="000776AA">
        <w:rPr>
          <w:szCs w:val="24"/>
          <w:lang w:eastAsia="ru-RU"/>
        </w:rPr>
        <w:t xml:space="preserve"> обеспечения мероприятий по пресечению образования несанкционированных свалок отходов, ликвидации несанкционированных свалок отходов, а в случае необходимости – рекультивации территорий при ликвидации несанкционированных свалок отходов, на территории района в соответствии с адресными программами, утверждаемыми </w:t>
      </w:r>
      <w:r w:rsidR="00B1515A" w:rsidRPr="000776AA">
        <w:rPr>
          <w:szCs w:val="24"/>
          <w:lang w:eastAsia="ru-RU"/>
        </w:rPr>
        <w:t>Администрацией</w:t>
      </w:r>
      <w:r w:rsidR="004654D7" w:rsidRPr="000776AA">
        <w:rPr>
          <w:szCs w:val="24"/>
          <w:lang w:eastAsia="ru-RU"/>
        </w:rPr>
        <w:t>.</w:t>
      </w:r>
      <w:r w:rsidR="00F811C3">
        <w:rPr>
          <w:szCs w:val="24"/>
          <w:lang w:eastAsia="ru-RU"/>
        </w:rPr>
        <w:t xml:space="preserve"> </w:t>
      </w:r>
    </w:p>
    <w:p w14:paraId="662DA4F3" w14:textId="13D1AB39" w:rsidR="00EE70D2" w:rsidRPr="000776AA" w:rsidRDefault="00635743">
      <w:pPr>
        <w:pStyle w:val="ab"/>
        <w:keepNext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>Автоматизированная система</w:t>
      </w:r>
      <w:r w:rsidRPr="000776AA" w:rsidDel="00635743">
        <w:rPr>
          <w:szCs w:val="24"/>
          <w:lang w:eastAsia="ru-RU"/>
        </w:rPr>
        <w:t xml:space="preserve"> </w:t>
      </w:r>
      <w:r w:rsidR="00EA696A" w:rsidRPr="000776AA">
        <w:rPr>
          <w:szCs w:val="24"/>
          <w:lang w:eastAsia="ru-RU"/>
        </w:rPr>
        <w:t>«</w:t>
      </w:r>
      <w:r w:rsidR="00865DA0" w:rsidRPr="000776AA">
        <w:rPr>
          <w:szCs w:val="24"/>
          <w:lang w:eastAsia="ru-RU"/>
        </w:rPr>
        <w:t>Мониторинг состояния объектов благоустройства и элементов благоустройства на территории Санкт-Петербурга</w:t>
      </w:r>
      <w:r w:rsidR="00EA696A" w:rsidRPr="000776AA">
        <w:rPr>
          <w:szCs w:val="24"/>
          <w:lang w:eastAsia="ru-RU"/>
        </w:rPr>
        <w:t>»</w:t>
      </w:r>
      <w:r w:rsidR="00BE66BB" w:rsidRPr="000776AA">
        <w:rPr>
          <w:szCs w:val="24"/>
          <w:lang w:eastAsia="ru-RU"/>
        </w:rPr>
        <w:t xml:space="preserve"> предназначена для </w:t>
      </w:r>
      <w:r w:rsidR="002F2B7C" w:rsidRPr="000776AA">
        <w:rPr>
          <w:szCs w:val="24"/>
          <w:lang w:eastAsia="ru-RU"/>
        </w:rPr>
        <w:t xml:space="preserve">организации и </w:t>
      </w:r>
      <w:r w:rsidR="00BE66BB" w:rsidRPr="000776AA">
        <w:rPr>
          <w:szCs w:val="24"/>
          <w:lang w:eastAsia="ru-RU"/>
        </w:rPr>
        <w:t xml:space="preserve">осуществления </w:t>
      </w:r>
      <w:r w:rsidR="002F2B7C" w:rsidRPr="000776AA">
        <w:rPr>
          <w:szCs w:val="24"/>
          <w:lang w:eastAsia="ru-RU"/>
        </w:rPr>
        <w:t>наблюдения (</w:t>
      </w:r>
      <w:r w:rsidR="00BE66BB" w:rsidRPr="000776AA">
        <w:rPr>
          <w:szCs w:val="24"/>
          <w:lang w:eastAsia="ru-RU"/>
        </w:rPr>
        <w:t>мониторинга</w:t>
      </w:r>
      <w:r w:rsidR="002F2B7C" w:rsidRPr="000776AA">
        <w:rPr>
          <w:szCs w:val="24"/>
          <w:lang w:eastAsia="ru-RU"/>
        </w:rPr>
        <w:t>)</w:t>
      </w:r>
      <w:r w:rsidR="00BE66BB" w:rsidRPr="000776AA">
        <w:rPr>
          <w:szCs w:val="24"/>
          <w:lang w:eastAsia="ru-RU"/>
        </w:rPr>
        <w:t xml:space="preserve"> состояния объектов благоустройства и элементов благоустройства на территории Санкт-Петербурга.</w:t>
      </w:r>
    </w:p>
    <w:p w14:paraId="0E01F1B5" w14:textId="13B9F171" w:rsidR="00333D72" w:rsidRPr="000776AA" w:rsidRDefault="00635743" w:rsidP="00333D72">
      <w:pPr>
        <w:ind w:firstLine="567"/>
        <w:jc w:val="both"/>
        <w:rPr>
          <w:szCs w:val="24"/>
        </w:rPr>
      </w:pPr>
      <w:r w:rsidRPr="000776AA">
        <w:rPr>
          <w:szCs w:val="24"/>
          <w:lang w:eastAsia="ru-RU"/>
        </w:rPr>
        <w:t>Автоматизированная система</w:t>
      </w:r>
      <w:r w:rsidRPr="000776AA" w:rsidDel="00635743">
        <w:rPr>
          <w:szCs w:val="24"/>
          <w:lang w:eastAsia="ru-RU"/>
        </w:rPr>
        <w:t xml:space="preserve"> </w:t>
      </w:r>
      <w:r w:rsidR="009D2033" w:rsidRPr="000776AA">
        <w:rPr>
          <w:szCs w:val="24"/>
          <w:lang w:eastAsia="ru-RU"/>
        </w:rPr>
        <w:t>«</w:t>
      </w:r>
      <w:r w:rsidR="001F279E" w:rsidRPr="000776AA">
        <w:rPr>
          <w:szCs w:val="24"/>
          <w:lang w:eastAsia="ru-RU"/>
        </w:rPr>
        <w:t xml:space="preserve">Мониторинг состояния объектов благоустройства </w:t>
      </w:r>
      <w:r w:rsidR="00130019">
        <w:rPr>
          <w:szCs w:val="24"/>
          <w:lang w:eastAsia="ru-RU"/>
        </w:rPr>
        <w:br/>
      </w:r>
      <w:r w:rsidR="001F279E" w:rsidRPr="000776AA">
        <w:rPr>
          <w:szCs w:val="24"/>
          <w:lang w:eastAsia="ru-RU"/>
        </w:rPr>
        <w:t>и элементов благоустройства на территории Санкт-Петербурга</w:t>
      </w:r>
      <w:r w:rsidR="009D2033" w:rsidRPr="000776AA">
        <w:rPr>
          <w:szCs w:val="24"/>
          <w:lang w:eastAsia="ru-RU"/>
        </w:rPr>
        <w:t xml:space="preserve">» </w:t>
      </w:r>
      <w:r w:rsidR="00EF66F4" w:rsidRPr="000776AA">
        <w:rPr>
          <w:szCs w:val="24"/>
          <w:lang w:eastAsia="ru-RU"/>
        </w:rPr>
        <w:t>автоматизиру</w:t>
      </w:r>
      <w:r w:rsidR="009D2033" w:rsidRPr="000776AA">
        <w:rPr>
          <w:szCs w:val="24"/>
          <w:lang w:eastAsia="ru-RU"/>
        </w:rPr>
        <w:t xml:space="preserve">ет </w:t>
      </w:r>
      <w:r w:rsidR="00EF66F4" w:rsidRPr="000776AA">
        <w:rPr>
          <w:szCs w:val="24"/>
          <w:lang w:eastAsia="ru-RU"/>
        </w:rPr>
        <w:t xml:space="preserve">полномочие Государственной административно-технической инспекции </w:t>
      </w:r>
      <w:r w:rsidR="002F2B7C" w:rsidRPr="000776AA">
        <w:rPr>
          <w:szCs w:val="24"/>
          <w:lang w:eastAsia="ru-RU"/>
        </w:rPr>
        <w:t xml:space="preserve">по организации </w:t>
      </w:r>
      <w:r w:rsidR="00130019">
        <w:rPr>
          <w:szCs w:val="24"/>
          <w:lang w:eastAsia="ru-RU"/>
        </w:rPr>
        <w:br/>
      </w:r>
      <w:r w:rsidR="002F2B7C" w:rsidRPr="000776AA">
        <w:rPr>
          <w:szCs w:val="24"/>
          <w:lang w:eastAsia="ru-RU"/>
        </w:rPr>
        <w:t>и осуществлению наблюдения (мониторинга)</w:t>
      </w:r>
      <w:r w:rsidR="00972F4A" w:rsidRPr="000776AA">
        <w:rPr>
          <w:szCs w:val="24"/>
          <w:lang w:eastAsia="ru-RU"/>
        </w:rPr>
        <w:t xml:space="preserve"> </w:t>
      </w:r>
      <w:r w:rsidR="001F279E" w:rsidRPr="000776AA">
        <w:rPr>
          <w:szCs w:val="24"/>
        </w:rPr>
        <w:t xml:space="preserve">состояния объектов благоустройства </w:t>
      </w:r>
      <w:r w:rsidR="00130019">
        <w:rPr>
          <w:szCs w:val="24"/>
        </w:rPr>
        <w:br/>
      </w:r>
      <w:r w:rsidR="001F279E" w:rsidRPr="000776AA">
        <w:rPr>
          <w:szCs w:val="24"/>
        </w:rPr>
        <w:t>и элементов благоустройства на территории Санкт-Петербурга</w:t>
      </w:r>
      <w:r w:rsidR="00333D72" w:rsidRPr="000776AA">
        <w:rPr>
          <w:szCs w:val="24"/>
        </w:rPr>
        <w:t>.</w:t>
      </w:r>
      <w:r w:rsidR="001F279E" w:rsidRPr="000776AA">
        <w:rPr>
          <w:szCs w:val="24"/>
        </w:rPr>
        <w:t xml:space="preserve"> </w:t>
      </w:r>
    </w:p>
    <w:p w14:paraId="6295990D" w14:textId="6585A5BE" w:rsidR="00FB7959" w:rsidRPr="000776AA" w:rsidRDefault="00563FC6" w:rsidP="00320E3E">
      <w:pPr>
        <w:pStyle w:val="ab"/>
        <w:numPr>
          <w:ilvl w:val="2"/>
          <w:numId w:val="14"/>
        </w:numPr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>Автоматизированная система</w:t>
      </w:r>
      <w:r w:rsidR="00DE144F" w:rsidRPr="000776AA">
        <w:rPr>
          <w:szCs w:val="24"/>
          <w:lang w:eastAsia="ru-RU"/>
        </w:rPr>
        <w:t xml:space="preserve"> </w:t>
      </w:r>
      <w:r w:rsidR="00FB7959" w:rsidRPr="000776AA">
        <w:rPr>
          <w:szCs w:val="24"/>
          <w:lang w:eastAsia="ru-RU"/>
        </w:rPr>
        <w:t xml:space="preserve">«Реестр выданных порубочных билетов» предназначена для ведения реестра выданных порубочных билетов в информационно-телекоммуникационной сети «Интернет». </w:t>
      </w:r>
    </w:p>
    <w:p w14:paraId="75BCE51D" w14:textId="18EB1223" w:rsidR="00FB7959" w:rsidRPr="000776AA" w:rsidRDefault="002F2B7C" w:rsidP="00FB7959">
      <w:pPr>
        <w:ind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 xml:space="preserve">Автоматизированная система </w:t>
      </w:r>
      <w:r w:rsidR="00FB7959" w:rsidRPr="000776AA">
        <w:rPr>
          <w:szCs w:val="24"/>
          <w:lang w:eastAsia="ru-RU"/>
        </w:rPr>
        <w:t xml:space="preserve">«Реестр выданных порубочных билетов» автоматизирует полномочие Комитета по благоустройству Санкт-Петербурга </w:t>
      </w:r>
      <w:r w:rsidR="002A100F" w:rsidRPr="000776AA">
        <w:rPr>
          <w:szCs w:val="24"/>
          <w:lang w:eastAsia="ru-RU"/>
        </w:rPr>
        <w:t>по ве</w:t>
      </w:r>
      <w:r w:rsidR="006335E0" w:rsidRPr="000776AA">
        <w:rPr>
          <w:szCs w:val="24"/>
          <w:lang w:eastAsia="ru-RU"/>
        </w:rPr>
        <w:t>д</w:t>
      </w:r>
      <w:r w:rsidR="002A100F" w:rsidRPr="000776AA">
        <w:rPr>
          <w:szCs w:val="24"/>
          <w:lang w:eastAsia="ru-RU"/>
        </w:rPr>
        <w:t xml:space="preserve">ению </w:t>
      </w:r>
      <w:r w:rsidR="00FB7959" w:rsidRPr="000776AA">
        <w:rPr>
          <w:szCs w:val="24"/>
          <w:lang w:eastAsia="ru-RU"/>
        </w:rPr>
        <w:t>реестр</w:t>
      </w:r>
      <w:r w:rsidR="002A100F" w:rsidRPr="000776AA">
        <w:rPr>
          <w:szCs w:val="24"/>
          <w:lang w:eastAsia="ru-RU"/>
        </w:rPr>
        <w:t>а</w:t>
      </w:r>
      <w:r w:rsidR="00FB7959" w:rsidRPr="000776AA">
        <w:rPr>
          <w:szCs w:val="24"/>
          <w:lang w:eastAsia="ru-RU"/>
        </w:rPr>
        <w:t xml:space="preserve"> выданных порубочных билетов в информационно-телекоммуникационной сети «Интернет».</w:t>
      </w:r>
    </w:p>
    <w:p w14:paraId="5B516701" w14:textId="3A9A9047" w:rsidR="00CA64C3" w:rsidRPr="00183C58" w:rsidRDefault="00E42217" w:rsidP="00667A85">
      <w:pPr>
        <w:pStyle w:val="ab"/>
        <w:keepNext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/>
          <w:bCs/>
          <w:szCs w:val="24"/>
          <w:lang w:eastAsia="ru-RU"/>
        </w:rPr>
      </w:pPr>
      <w:r w:rsidRPr="00183C58">
        <w:rPr>
          <w:szCs w:val="24"/>
          <w:lang w:eastAsia="ru-RU"/>
        </w:rPr>
        <w:t xml:space="preserve">Подсистема «Система защиты информации» предназначена для защиты информации, содержащейся в </w:t>
      </w:r>
      <w:r w:rsidR="00F77E06" w:rsidRPr="00183C58">
        <w:rPr>
          <w:szCs w:val="24"/>
          <w:lang w:eastAsia="ru-RU"/>
        </w:rPr>
        <w:t>ОГС</w:t>
      </w:r>
      <w:r w:rsidRPr="00183C58">
        <w:rPr>
          <w:szCs w:val="24"/>
          <w:lang w:eastAsia="ru-RU"/>
        </w:rPr>
        <w:t>, от неправомерного доступа, уничтожения, модифицирования, блокирования, копирования, предоставления, распространения и иных неправомерных действий</w:t>
      </w:r>
      <w:r w:rsidR="000E0750" w:rsidRPr="00183C58">
        <w:rPr>
          <w:szCs w:val="24"/>
          <w:lang w:eastAsia="ru-RU"/>
        </w:rPr>
        <w:t>.</w:t>
      </w:r>
      <w:r w:rsidR="00183C58" w:rsidRPr="00183C58">
        <w:rPr>
          <w:szCs w:val="24"/>
          <w:lang w:eastAsia="ru-RU"/>
        </w:rPr>
        <w:t xml:space="preserve"> </w:t>
      </w:r>
    </w:p>
    <w:p w14:paraId="5F1D13FA" w14:textId="77777777" w:rsidR="00997DEA" w:rsidRPr="000776AA" w:rsidRDefault="00997DEA" w:rsidP="009F40EC">
      <w:pPr>
        <w:pStyle w:val="ab"/>
        <w:keepNext/>
        <w:tabs>
          <w:tab w:val="left" w:pos="567"/>
        </w:tabs>
        <w:autoSpaceDE w:val="0"/>
        <w:autoSpaceDN w:val="0"/>
        <w:adjustRightInd w:val="0"/>
        <w:ind w:left="0"/>
        <w:rPr>
          <w:b/>
          <w:bCs/>
          <w:szCs w:val="24"/>
          <w:lang w:eastAsia="ru-RU"/>
        </w:rPr>
      </w:pPr>
    </w:p>
    <w:p w14:paraId="5CE97440" w14:textId="4D444525" w:rsidR="009511DC" w:rsidRPr="000776AA" w:rsidRDefault="006577F5" w:rsidP="006577F5">
      <w:pPr>
        <w:pStyle w:val="ab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  <w:szCs w:val="24"/>
          <w:lang w:eastAsia="ru-RU"/>
        </w:rPr>
      </w:pPr>
      <w:r w:rsidRPr="000776AA">
        <w:rPr>
          <w:b/>
          <w:bCs/>
          <w:szCs w:val="24"/>
          <w:lang w:eastAsia="ru-RU"/>
        </w:rPr>
        <w:t xml:space="preserve">Порядок предоставления и распространения информации, содержащейся </w:t>
      </w:r>
      <w:r w:rsidRPr="000776AA">
        <w:rPr>
          <w:b/>
          <w:bCs/>
          <w:szCs w:val="24"/>
          <w:lang w:eastAsia="ru-RU"/>
        </w:rPr>
        <w:br/>
        <w:t xml:space="preserve">в </w:t>
      </w:r>
      <w:r w:rsidR="00F77E06" w:rsidRPr="000776AA">
        <w:rPr>
          <w:b/>
          <w:bCs/>
          <w:szCs w:val="24"/>
          <w:lang w:eastAsia="ru-RU"/>
        </w:rPr>
        <w:t>ОГС</w:t>
      </w:r>
      <w:r w:rsidRPr="000776AA">
        <w:rPr>
          <w:b/>
          <w:bCs/>
          <w:szCs w:val="24"/>
          <w:lang w:eastAsia="ru-RU"/>
        </w:rPr>
        <w:t xml:space="preserve">, порядок доступа к информации, содержащейся в </w:t>
      </w:r>
      <w:r w:rsidR="00F77E06" w:rsidRPr="000776AA">
        <w:rPr>
          <w:b/>
          <w:bCs/>
          <w:szCs w:val="24"/>
          <w:lang w:eastAsia="ru-RU"/>
        </w:rPr>
        <w:t>ОГС</w:t>
      </w:r>
    </w:p>
    <w:p w14:paraId="031D93F8" w14:textId="77777777" w:rsidR="009F40EC" w:rsidRPr="000776AA" w:rsidRDefault="009F40EC" w:rsidP="009F40EC">
      <w:pPr>
        <w:pStyle w:val="ab"/>
        <w:keepNext/>
        <w:tabs>
          <w:tab w:val="left" w:pos="567"/>
        </w:tabs>
        <w:autoSpaceDE w:val="0"/>
        <w:autoSpaceDN w:val="0"/>
        <w:adjustRightInd w:val="0"/>
        <w:ind w:left="0"/>
        <w:jc w:val="both"/>
        <w:rPr>
          <w:szCs w:val="24"/>
          <w:lang w:eastAsia="ru-RU"/>
        </w:rPr>
      </w:pPr>
    </w:p>
    <w:p w14:paraId="20C246F8" w14:textId="4F1D80B2" w:rsidR="00E42217" w:rsidRPr="000776AA" w:rsidRDefault="00E42217" w:rsidP="007008BC">
      <w:pPr>
        <w:pStyle w:val="ab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  <w:lang w:eastAsia="ru-RU"/>
        </w:rPr>
        <w:t>Предоставление</w:t>
      </w:r>
      <w:r w:rsidRPr="000776AA">
        <w:rPr>
          <w:szCs w:val="24"/>
        </w:rPr>
        <w:t xml:space="preserve"> информации, содержащейся в </w:t>
      </w:r>
      <w:r w:rsidR="00F77E06" w:rsidRPr="000776AA">
        <w:rPr>
          <w:szCs w:val="24"/>
        </w:rPr>
        <w:t>ОГС</w:t>
      </w:r>
      <w:r w:rsidRPr="000776AA">
        <w:rPr>
          <w:szCs w:val="24"/>
        </w:rPr>
        <w:t>, осуществляется посредством:</w:t>
      </w:r>
    </w:p>
    <w:p w14:paraId="58296293" w14:textId="77777777" w:rsidR="00380219" w:rsidRPr="000776AA" w:rsidRDefault="00380219" w:rsidP="001842D8">
      <w:pPr>
        <w:pStyle w:val="ab"/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Cs w:val="24"/>
        </w:rPr>
      </w:pPr>
      <w:r w:rsidRPr="000776AA">
        <w:rPr>
          <w:bCs/>
          <w:szCs w:val="24"/>
        </w:rPr>
        <w:t>электронных сервисов на основании регламента межведомственного электронного взаимодействия;</w:t>
      </w:r>
    </w:p>
    <w:p w14:paraId="08DD213E" w14:textId="77777777" w:rsidR="00380219" w:rsidRPr="000776AA" w:rsidRDefault="00380219" w:rsidP="001842D8">
      <w:pPr>
        <w:pStyle w:val="ab"/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Cs w:val="24"/>
        </w:rPr>
      </w:pPr>
      <w:r w:rsidRPr="000776AA">
        <w:rPr>
          <w:bCs/>
          <w:szCs w:val="24"/>
        </w:rPr>
        <w:t>сайта в информационно-телекоммуникационной сети «Интернет»;</w:t>
      </w:r>
    </w:p>
    <w:p w14:paraId="2650F023" w14:textId="77777777" w:rsidR="00380219" w:rsidRPr="000776AA" w:rsidRDefault="00380219" w:rsidP="001842D8">
      <w:pPr>
        <w:pStyle w:val="ab"/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Cs w:val="24"/>
        </w:rPr>
      </w:pPr>
      <w:r w:rsidRPr="000776AA">
        <w:rPr>
          <w:bCs/>
          <w:szCs w:val="24"/>
        </w:rPr>
        <w:t>мобильных приложений;</w:t>
      </w:r>
    </w:p>
    <w:p w14:paraId="0A19336D" w14:textId="77777777" w:rsidR="00380219" w:rsidRPr="000776AA" w:rsidRDefault="00380219" w:rsidP="001842D8">
      <w:pPr>
        <w:pStyle w:val="ab"/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Cs w:val="24"/>
        </w:rPr>
      </w:pPr>
      <w:r w:rsidRPr="000776AA">
        <w:rPr>
          <w:bCs/>
          <w:szCs w:val="24"/>
        </w:rPr>
        <w:t>иным способом на основании соглашения об информационном взаимодействии.</w:t>
      </w:r>
    </w:p>
    <w:p w14:paraId="03D6A5BB" w14:textId="39DF07DA" w:rsidR="00380219" w:rsidRPr="000776AA" w:rsidRDefault="00380219" w:rsidP="007008BC">
      <w:pPr>
        <w:pStyle w:val="ab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 xml:space="preserve">Распространение информации, содержащейся в </w:t>
      </w:r>
      <w:r w:rsidR="00F77E06" w:rsidRPr="000776AA">
        <w:rPr>
          <w:szCs w:val="24"/>
          <w:lang w:eastAsia="ru-RU"/>
        </w:rPr>
        <w:t>ОГС</w:t>
      </w:r>
      <w:r w:rsidRPr="000776AA">
        <w:rPr>
          <w:szCs w:val="24"/>
          <w:lang w:eastAsia="ru-RU"/>
        </w:rPr>
        <w:t>, осуществляется:</w:t>
      </w:r>
    </w:p>
    <w:p w14:paraId="1C543D32" w14:textId="77777777" w:rsidR="00380219" w:rsidRPr="000776AA" w:rsidRDefault="00380219" w:rsidP="007008BC">
      <w:pPr>
        <w:widowControl w:val="0"/>
        <w:tabs>
          <w:tab w:val="left" w:pos="567"/>
          <w:tab w:val="left" w:pos="1134"/>
        </w:tabs>
        <w:autoSpaceDE w:val="0"/>
        <w:autoSpaceDN w:val="0"/>
        <w:ind w:firstLine="567"/>
        <w:jc w:val="both"/>
        <w:rPr>
          <w:szCs w:val="24"/>
        </w:rPr>
      </w:pPr>
      <w:r w:rsidRPr="000776AA">
        <w:rPr>
          <w:szCs w:val="24"/>
        </w:rPr>
        <w:t>на сайт</w:t>
      </w:r>
      <w:r w:rsidR="007008BC" w:rsidRPr="000776AA">
        <w:rPr>
          <w:szCs w:val="24"/>
        </w:rPr>
        <w:t>е</w:t>
      </w:r>
      <w:r w:rsidRPr="000776AA">
        <w:rPr>
          <w:szCs w:val="24"/>
        </w:rPr>
        <w:t xml:space="preserve"> в информационно-телекоммуникационной сети «Интернет»;</w:t>
      </w:r>
    </w:p>
    <w:p w14:paraId="66BC6E92" w14:textId="77777777" w:rsidR="00380219" w:rsidRPr="000776AA" w:rsidRDefault="00380219" w:rsidP="007008B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0776AA">
        <w:rPr>
          <w:szCs w:val="24"/>
        </w:rPr>
        <w:t>в форме открытых данных на сайте в информационно-телекоммуникационной сети «Интернет» (доменное имя сайта в информационно-телекоммуникационной сети «Интернет» – data.gov.spb.ru).</w:t>
      </w:r>
    </w:p>
    <w:p w14:paraId="65EAB4D9" w14:textId="77777777" w:rsidR="00380219" w:rsidRPr="000776AA" w:rsidRDefault="00380219" w:rsidP="007008BC">
      <w:pPr>
        <w:pStyle w:val="ab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>Доступ к информации, предоставляемой посредством электронных сервисов, осуществляется на основании автоматической проверки электронной подписи электронных сообщений.</w:t>
      </w:r>
    </w:p>
    <w:p w14:paraId="7828D28E" w14:textId="21BB88B4" w:rsidR="00380219" w:rsidRPr="000776AA" w:rsidRDefault="00380219" w:rsidP="001842D8">
      <w:pPr>
        <w:pStyle w:val="ab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0776AA">
        <w:rPr>
          <w:szCs w:val="24"/>
          <w:lang w:eastAsia="ru-RU"/>
        </w:rPr>
        <w:t xml:space="preserve">Доступ к информации, предоставляемой посредством сайтов </w:t>
      </w:r>
      <w:r w:rsidR="00625F34" w:rsidRPr="000776AA">
        <w:rPr>
          <w:szCs w:val="24"/>
          <w:lang w:eastAsia="ru-RU"/>
        </w:rPr>
        <w:br/>
      </w:r>
      <w:r w:rsidRPr="000776AA">
        <w:rPr>
          <w:szCs w:val="24"/>
          <w:lang w:eastAsia="ru-RU"/>
        </w:rPr>
        <w:t xml:space="preserve">в информационно-телекоммуникационной сети «Интернет» и мобильных приложений, осуществляется путем авторизации и аутентификации с использованием логина и пароля </w:t>
      </w:r>
      <w:r w:rsidR="00625F34" w:rsidRPr="000776AA">
        <w:rPr>
          <w:szCs w:val="24"/>
          <w:lang w:eastAsia="ru-RU"/>
        </w:rPr>
        <w:br/>
      </w:r>
      <w:r w:rsidRPr="000776AA">
        <w:rPr>
          <w:szCs w:val="24"/>
          <w:lang w:eastAsia="ru-RU"/>
        </w:rPr>
        <w:t xml:space="preserve">в соответствии с установленными оператором </w:t>
      </w:r>
      <w:r w:rsidR="00F77E06" w:rsidRPr="000776AA">
        <w:rPr>
          <w:szCs w:val="24"/>
          <w:lang w:eastAsia="ru-RU"/>
        </w:rPr>
        <w:t xml:space="preserve">ОГС </w:t>
      </w:r>
      <w:r w:rsidRPr="000776AA">
        <w:rPr>
          <w:szCs w:val="24"/>
          <w:lang w:eastAsia="ru-RU"/>
        </w:rPr>
        <w:t>правами доступа</w:t>
      </w:r>
      <w:r w:rsidRPr="000776AA">
        <w:rPr>
          <w:szCs w:val="24"/>
        </w:rPr>
        <w:t>.</w:t>
      </w:r>
    </w:p>
    <w:p w14:paraId="512276BD" w14:textId="584DC7C5" w:rsidR="00E42217" w:rsidRPr="000776AA" w:rsidRDefault="00E42217" w:rsidP="007008BC">
      <w:pPr>
        <w:pStyle w:val="af8"/>
        <w:ind w:firstLine="567"/>
        <w:jc w:val="both"/>
        <w:rPr>
          <w:sz w:val="24"/>
          <w:szCs w:val="24"/>
        </w:rPr>
      </w:pPr>
      <w:r w:rsidRPr="000776AA">
        <w:rPr>
          <w:sz w:val="24"/>
          <w:szCs w:val="24"/>
        </w:rPr>
        <w:t>3.5.</w:t>
      </w:r>
      <w:r w:rsidRPr="000776AA">
        <w:rPr>
          <w:sz w:val="24"/>
          <w:szCs w:val="24"/>
        </w:rPr>
        <w:tab/>
        <w:t>Доступ к информации, содержащ</w:t>
      </w:r>
      <w:r w:rsidR="000B69F4" w:rsidRPr="000776AA">
        <w:rPr>
          <w:sz w:val="24"/>
          <w:szCs w:val="24"/>
        </w:rPr>
        <w:t>е</w:t>
      </w:r>
      <w:r w:rsidRPr="000776AA">
        <w:rPr>
          <w:sz w:val="24"/>
          <w:szCs w:val="24"/>
        </w:rPr>
        <w:t xml:space="preserve">йся в </w:t>
      </w:r>
      <w:r w:rsidR="00F77E06" w:rsidRPr="000776AA">
        <w:rPr>
          <w:sz w:val="24"/>
          <w:szCs w:val="24"/>
        </w:rPr>
        <w:t>ОГС</w:t>
      </w:r>
      <w:r w:rsidR="004957B0" w:rsidRPr="000776AA">
        <w:rPr>
          <w:sz w:val="24"/>
          <w:szCs w:val="24"/>
        </w:rPr>
        <w:t xml:space="preserve">, обеспечивается оператором </w:t>
      </w:r>
      <w:r w:rsidR="00F77E06" w:rsidRPr="000776AA">
        <w:rPr>
          <w:sz w:val="24"/>
          <w:szCs w:val="24"/>
        </w:rPr>
        <w:t>ОГС</w:t>
      </w:r>
      <w:r w:rsidRPr="000776AA">
        <w:rPr>
          <w:sz w:val="24"/>
          <w:szCs w:val="24"/>
        </w:rPr>
        <w:t>.</w:t>
      </w:r>
    </w:p>
    <w:p w14:paraId="460B93B0" w14:textId="30E6E41D" w:rsidR="009728B9" w:rsidRPr="000776AA" w:rsidRDefault="00E42217" w:rsidP="00162A50">
      <w:pPr>
        <w:pStyle w:val="af8"/>
        <w:ind w:firstLine="567"/>
        <w:jc w:val="both"/>
        <w:rPr>
          <w:rStyle w:val="ad"/>
          <w:sz w:val="24"/>
          <w:szCs w:val="24"/>
        </w:rPr>
      </w:pPr>
      <w:r w:rsidRPr="000776AA">
        <w:rPr>
          <w:sz w:val="24"/>
          <w:szCs w:val="24"/>
        </w:rPr>
        <w:t>3.6.</w:t>
      </w:r>
      <w:r w:rsidRPr="000776AA">
        <w:rPr>
          <w:sz w:val="24"/>
          <w:szCs w:val="24"/>
        </w:rPr>
        <w:tab/>
        <w:t xml:space="preserve">Состав информации, содержащейся в </w:t>
      </w:r>
      <w:r w:rsidR="00F77E06" w:rsidRPr="000776AA">
        <w:rPr>
          <w:sz w:val="24"/>
          <w:szCs w:val="24"/>
        </w:rPr>
        <w:t>ОГС</w:t>
      </w:r>
      <w:r w:rsidRPr="000776AA">
        <w:rPr>
          <w:sz w:val="24"/>
          <w:szCs w:val="24"/>
        </w:rPr>
        <w:t xml:space="preserve">, порядок предоставления </w:t>
      </w:r>
      <w:r w:rsidRPr="000776AA">
        <w:rPr>
          <w:sz w:val="24"/>
          <w:szCs w:val="24"/>
        </w:rPr>
        <w:br/>
        <w:t xml:space="preserve">и распространения информации, содержащейся в </w:t>
      </w:r>
      <w:r w:rsidR="00F77E06" w:rsidRPr="000776AA">
        <w:rPr>
          <w:sz w:val="24"/>
          <w:szCs w:val="24"/>
        </w:rPr>
        <w:t>ОГС</w:t>
      </w:r>
      <w:r w:rsidRPr="000776AA">
        <w:rPr>
          <w:sz w:val="24"/>
          <w:szCs w:val="24"/>
        </w:rPr>
        <w:t>, порядок доступа</w:t>
      </w:r>
      <w:r w:rsidR="004957B0" w:rsidRPr="000776AA">
        <w:rPr>
          <w:sz w:val="24"/>
          <w:szCs w:val="24"/>
        </w:rPr>
        <w:br/>
      </w:r>
      <w:r w:rsidRPr="000776AA">
        <w:rPr>
          <w:sz w:val="24"/>
          <w:szCs w:val="24"/>
        </w:rPr>
        <w:t xml:space="preserve">к информации, содержащейся в </w:t>
      </w:r>
      <w:r w:rsidR="00F77E06" w:rsidRPr="000776AA">
        <w:rPr>
          <w:sz w:val="24"/>
          <w:szCs w:val="24"/>
        </w:rPr>
        <w:t>ОГС</w:t>
      </w:r>
      <w:r w:rsidRPr="000776AA">
        <w:rPr>
          <w:sz w:val="24"/>
          <w:szCs w:val="24"/>
        </w:rPr>
        <w:t xml:space="preserve">, особенности эксплуатации </w:t>
      </w:r>
      <w:r w:rsidR="00F77E06" w:rsidRPr="000776AA">
        <w:rPr>
          <w:sz w:val="24"/>
          <w:szCs w:val="24"/>
        </w:rPr>
        <w:t>ОГС</w:t>
      </w:r>
      <w:r w:rsidR="004957B0" w:rsidRPr="000776AA">
        <w:rPr>
          <w:sz w:val="24"/>
          <w:szCs w:val="24"/>
        </w:rPr>
        <w:br/>
      </w:r>
      <w:r w:rsidRPr="000776AA">
        <w:rPr>
          <w:sz w:val="24"/>
          <w:szCs w:val="24"/>
        </w:rPr>
        <w:t xml:space="preserve">в части, не урегулированной настоящим Положением, устанавливаются </w:t>
      </w:r>
      <w:r w:rsidR="004957B0" w:rsidRPr="000776AA">
        <w:rPr>
          <w:sz w:val="24"/>
          <w:szCs w:val="24"/>
        </w:rPr>
        <w:t>оператором</w:t>
      </w:r>
      <w:r w:rsidR="004957B0" w:rsidRPr="000776AA">
        <w:rPr>
          <w:sz w:val="24"/>
          <w:szCs w:val="24"/>
        </w:rPr>
        <w:br/>
      </w:r>
      <w:r w:rsidR="00F77E06" w:rsidRPr="000776AA">
        <w:rPr>
          <w:sz w:val="24"/>
          <w:szCs w:val="24"/>
        </w:rPr>
        <w:t xml:space="preserve">ОГС </w:t>
      </w:r>
      <w:r w:rsidR="004957B0" w:rsidRPr="000776AA">
        <w:rPr>
          <w:sz w:val="24"/>
          <w:szCs w:val="24"/>
        </w:rPr>
        <w:t>по согласованию с операторами автоматизированных систем</w:t>
      </w:r>
      <w:r w:rsidR="00934C59" w:rsidRPr="000776AA">
        <w:rPr>
          <w:sz w:val="24"/>
          <w:szCs w:val="24"/>
        </w:rPr>
        <w:t xml:space="preserve">, входящих </w:t>
      </w:r>
      <w:r w:rsidR="00B562B6" w:rsidRPr="000776AA">
        <w:rPr>
          <w:sz w:val="24"/>
          <w:szCs w:val="24"/>
        </w:rPr>
        <w:br/>
      </w:r>
      <w:r w:rsidR="00934C59" w:rsidRPr="000776AA">
        <w:rPr>
          <w:sz w:val="24"/>
          <w:szCs w:val="24"/>
        </w:rPr>
        <w:t>в</w:t>
      </w:r>
      <w:r w:rsidR="004957B0" w:rsidRPr="000776AA">
        <w:rPr>
          <w:sz w:val="24"/>
          <w:szCs w:val="24"/>
        </w:rPr>
        <w:t xml:space="preserve"> </w:t>
      </w:r>
      <w:r w:rsidR="00F77E06" w:rsidRPr="000776AA">
        <w:rPr>
          <w:sz w:val="24"/>
          <w:szCs w:val="24"/>
        </w:rPr>
        <w:t>ОГС</w:t>
      </w:r>
      <w:r w:rsidR="004957B0" w:rsidRPr="000776AA">
        <w:rPr>
          <w:sz w:val="24"/>
          <w:szCs w:val="24"/>
        </w:rPr>
        <w:t>.</w:t>
      </w:r>
    </w:p>
    <w:p w14:paraId="452D9F21" w14:textId="77777777" w:rsidR="009728B9" w:rsidRPr="000776AA" w:rsidRDefault="009728B9" w:rsidP="001A3998">
      <w:pPr>
        <w:pStyle w:val="8"/>
        <w:shd w:val="clear" w:color="auto" w:fill="auto"/>
        <w:tabs>
          <w:tab w:val="left" w:pos="855"/>
        </w:tabs>
        <w:spacing w:line="240" w:lineRule="auto"/>
        <w:ind w:left="20" w:right="20" w:firstLine="540"/>
        <w:jc w:val="both"/>
        <w:rPr>
          <w:rStyle w:val="ad"/>
          <w:sz w:val="24"/>
          <w:szCs w:val="24"/>
        </w:rPr>
        <w:sectPr w:rsidR="009728B9" w:rsidRPr="000776AA" w:rsidSect="003A45B5">
          <w:headerReference w:type="even" r:id="rId12"/>
          <w:headerReference w:type="defaul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23E86D0" w14:textId="77777777" w:rsidR="002235D9" w:rsidRPr="000776AA" w:rsidRDefault="002235D9" w:rsidP="002235D9">
      <w:pPr>
        <w:pageBreakBefore/>
        <w:ind w:left="4678" w:firstLine="709"/>
        <w:rPr>
          <w:szCs w:val="24"/>
        </w:rPr>
      </w:pPr>
      <w:r w:rsidRPr="000776AA">
        <w:rPr>
          <w:szCs w:val="24"/>
        </w:rPr>
        <w:t>Приложение № 1</w:t>
      </w:r>
    </w:p>
    <w:p w14:paraId="33C69A87" w14:textId="77777777" w:rsidR="002235D9" w:rsidRPr="000776AA" w:rsidRDefault="002235D9" w:rsidP="002235D9">
      <w:pPr>
        <w:autoSpaceDE w:val="0"/>
        <w:autoSpaceDN w:val="0"/>
        <w:adjustRightInd w:val="0"/>
        <w:ind w:left="5387"/>
        <w:rPr>
          <w:szCs w:val="24"/>
        </w:rPr>
      </w:pPr>
      <w:r w:rsidRPr="000776AA">
        <w:rPr>
          <w:szCs w:val="24"/>
        </w:rPr>
        <w:t xml:space="preserve">к постановлению Правительства </w:t>
      </w:r>
      <w:r w:rsidRPr="000776AA">
        <w:rPr>
          <w:szCs w:val="24"/>
        </w:rPr>
        <w:br/>
        <w:t xml:space="preserve">Санкт-Петербурга </w:t>
      </w:r>
    </w:p>
    <w:p w14:paraId="6522F307" w14:textId="77777777" w:rsidR="002235D9" w:rsidRPr="000776AA" w:rsidRDefault="002235D9" w:rsidP="002235D9">
      <w:pPr>
        <w:autoSpaceDE w:val="0"/>
        <w:autoSpaceDN w:val="0"/>
        <w:adjustRightInd w:val="0"/>
        <w:ind w:left="4678" w:firstLine="709"/>
        <w:rPr>
          <w:bCs/>
          <w:szCs w:val="24"/>
          <w:lang w:eastAsia="ru-RU"/>
        </w:rPr>
      </w:pPr>
      <w:r w:rsidRPr="000776AA">
        <w:rPr>
          <w:szCs w:val="24"/>
        </w:rPr>
        <w:t>от _____________ № __________</w:t>
      </w:r>
    </w:p>
    <w:p w14:paraId="08D2370D" w14:textId="77777777" w:rsidR="002235D9" w:rsidRPr="000776AA" w:rsidRDefault="002235D9" w:rsidP="002235D9">
      <w:pPr>
        <w:ind w:firstLine="708"/>
        <w:jc w:val="center"/>
        <w:rPr>
          <w:bCs/>
          <w:szCs w:val="24"/>
          <w:lang w:eastAsia="ru-RU"/>
        </w:rPr>
      </w:pPr>
    </w:p>
    <w:p w14:paraId="0396A998" w14:textId="77777777" w:rsidR="002235D9" w:rsidRPr="000776AA" w:rsidRDefault="002235D9" w:rsidP="002235D9">
      <w:pPr>
        <w:ind w:firstLine="708"/>
        <w:jc w:val="center"/>
        <w:rPr>
          <w:bCs/>
          <w:szCs w:val="24"/>
          <w:lang w:eastAsia="ru-RU"/>
        </w:rPr>
      </w:pPr>
    </w:p>
    <w:p w14:paraId="45F4E4B7" w14:textId="77777777" w:rsidR="002235D9" w:rsidRPr="000776AA" w:rsidRDefault="002235D9" w:rsidP="002235D9">
      <w:pPr>
        <w:jc w:val="center"/>
        <w:rPr>
          <w:b/>
          <w:bCs/>
          <w:szCs w:val="24"/>
          <w:lang w:eastAsia="ru-RU"/>
        </w:rPr>
      </w:pPr>
      <w:r w:rsidRPr="000776AA">
        <w:rPr>
          <w:b/>
          <w:bCs/>
          <w:szCs w:val="24"/>
          <w:lang w:eastAsia="ru-RU"/>
        </w:rPr>
        <w:t>ПЕРЕЧЕНЬ</w:t>
      </w:r>
    </w:p>
    <w:p w14:paraId="5EF718AB" w14:textId="753FF8C1" w:rsidR="002235D9" w:rsidRPr="000776AA" w:rsidRDefault="002235D9" w:rsidP="002235D9">
      <w:pPr>
        <w:jc w:val="center"/>
        <w:rPr>
          <w:b/>
          <w:bCs/>
          <w:szCs w:val="24"/>
          <w:lang w:eastAsia="ru-RU"/>
        </w:rPr>
      </w:pPr>
      <w:r w:rsidRPr="000776AA">
        <w:rPr>
          <w:b/>
          <w:bCs/>
          <w:szCs w:val="24"/>
          <w:lang w:eastAsia="ru-RU"/>
        </w:rPr>
        <w:t xml:space="preserve">операторов автоматизированных систем, входящих в состав </w:t>
      </w:r>
      <w:r w:rsidR="00ED223A" w:rsidRPr="000776AA">
        <w:rPr>
          <w:b/>
          <w:bCs/>
          <w:szCs w:val="24"/>
          <w:lang w:eastAsia="ru-RU"/>
        </w:rPr>
        <w:t>государственной информационной системы Санкт-Петербурга «</w:t>
      </w:r>
      <w:r w:rsidR="00635743" w:rsidRPr="000776AA">
        <w:rPr>
          <w:b/>
          <w:bCs/>
          <w:szCs w:val="24"/>
          <w:lang w:eastAsia="ru-RU"/>
        </w:rPr>
        <w:t>О</w:t>
      </w:r>
      <w:r w:rsidR="00ED223A" w:rsidRPr="000776AA">
        <w:rPr>
          <w:b/>
          <w:bCs/>
          <w:szCs w:val="24"/>
          <w:lang w:eastAsia="ru-RU"/>
        </w:rPr>
        <w:t>бъект</w:t>
      </w:r>
      <w:r w:rsidR="00635743" w:rsidRPr="000776AA">
        <w:rPr>
          <w:b/>
          <w:bCs/>
          <w:szCs w:val="24"/>
          <w:lang w:eastAsia="ru-RU"/>
        </w:rPr>
        <w:t>ы</w:t>
      </w:r>
      <w:r w:rsidR="00ED223A" w:rsidRPr="000776AA">
        <w:rPr>
          <w:b/>
          <w:bCs/>
          <w:szCs w:val="24"/>
          <w:lang w:eastAsia="ru-RU"/>
        </w:rPr>
        <w:t xml:space="preserve"> городской среды </w:t>
      </w:r>
      <w:r w:rsidR="00635743" w:rsidRPr="000776AA">
        <w:rPr>
          <w:b/>
          <w:bCs/>
          <w:szCs w:val="24"/>
          <w:lang w:eastAsia="ru-RU"/>
        </w:rPr>
        <w:br/>
      </w:r>
      <w:r w:rsidR="00ED223A" w:rsidRPr="000776AA">
        <w:rPr>
          <w:b/>
          <w:bCs/>
          <w:szCs w:val="24"/>
          <w:lang w:eastAsia="ru-RU"/>
        </w:rPr>
        <w:t>Санкт-Петербурга»</w:t>
      </w:r>
    </w:p>
    <w:p w14:paraId="487A504E" w14:textId="77777777" w:rsidR="002235D9" w:rsidRPr="000776AA" w:rsidRDefault="002235D9" w:rsidP="00864C0C">
      <w:pPr>
        <w:jc w:val="center"/>
        <w:rPr>
          <w:bCs/>
          <w:szCs w:val="24"/>
          <w:lang w:eastAsia="ru-RU"/>
        </w:rPr>
      </w:pPr>
    </w:p>
    <w:tbl>
      <w:tblPr>
        <w:tblStyle w:val="ae"/>
        <w:tblW w:w="9486" w:type="dxa"/>
        <w:tblLook w:val="04A0" w:firstRow="1" w:lastRow="0" w:firstColumn="1" w:lastColumn="0" w:noHBand="0" w:noVBand="1"/>
      </w:tblPr>
      <w:tblGrid>
        <w:gridCol w:w="704"/>
        <w:gridCol w:w="4536"/>
        <w:gridCol w:w="4246"/>
      </w:tblGrid>
      <w:tr w:rsidR="002F3184" w:rsidRPr="000776AA" w14:paraId="3C65CB0D" w14:textId="77777777" w:rsidTr="00226FC0">
        <w:tc>
          <w:tcPr>
            <w:tcW w:w="704" w:type="dxa"/>
          </w:tcPr>
          <w:p w14:paraId="1767A7AA" w14:textId="77777777" w:rsidR="002235D9" w:rsidRPr="000776AA" w:rsidRDefault="002235D9" w:rsidP="00AB3B3F">
            <w:pPr>
              <w:jc w:val="center"/>
              <w:rPr>
                <w:bCs/>
                <w:szCs w:val="24"/>
                <w:lang w:eastAsia="ru-RU"/>
              </w:rPr>
            </w:pPr>
            <w:r w:rsidRPr="000776AA">
              <w:rPr>
                <w:bCs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14:paraId="7E97EABD" w14:textId="32370D02" w:rsidR="002235D9" w:rsidRPr="000776AA" w:rsidRDefault="002235D9">
            <w:pPr>
              <w:jc w:val="center"/>
              <w:rPr>
                <w:bCs/>
                <w:szCs w:val="24"/>
                <w:lang w:eastAsia="ru-RU"/>
              </w:rPr>
            </w:pPr>
            <w:r w:rsidRPr="000776AA">
              <w:rPr>
                <w:bCs/>
                <w:szCs w:val="24"/>
                <w:lang w:eastAsia="ru-RU"/>
              </w:rPr>
              <w:t>Оператор автоматизированной системы, входящей в состав ОГС</w:t>
            </w:r>
          </w:p>
        </w:tc>
        <w:tc>
          <w:tcPr>
            <w:tcW w:w="4246" w:type="dxa"/>
          </w:tcPr>
          <w:p w14:paraId="25154787" w14:textId="0D2396CB" w:rsidR="002235D9" w:rsidRPr="000776AA" w:rsidRDefault="002235D9" w:rsidP="002F2B7C">
            <w:pPr>
              <w:jc w:val="center"/>
              <w:rPr>
                <w:bCs/>
                <w:szCs w:val="24"/>
                <w:lang w:eastAsia="ru-RU"/>
              </w:rPr>
            </w:pPr>
            <w:r w:rsidRPr="000776AA">
              <w:rPr>
                <w:bCs/>
                <w:szCs w:val="24"/>
                <w:lang w:eastAsia="ru-RU"/>
              </w:rPr>
              <w:t xml:space="preserve">Наименование </w:t>
            </w:r>
            <w:r w:rsidR="00635743" w:rsidRPr="000776AA">
              <w:rPr>
                <w:bCs/>
                <w:szCs w:val="24"/>
                <w:lang w:eastAsia="ru-RU"/>
              </w:rPr>
              <w:t>а</w:t>
            </w:r>
            <w:r w:rsidR="00635743" w:rsidRPr="000776AA">
              <w:rPr>
                <w:szCs w:val="24"/>
                <w:lang w:eastAsia="ru-RU"/>
              </w:rPr>
              <w:t>втоматизированной системы</w:t>
            </w:r>
            <w:r w:rsidRPr="000776AA">
              <w:rPr>
                <w:bCs/>
                <w:szCs w:val="24"/>
                <w:lang w:eastAsia="ru-RU"/>
              </w:rPr>
              <w:t xml:space="preserve"> </w:t>
            </w:r>
          </w:p>
        </w:tc>
      </w:tr>
      <w:tr w:rsidR="002F3184" w:rsidRPr="000776AA" w14:paraId="572A23A0" w14:textId="77777777" w:rsidTr="00226FC0">
        <w:tc>
          <w:tcPr>
            <w:tcW w:w="704" w:type="dxa"/>
          </w:tcPr>
          <w:p w14:paraId="282B96BA" w14:textId="77777777" w:rsidR="002235D9" w:rsidRPr="000776AA" w:rsidRDefault="002235D9" w:rsidP="00AB3B3F">
            <w:pPr>
              <w:jc w:val="center"/>
              <w:rPr>
                <w:bCs/>
                <w:szCs w:val="24"/>
                <w:lang w:eastAsia="ru-RU"/>
              </w:rPr>
            </w:pPr>
            <w:r w:rsidRPr="000776AA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14:paraId="2B4231B7" w14:textId="77777777" w:rsidR="002235D9" w:rsidRPr="000776AA" w:rsidRDefault="002235D9" w:rsidP="00AB3B3F">
            <w:pPr>
              <w:jc w:val="center"/>
              <w:rPr>
                <w:bCs/>
                <w:szCs w:val="24"/>
                <w:lang w:eastAsia="ru-RU"/>
              </w:rPr>
            </w:pPr>
            <w:r w:rsidRPr="000776AA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4246" w:type="dxa"/>
          </w:tcPr>
          <w:p w14:paraId="257A12A6" w14:textId="77777777" w:rsidR="002235D9" w:rsidRPr="000776AA" w:rsidRDefault="002235D9" w:rsidP="00AB3B3F">
            <w:pPr>
              <w:jc w:val="center"/>
              <w:rPr>
                <w:bCs/>
                <w:szCs w:val="24"/>
                <w:lang w:eastAsia="ru-RU"/>
              </w:rPr>
            </w:pPr>
            <w:r w:rsidRPr="000776AA">
              <w:rPr>
                <w:bCs/>
                <w:szCs w:val="24"/>
                <w:lang w:eastAsia="ru-RU"/>
              </w:rPr>
              <w:t>3</w:t>
            </w:r>
          </w:p>
        </w:tc>
      </w:tr>
      <w:tr w:rsidR="002F3184" w:rsidRPr="000776AA" w14:paraId="4A5C06D0" w14:textId="77777777" w:rsidTr="00226FC0">
        <w:tc>
          <w:tcPr>
            <w:tcW w:w="704" w:type="dxa"/>
          </w:tcPr>
          <w:p w14:paraId="06A5893F" w14:textId="77777777" w:rsidR="002235D9" w:rsidRPr="000776AA" w:rsidRDefault="002235D9" w:rsidP="00AB3B3F">
            <w:pPr>
              <w:jc w:val="center"/>
              <w:rPr>
                <w:bCs/>
                <w:szCs w:val="24"/>
                <w:lang w:eastAsia="ru-RU"/>
              </w:rPr>
            </w:pPr>
            <w:r w:rsidRPr="000776AA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14:paraId="178EDA61" w14:textId="77777777" w:rsidR="002235D9" w:rsidRPr="000776AA" w:rsidRDefault="002235D9" w:rsidP="00696A03">
            <w:pPr>
              <w:jc w:val="both"/>
              <w:rPr>
                <w:bCs/>
                <w:szCs w:val="24"/>
                <w:lang w:eastAsia="ru-RU"/>
              </w:rPr>
            </w:pPr>
            <w:r w:rsidRPr="000776AA">
              <w:rPr>
                <w:bCs/>
                <w:szCs w:val="24"/>
                <w:lang w:eastAsia="ru-RU"/>
              </w:rPr>
              <w:t>Комитет по информатизации и связи</w:t>
            </w:r>
          </w:p>
        </w:tc>
        <w:tc>
          <w:tcPr>
            <w:tcW w:w="4246" w:type="dxa"/>
          </w:tcPr>
          <w:p w14:paraId="5E5C8052" w14:textId="269098A9" w:rsidR="002235D9" w:rsidRPr="000776AA" w:rsidRDefault="00635743" w:rsidP="00696A03">
            <w:pPr>
              <w:jc w:val="both"/>
              <w:rPr>
                <w:bCs/>
                <w:szCs w:val="24"/>
                <w:lang w:eastAsia="ru-RU"/>
              </w:rPr>
            </w:pPr>
            <w:r w:rsidRPr="000776AA">
              <w:rPr>
                <w:szCs w:val="24"/>
                <w:lang w:eastAsia="ru-RU"/>
              </w:rPr>
              <w:t>Автоматизированная система</w:t>
            </w:r>
            <w:r w:rsidR="002235D9" w:rsidRPr="000776AA">
              <w:rPr>
                <w:bCs/>
                <w:szCs w:val="24"/>
                <w:lang w:eastAsia="ru-RU"/>
              </w:rPr>
              <w:t xml:space="preserve"> «Учет объектов городской среды </w:t>
            </w:r>
            <w:r w:rsidR="002235D9" w:rsidRPr="000776AA">
              <w:rPr>
                <w:bCs/>
                <w:szCs w:val="24"/>
                <w:lang w:eastAsia="ru-RU"/>
              </w:rPr>
              <w:br/>
              <w:t>и контроль за их содержанием</w:t>
            </w:r>
            <w:r w:rsidR="00DD42CF" w:rsidRPr="000776AA">
              <w:rPr>
                <w:bCs/>
                <w:szCs w:val="24"/>
                <w:lang w:eastAsia="ru-RU"/>
              </w:rPr>
              <w:t>»;</w:t>
            </w:r>
          </w:p>
          <w:p w14:paraId="3C3A0624" w14:textId="143D5A99" w:rsidR="00757D95" w:rsidRPr="000776AA" w:rsidRDefault="00635743" w:rsidP="00696A03">
            <w:pPr>
              <w:jc w:val="both"/>
              <w:rPr>
                <w:bCs/>
                <w:szCs w:val="24"/>
                <w:lang w:eastAsia="ru-RU"/>
              </w:rPr>
            </w:pPr>
            <w:r w:rsidRPr="000776AA">
              <w:rPr>
                <w:szCs w:val="24"/>
                <w:lang w:eastAsia="ru-RU"/>
              </w:rPr>
              <w:t>Автоматизированная система</w:t>
            </w:r>
            <w:r w:rsidR="0089318F" w:rsidRPr="000776AA">
              <w:rPr>
                <w:bCs/>
                <w:szCs w:val="24"/>
                <w:lang w:eastAsia="ru-RU"/>
              </w:rPr>
              <w:t xml:space="preserve"> «Паспортизация территорий зеленых насаждений</w:t>
            </w:r>
            <w:r w:rsidR="00DD42CF" w:rsidRPr="000776AA">
              <w:rPr>
                <w:bCs/>
                <w:szCs w:val="24"/>
                <w:lang w:eastAsia="ru-RU"/>
              </w:rPr>
              <w:t>»;</w:t>
            </w:r>
          </w:p>
          <w:p w14:paraId="405CFCD3" w14:textId="10C952D6" w:rsidR="00327AC2" w:rsidRPr="000776AA" w:rsidRDefault="00D10458">
            <w:pPr>
              <w:jc w:val="both"/>
              <w:rPr>
                <w:bCs/>
                <w:szCs w:val="24"/>
                <w:lang w:eastAsia="ru-RU"/>
              </w:rPr>
            </w:pPr>
            <w:r w:rsidRPr="000776AA">
              <w:rPr>
                <w:bCs/>
                <w:szCs w:val="24"/>
                <w:lang w:eastAsia="ru-RU"/>
              </w:rPr>
              <w:t>п</w:t>
            </w:r>
            <w:r w:rsidR="002235D9" w:rsidRPr="000776AA">
              <w:rPr>
                <w:bCs/>
                <w:szCs w:val="24"/>
                <w:lang w:eastAsia="ru-RU"/>
              </w:rPr>
              <w:t>одсистема «Система защиты информации»</w:t>
            </w:r>
          </w:p>
        </w:tc>
      </w:tr>
      <w:tr w:rsidR="00361C0B" w:rsidRPr="000776AA" w14:paraId="1683E258" w14:textId="77777777" w:rsidTr="00226FC0">
        <w:tc>
          <w:tcPr>
            <w:tcW w:w="704" w:type="dxa"/>
          </w:tcPr>
          <w:p w14:paraId="6D7BD6B5" w14:textId="2DE9C39D" w:rsidR="00361C0B" w:rsidRPr="000776AA" w:rsidRDefault="00361C0B" w:rsidP="00361C0B">
            <w:pPr>
              <w:jc w:val="center"/>
              <w:rPr>
                <w:bCs/>
                <w:szCs w:val="24"/>
                <w:lang w:eastAsia="ru-RU"/>
              </w:rPr>
            </w:pPr>
            <w:r w:rsidRPr="000776AA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14:paraId="42E8BD96" w14:textId="31D1AEFF" w:rsidR="00361C0B" w:rsidRPr="000776AA" w:rsidRDefault="00361C0B" w:rsidP="00361C0B">
            <w:pPr>
              <w:jc w:val="both"/>
              <w:rPr>
                <w:bCs/>
                <w:szCs w:val="24"/>
                <w:lang w:eastAsia="ru-RU"/>
              </w:rPr>
            </w:pPr>
            <w:r w:rsidRPr="000776AA">
              <w:rPr>
                <w:szCs w:val="24"/>
              </w:rPr>
              <w:t xml:space="preserve">Комитет по благоустройству </w:t>
            </w:r>
            <w:r w:rsidR="004738CE" w:rsidRPr="000776AA">
              <w:rPr>
                <w:szCs w:val="24"/>
              </w:rPr>
              <w:br/>
            </w:r>
            <w:r w:rsidRPr="000776AA">
              <w:rPr>
                <w:szCs w:val="24"/>
              </w:rPr>
              <w:t>Санкт-Петербурга</w:t>
            </w:r>
          </w:p>
        </w:tc>
        <w:tc>
          <w:tcPr>
            <w:tcW w:w="4246" w:type="dxa"/>
          </w:tcPr>
          <w:p w14:paraId="75BE099E" w14:textId="62951388" w:rsidR="00361C0B" w:rsidRPr="000776AA" w:rsidRDefault="002F2B7C" w:rsidP="00361C0B">
            <w:pPr>
              <w:jc w:val="both"/>
              <w:rPr>
                <w:bCs/>
                <w:szCs w:val="24"/>
                <w:lang w:eastAsia="ru-RU"/>
              </w:rPr>
            </w:pPr>
            <w:r w:rsidRPr="000776AA">
              <w:rPr>
                <w:szCs w:val="24"/>
              </w:rPr>
              <w:t xml:space="preserve">Автоматизированная система </w:t>
            </w:r>
            <w:r w:rsidR="00361C0B" w:rsidRPr="000776AA">
              <w:rPr>
                <w:szCs w:val="24"/>
              </w:rPr>
              <w:t>«Реестр выданных порубочных билетов»</w:t>
            </w:r>
          </w:p>
        </w:tc>
      </w:tr>
      <w:tr w:rsidR="00361C0B" w:rsidRPr="000776AA" w14:paraId="3827F022" w14:textId="77777777" w:rsidTr="00226FC0">
        <w:tc>
          <w:tcPr>
            <w:tcW w:w="704" w:type="dxa"/>
          </w:tcPr>
          <w:p w14:paraId="153F18F1" w14:textId="6D674B89" w:rsidR="00361C0B" w:rsidRPr="000776AA" w:rsidRDefault="00F811C3" w:rsidP="00361C0B">
            <w:pPr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14:paraId="30AC83B5" w14:textId="39CCAAEF" w:rsidR="00361C0B" w:rsidRPr="000776AA" w:rsidRDefault="00361C0B" w:rsidP="00DE144F">
            <w:pPr>
              <w:jc w:val="both"/>
              <w:rPr>
                <w:szCs w:val="24"/>
              </w:rPr>
            </w:pPr>
            <w:r w:rsidRPr="000776AA">
              <w:rPr>
                <w:szCs w:val="24"/>
              </w:rPr>
              <w:t xml:space="preserve">Комитет по контролю за имуществом Санкт-Петербурга </w:t>
            </w:r>
          </w:p>
        </w:tc>
        <w:tc>
          <w:tcPr>
            <w:tcW w:w="4246" w:type="dxa"/>
          </w:tcPr>
          <w:p w14:paraId="65458C65" w14:textId="1277A24A" w:rsidR="00361C0B" w:rsidRPr="000776AA" w:rsidRDefault="00635743" w:rsidP="00361C0B">
            <w:pPr>
              <w:jc w:val="both"/>
              <w:rPr>
                <w:szCs w:val="24"/>
              </w:rPr>
            </w:pPr>
            <w:r w:rsidRPr="000776AA">
              <w:rPr>
                <w:szCs w:val="24"/>
                <w:lang w:eastAsia="ru-RU"/>
              </w:rPr>
              <w:t>Автоматизированная система</w:t>
            </w:r>
            <w:r w:rsidR="00361C0B" w:rsidRPr="000776AA">
              <w:rPr>
                <w:szCs w:val="24"/>
              </w:rPr>
              <w:t xml:space="preserve"> «Инвентаризация территорий зеленых насаждений общего пользования»</w:t>
            </w:r>
          </w:p>
        </w:tc>
      </w:tr>
      <w:tr w:rsidR="00361C0B" w:rsidRPr="000776AA" w14:paraId="3DE3CEF7" w14:textId="77777777" w:rsidTr="00226FC0">
        <w:tc>
          <w:tcPr>
            <w:tcW w:w="704" w:type="dxa"/>
          </w:tcPr>
          <w:p w14:paraId="6F342256" w14:textId="2EC9BBF5" w:rsidR="00361C0B" w:rsidRPr="000776AA" w:rsidRDefault="00F811C3" w:rsidP="00361C0B">
            <w:pPr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14:paraId="3E164337" w14:textId="77777777" w:rsidR="00361C0B" w:rsidRPr="000776AA" w:rsidRDefault="00361C0B" w:rsidP="00361C0B">
            <w:pPr>
              <w:jc w:val="both"/>
              <w:rPr>
                <w:szCs w:val="24"/>
              </w:rPr>
            </w:pPr>
            <w:r w:rsidRPr="000776AA">
              <w:rPr>
                <w:szCs w:val="24"/>
              </w:rPr>
              <w:t xml:space="preserve">Государственная </w:t>
            </w:r>
            <w:r w:rsidRPr="000776AA">
              <w:rPr>
                <w:szCs w:val="24"/>
              </w:rPr>
              <w:br/>
              <w:t>административно-техническая инспекция</w:t>
            </w:r>
          </w:p>
        </w:tc>
        <w:tc>
          <w:tcPr>
            <w:tcW w:w="4246" w:type="dxa"/>
          </w:tcPr>
          <w:p w14:paraId="771D6620" w14:textId="2ABC152C" w:rsidR="00361C0B" w:rsidRPr="000776AA" w:rsidRDefault="00635743">
            <w:pPr>
              <w:jc w:val="both"/>
              <w:rPr>
                <w:szCs w:val="24"/>
              </w:rPr>
            </w:pPr>
            <w:r w:rsidRPr="000776AA">
              <w:rPr>
                <w:szCs w:val="24"/>
                <w:lang w:eastAsia="ru-RU"/>
              </w:rPr>
              <w:t>Автоматизированная система</w:t>
            </w:r>
            <w:r w:rsidR="00361C0B" w:rsidRPr="000776AA">
              <w:rPr>
                <w:szCs w:val="24"/>
              </w:rPr>
              <w:t xml:space="preserve"> «</w:t>
            </w:r>
            <w:r w:rsidR="003755B3" w:rsidRPr="000776AA">
              <w:rPr>
                <w:szCs w:val="24"/>
              </w:rPr>
              <w:t xml:space="preserve">Мониторинг состояния объектов благоустройства и элементов благоустройства на территории </w:t>
            </w:r>
            <w:r w:rsidR="003755B3" w:rsidRPr="000776AA">
              <w:rPr>
                <w:szCs w:val="24"/>
              </w:rPr>
              <w:br/>
              <w:t>Санкт-Петербурга</w:t>
            </w:r>
            <w:r w:rsidR="00361C0B" w:rsidRPr="000776AA">
              <w:rPr>
                <w:szCs w:val="24"/>
              </w:rPr>
              <w:t>»</w:t>
            </w:r>
          </w:p>
        </w:tc>
      </w:tr>
      <w:tr w:rsidR="00DE144F" w:rsidRPr="000776AA" w14:paraId="21395076" w14:textId="77777777" w:rsidTr="00226FC0">
        <w:tc>
          <w:tcPr>
            <w:tcW w:w="704" w:type="dxa"/>
          </w:tcPr>
          <w:p w14:paraId="61BB7E33" w14:textId="0C3C8325" w:rsidR="00DE144F" w:rsidRPr="000776AA" w:rsidRDefault="00F811C3" w:rsidP="00361C0B">
            <w:pPr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14:paraId="70E545F0" w14:textId="6F98F12E" w:rsidR="00DE144F" w:rsidRPr="000776AA" w:rsidRDefault="00DE144F" w:rsidP="00361C0B">
            <w:pPr>
              <w:jc w:val="both"/>
              <w:rPr>
                <w:szCs w:val="24"/>
              </w:rPr>
            </w:pPr>
            <w:r w:rsidRPr="000776AA">
              <w:rPr>
                <w:szCs w:val="24"/>
              </w:rPr>
              <w:t xml:space="preserve">Администрации районов </w:t>
            </w:r>
            <w:r w:rsidR="003755B3" w:rsidRPr="000776AA">
              <w:rPr>
                <w:szCs w:val="24"/>
              </w:rPr>
              <w:br/>
            </w:r>
            <w:r w:rsidRPr="000776AA">
              <w:rPr>
                <w:szCs w:val="24"/>
              </w:rPr>
              <w:t>Санкт-Петербурга</w:t>
            </w:r>
          </w:p>
        </w:tc>
        <w:tc>
          <w:tcPr>
            <w:tcW w:w="4246" w:type="dxa"/>
          </w:tcPr>
          <w:p w14:paraId="26B8F91B" w14:textId="0C851440" w:rsidR="00DE144F" w:rsidRPr="000776AA" w:rsidRDefault="003755B3" w:rsidP="00361C0B">
            <w:pPr>
              <w:jc w:val="both"/>
              <w:rPr>
                <w:szCs w:val="24"/>
              </w:rPr>
            </w:pPr>
            <w:r w:rsidRPr="000776AA">
              <w:rPr>
                <w:szCs w:val="24"/>
                <w:lang w:eastAsia="ru-RU"/>
              </w:rPr>
              <w:t>Автоматизированная система</w:t>
            </w:r>
            <w:r w:rsidR="00DE144F" w:rsidRPr="000776AA">
              <w:rPr>
                <w:bCs/>
                <w:szCs w:val="24"/>
                <w:lang w:eastAsia="ru-RU"/>
              </w:rPr>
              <w:t xml:space="preserve"> «Выявление и контроль ликвидации несанкционированных свалок отходов»</w:t>
            </w:r>
          </w:p>
        </w:tc>
      </w:tr>
    </w:tbl>
    <w:p w14:paraId="67879E96" w14:textId="77777777" w:rsidR="002235D9" w:rsidRPr="000776AA" w:rsidRDefault="002235D9" w:rsidP="002235D9">
      <w:pPr>
        <w:ind w:firstLine="708"/>
        <w:jc w:val="center"/>
        <w:rPr>
          <w:bCs/>
          <w:szCs w:val="24"/>
          <w:lang w:eastAsia="ru-RU"/>
        </w:rPr>
      </w:pPr>
    </w:p>
    <w:p w14:paraId="58DBDDEC" w14:textId="77777777" w:rsidR="00604971" w:rsidRPr="000776AA" w:rsidRDefault="00D10458" w:rsidP="00604971">
      <w:pPr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>Принятые сокращения:</w:t>
      </w:r>
    </w:p>
    <w:p w14:paraId="05DD8320" w14:textId="77777777" w:rsidR="00D10458" w:rsidRPr="000776AA" w:rsidRDefault="00D10458" w:rsidP="00604971">
      <w:pPr>
        <w:jc w:val="both"/>
        <w:rPr>
          <w:szCs w:val="24"/>
          <w:lang w:eastAsia="ru-RU"/>
        </w:rPr>
      </w:pPr>
    </w:p>
    <w:p w14:paraId="6AB21792" w14:textId="70CB3BDD" w:rsidR="00D10458" w:rsidRPr="000776AA" w:rsidRDefault="00393F6F" w:rsidP="00604971">
      <w:pPr>
        <w:jc w:val="both"/>
        <w:rPr>
          <w:szCs w:val="24"/>
          <w:lang w:eastAsia="ru-RU"/>
        </w:rPr>
      </w:pPr>
      <w:r w:rsidRPr="000776AA">
        <w:rPr>
          <w:szCs w:val="24"/>
          <w:lang w:eastAsia="ru-RU"/>
        </w:rPr>
        <w:t xml:space="preserve">ОГС </w:t>
      </w:r>
      <w:r w:rsidR="00D10458" w:rsidRPr="000776AA">
        <w:rPr>
          <w:szCs w:val="24"/>
          <w:lang w:eastAsia="ru-RU"/>
        </w:rPr>
        <w:t>– государственная информационная система Санкт-Петербурга «</w:t>
      </w:r>
      <w:r w:rsidR="003755B3" w:rsidRPr="000776AA">
        <w:rPr>
          <w:szCs w:val="24"/>
          <w:lang w:eastAsia="ru-RU"/>
        </w:rPr>
        <w:t>О</w:t>
      </w:r>
      <w:r w:rsidR="00D10458" w:rsidRPr="000776AA">
        <w:rPr>
          <w:szCs w:val="24"/>
          <w:lang w:eastAsia="ru-RU"/>
        </w:rPr>
        <w:t>бъект</w:t>
      </w:r>
      <w:r w:rsidR="003755B3" w:rsidRPr="000776AA">
        <w:rPr>
          <w:szCs w:val="24"/>
          <w:lang w:eastAsia="ru-RU"/>
        </w:rPr>
        <w:t>ы</w:t>
      </w:r>
      <w:r w:rsidR="00D10458" w:rsidRPr="000776AA">
        <w:rPr>
          <w:szCs w:val="24"/>
          <w:lang w:eastAsia="ru-RU"/>
        </w:rPr>
        <w:t xml:space="preserve"> городской среды Санкт-Петербурга».</w:t>
      </w:r>
      <w:r w:rsidR="00181DCD" w:rsidRPr="000776AA">
        <w:rPr>
          <w:szCs w:val="24"/>
          <w:lang w:eastAsia="ru-RU"/>
        </w:rPr>
        <w:t xml:space="preserve"> </w:t>
      </w:r>
    </w:p>
    <w:p w14:paraId="4D3F3D5D" w14:textId="77777777" w:rsidR="002235D9" w:rsidRPr="000776AA" w:rsidRDefault="002235D9" w:rsidP="002235D9">
      <w:pPr>
        <w:pageBreakBefore/>
        <w:ind w:left="4678" w:firstLine="709"/>
        <w:rPr>
          <w:szCs w:val="24"/>
        </w:rPr>
      </w:pPr>
      <w:r w:rsidRPr="000776AA">
        <w:rPr>
          <w:szCs w:val="24"/>
        </w:rPr>
        <w:t>Приложение № 2</w:t>
      </w:r>
    </w:p>
    <w:p w14:paraId="0E220642" w14:textId="77777777" w:rsidR="002235D9" w:rsidRPr="000776AA" w:rsidRDefault="002235D9" w:rsidP="002235D9">
      <w:pPr>
        <w:autoSpaceDE w:val="0"/>
        <w:autoSpaceDN w:val="0"/>
        <w:adjustRightInd w:val="0"/>
        <w:ind w:left="5387"/>
        <w:rPr>
          <w:szCs w:val="24"/>
        </w:rPr>
      </w:pPr>
      <w:r w:rsidRPr="000776AA">
        <w:rPr>
          <w:szCs w:val="24"/>
        </w:rPr>
        <w:t xml:space="preserve">к постановлению Правительства </w:t>
      </w:r>
      <w:r w:rsidRPr="000776AA">
        <w:rPr>
          <w:szCs w:val="24"/>
        </w:rPr>
        <w:br/>
        <w:t xml:space="preserve">Санкт-Петербурга </w:t>
      </w:r>
    </w:p>
    <w:p w14:paraId="4A56D3EA" w14:textId="77777777" w:rsidR="002235D9" w:rsidRPr="000776AA" w:rsidRDefault="002235D9" w:rsidP="002235D9">
      <w:pPr>
        <w:autoSpaceDE w:val="0"/>
        <w:autoSpaceDN w:val="0"/>
        <w:adjustRightInd w:val="0"/>
        <w:ind w:left="4678" w:firstLine="709"/>
        <w:rPr>
          <w:bCs/>
          <w:szCs w:val="24"/>
          <w:lang w:eastAsia="ru-RU"/>
        </w:rPr>
      </w:pPr>
      <w:r w:rsidRPr="000776AA">
        <w:rPr>
          <w:szCs w:val="24"/>
        </w:rPr>
        <w:t>от _____________ № __________</w:t>
      </w:r>
    </w:p>
    <w:p w14:paraId="000C8BDB" w14:textId="77777777" w:rsidR="00D037EE" w:rsidRPr="000776AA" w:rsidRDefault="00D037EE" w:rsidP="00A96EE9">
      <w:pPr>
        <w:autoSpaceDE w:val="0"/>
        <w:autoSpaceDN w:val="0"/>
        <w:adjustRightInd w:val="0"/>
        <w:ind w:left="4395"/>
        <w:rPr>
          <w:bCs/>
          <w:szCs w:val="24"/>
          <w:lang w:eastAsia="ru-RU"/>
        </w:rPr>
      </w:pPr>
    </w:p>
    <w:p w14:paraId="7C5E0DD9" w14:textId="77777777" w:rsidR="00D037EE" w:rsidRPr="000776AA" w:rsidRDefault="00D037EE" w:rsidP="00D037EE">
      <w:pPr>
        <w:ind w:firstLine="708"/>
        <w:jc w:val="center"/>
        <w:rPr>
          <w:bCs/>
          <w:szCs w:val="24"/>
          <w:lang w:eastAsia="ru-RU"/>
        </w:rPr>
      </w:pPr>
    </w:p>
    <w:p w14:paraId="3F462E00" w14:textId="77777777" w:rsidR="00D037EE" w:rsidRPr="000776AA" w:rsidRDefault="00D037EE" w:rsidP="00D037EE">
      <w:pPr>
        <w:ind w:firstLine="708"/>
        <w:jc w:val="center"/>
        <w:rPr>
          <w:bCs/>
          <w:szCs w:val="24"/>
          <w:lang w:eastAsia="ru-RU"/>
        </w:rPr>
      </w:pPr>
    </w:p>
    <w:p w14:paraId="025F9A55" w14:textId="77777777" w:rsidR="00D037EE" w:rsidRPr="000776AA" w:rsidRDefault="00D037EE" w:rsidP="00A96EE9">
      <w:pPr>
        <w:jc w:val="center"/>
        <w:rPr>
          <w:b/>
          <w:bCs/>
          <w:szCs w:val="24"/>
          <w:lang w:eastAsia="ru-RU"/>
        </w:rPr>
      </w:pPr>
      <w:r w:rsidRPr="000776AA">
        <w:rPr>
          <w:b/>
          <w:bCs/>
          <w:szCs w:val="24"/>
          <w:lang w:eastAsia="ru-RU"/>
        </w:rPr>
        <w:t>ПЕРЕЧЕНЬ</w:t>
      </w:r>
    </w:p>
    <w:p w14:paraId="28B06AAC" w14:textId="28CD742A" w:rsidR="00D037EE" w:rsidRPr="000776AA" w:rsidRDefault="00D10458" w:rsidP="00A96EE9">
      <w:pPr>
        <w:jc w:val="center"/>
        <w:rPr>
          <w:b/>
          <w:bCs/>
          <w:szCs w:val="24"/>
          <w:lang w:eastAsia="ru-RU"/>
        </w:rPr>
      </w:pPr>
      <w:r w:rsidRPr="000776AA">
        <w:rPr>
          <w:b/>
          <w:bCs/>
          <w:szCs w:val="24"/>
          <w:lang w:eastAsia="ru-RU"/>
        </w:rPr>
        <w:t xml:space="preserve">исполнительных </w:t>
      </w:r>
      <w:r w:rsidR="00300D0B" w:rsidRPr="000776AA">
        <w:rPr>
          <w:b/>
          <w:bCs/>
          <w:szCs w:val="24"/>
          <w:lang w:eastAsia="ru-RU"/>
        </w:rPr>
        <w:t>органов государственной власти Санкт-Петербурга</w:t>
      </w:r>
      <w:r w:rsidR="00694660">
        <w:rPr>
          <w:b/>
          <w:bCs/>
          <w:szCs w:val="24"/>
          <w:lang w:eastAsia="ru-RU"/>
        </w:rPr>
        <w:t xml:space="preserve"> -</w:t>
      </w:r>
      <w:r w:rsidR="00300D0B" w:rsidRPr="000776AA">
        <w:rPr>
          <w:b/>
          <w:bCs/>
          <w:szCs w:val="24"/>
          <w:lang w:eastAsia="ru-RU"/>
        </w:rPr>
        <w:t xml:space="preserve"> </w:t>
      </w:r>
      <w:r w:rsidR="00694660">
        <w:rPr>
          <w:b/>
          <w:bCs/>
          <w:szCs w:val="24"/>
          <w:lang w:eastAsia="ru-RU"/>
        </w:rPr>
        <w:br/>
      </w:r>
      <w:r w:rsidR="00300D0B" w:rsidRPr="000776AA">
        <w:rPr>
          <w:b/>
          <w:bCs/>
          <w:szCs w:val="24"/>
          <w:lang w:eastAsia="ru-RU"/>
        </w:rPr>
        <w:t xml:space="preserve">обладателей информации, подлежащей включению </w:t>
      </w:r>
      <w:r w:rsidR="005335F3">
        <w:rPr>
          <w:b/>
          <w:bCs/>
          <w:szCs w:val="24"/>
          <w:lang w:eastAsia="ru-RU"/>
        </w:rPr>
        <w:br/>
      </w:r>
      <w:r w:rsidR="00300D0B" w:rsidRPr="000776AA">
        <w:rPr>
          <w:b/>
          <w:bCs/>
          <w:szCs w:val="24"/>
          <w:lang w:eastAsia="ru-RU"/>
        </w:rPr>
        <w:t xml:space="preserve">в </w:t>
      </w:r>
      <w:r w:rsidRPr="000776AA">
        <w:rPr>
          <w:b/>
          <w:bCs/>
          <w:szCs w:val="24"/>
          <w:lang w:eastAsia="ru-RU"/>
        </w:rPr>
        <w:t xml:space="preserve">государственную информационную систему Санкт-Петербурга </w:t>
      </w:r>
      <w:r w:rsidR="005335F3">
        <w:rPr>
          <w:b/>
          <w:bCs/>
          <w:szCs w:val="24"/>
          <w:lang w:eastAsia="ru-RU"/>
        </w:rPr>
        <w:br/>
      </w:r>
      <w:r w:rsidRPr="000776AA">
        <w:rPr>
          <w:b/>
          <w:bCs/>
          <w:szCs w:val="24"/>
          <w:lang w:eastAsia="ru-RU"/>
        </w:rPr>
        <w:t>«</w:t>
      </w:r>
      <w:r w:rsidR="003755B3" w:rsidRPr="000776AA">
        <w:rPr>
          <w:b/>
          <w:bCs/>
          <w:szCs w:val="24"/>
          <w:lang w:eastAsia="ru-RU"/>
        </w:rPr>
        <w:t>О</w:t>
      </w:r>
      <w:r w:rsidRPr="000776AA">
        <w:rPr>
          <w:b/>
          <w:bCs/>
          <w:szCs w:val="24"/>
          <w:lang w:eastAsia="ru-RU"/>
        </w:rPr>
        <w:t>бъект</w:t>
      </w:r>
      <w:r w:rsidR="003755B3" w:rsidRPr="000776AA">
        <w:rPr>
          <w:b/>
          <w:bCs/>
          <w:szCs w:val="24"/>
          <w:lang w:eastAsia="ru-RU"/>
        </w:rPr>
        <w:t>ы</w:t>
      </w:r>
      <w:r w:rsidRPr="000776AA">
        <w:rPr>
          <w:b/>
          <w:bCs/>
          <w:szCs w:val="24"/>
          <w:lang w:eastAsia="ru-RU"/>
        </w:rPr>
        <w:t xml:space="preserve"> городской среды Санкт-Петербурга»</w:t>
      </w:r>
    </w:p>
    <w:p w14:paraId="12F92061" w14:textId="77777777" w:rsidR="00D037EE" w:rsidRPr="000776AA" w:rsidRDefault="00D037EE" w:rsidP="00D037EE">
      <w:pPr>
        <w:ind w:firstLine="708"/>
        <w:jc w:val="center"/>
        <w:rPr>
          <w:bCs/>
          <w:szCs w:val="24"/>
          <w:lang w:eastAsia="ru-RU"/>
        </w:rPr>
      </w:pPr>
    </w:p>
    <w:p w14:paraId="70BDDC19" w14:textId="4936655A" w:rsidR="00EC558A" w:rsidRPr="000776AA" w:rsidRDefault="00EC558A" w:rsidP="002475AC">
      <w:pPr>
        <w:pStyle w:val="ab"/>
        <w:numPr>
          <w:ilvl w:val="0"/>
          <w:numId w:val="16"/>
        </w:numPr>
        <w:ind w:left="567" w:firstLine="0"/>
        <w:jc w:val="both"/>
        <w:rPr>
          <w:szCs w:val="24"/>
        </w:rPr>
      </w:pPr>
      <w:r w:rsidRPr="000776AA">
        <w:rPr>
          <w:szCs w:val="24"/>
        </w:rPr>
        <w:t>Жилищный комитет.</w:t>
      </w:r>
    </w:p>
    <w:p w14:paraId="7A5BF630" w14:textId="77777777" w:rsidR="002475AC" w:rsidRPr="000776AA" w:rsidRDefault="002475AC" w:rsidP="002475AC">
      <w:pPr>
        <w:pStyle w:val="ab"/>
        <w:numPr>
          <w:ilvl w:val="0"/>
          <w:numId w:val="16"/>
        </w:numPr>
        <w:ind w:left="567" w:firstLine="0"/>
        <w:jc w:val="both"/>
        <w:rPr>
          <w:szCs w:val="24"/>
        </w:rPr>
      </w:pPr>
      <w:r w:rsidRPr="000776AA">
        <w:rPr>
          <w:szCs w:val="24"/>
        </w:rPr>
        <w:t>Комитет по благоустройству Санкт-Петербурга.</w:t>
      </w:r>
    </w:p>
    <w:p w14:paraId="6EF59688" w14:textId="57DA7D4E" w:rsidR="002475AC" w:rsidRPr="000776AA" w:rsidRDefault="002475AC" w:rsidP="00F44761">
      <w:pPr>
        <w:pStyle w:val="ab"/>
        <w:numPr>
          <w:ilvl w:val="0"/>
          <w:numId w:val="16"/>
        </w:numPr>
        <w:ind w:left="0" w:firstLine="567"/>
        <w:jc w:val="both"/>
        <w:rPr>
          <w:szCs w:val="24"/>
        </w:rPr>
      </w:pPr>
      <w:r w:rsidRPr="000776AA">
        <w:rPr>
          <w:szCs w:val="24"/>
        </w:rPr>
        <w:t>Комитет по государственному контролю, использованию и охране памятников истории и культуры.</w:t>
      </w:r>
    </w:p>
    <w:p w14:paraId="5E9CC7DB" w14:textId="77777777" w:rsidR="00D037EE" w:rsidRPr="000776AA" w:rsidRDefault="00D037EE" w:rsidP="00D037EE">
      <w:pPr>
        <w:pStyle w:val="ab"/>
        <w:numPr>
          <w:ilvl w:val="0"/>
          <w:numId w:val="16"/>
        </w:numPr>
        <w:ind w:left="567" w:firstLine="0"/>
        <w:jc w:val="both"/>
        <w:rPr>
          <w:szCs w:val="24"/>
        </w:rPr>
      </w:pPr>
      <w:r w:rsidRPr="000776AA">
        <w:rPr>
          <w:szCs w:val="24"/>
        </w:rPr>
        <w:t>Комитет имущественных отношений Санкт</w:t>
      </w:r>
      <w:r w:rsidRPr="000776AA">
        <w:rPr>
          <w:szCs w:val="24"/>
        </w:rPr>
        <w:noBreakHyphen/>
        <w:t>Петербурга.</w:t>
      </w:r>
    </w:p>
    <w:p w14:paraId="3FABFE7D" w14:textId="76533F55" w:rsidR="00D037EE" w:rsidRPr="000776AA" w:rsidRDefault="00D037EE" w:rsidP="00D037EE">
      <w:pPr>
        <w:pStyle w:val="ab"/>
        <w:numPr>
          <w:ilvl w:val="0"/>
          <w:numId w:val="16"/>
        </w:numPr>
        <w:ind w:left="567" w:firstLine="0"/>
        <w:jc w:val="both"/>
        <w:rPr>
          <w:szCs w:val="24"/>
        </w:rPr>
      </w:pPr>
      <w:r w:rsidRPr="000776AA">
        <w:rPr>
          <w:szCs w:val="24"/>
        </w:rPr>
        <w:t>Комитет по градостроительству и архитектуре.</w:t>
      </w:r>
    </w:p>
    <w:p w14:paraId="1E9A4D0A" w14:textId="46DB11F3" w:rsidR="00EC558A" w:rsidRPr="000776AA" w:rsidRDefault="00EC558A" w:rsidP="00D037EE">
      <w:pPr>
        <w:pStyle w:val="ab"/>
        <w:numPr>
          <w:ilvl w:val="0"/>
          <w:numId w:val="16"/>
        </w:numPr>
        <w:ind w:left="567" w:firstLine="0"/>
        <w:jc w:val="both"/>
        <w:rPr>
          <w:szCs w:val="24"/>
        </w:rPr>
      </w:pPr>
      <w:r w:rsidRPr="000776AA">
        <w:rPr>
          <w:szCs w:val="24"/>
        </w:rPr>
        <w:t>Комитет по здравоохранению.</w:t>
      </w:r>
    </w:p>
    <w:p w14:paraId="72B19C1B" w14:textId="5D4C7277" w:rsidR="00510190" w:rsidRPr="000776AA" w:rsidRDefault="00510190" w:rsidP="00D037EE">
      <w:pPr>
        <w:pStyle w:val="ab"/>
        <w:numPr>
          <w:ilvl w:val="0"/>
          <w:numId w:val="16"/>
        </w:numPr>
        <w:ind w:left="567" w:firstLine="0"/>
        <w:jc w:val="both"/>
        <w:rPr>
          <w:szCs w:val="24"/>
        </w:rPr>
      </w:pPr>
      <w:r w:rsidRPr="000776AA">
        <w:rPr>
          <w:szCs w:val="24"/>
        </w:rPr>
        <w:t>Комитет по образованию.</w:t>
      </w:r>
    </w:p>
    <w:p w14:paraId="3ECB86DE" w14:textId="501CEDFC" w:rsidR="00EC558A" w:rsidRPr="000776AA" w:rsidRDefault="00EC558A" w:rsidP="00D037EE">
      <w:pPr>
        <w:pStyle w:val="ab"/>
        <w:numPr>
          <w:ilvl w:val="0"/>
          <w:numId w:val="16"/>
        </w:numPr>
        <w:ind w:left="567" w:firstLine="0"/>
        <w:jc w:val="both"/>
        <w:rPr>
          <w:szCs w:val="24"/>
        </w:rPr>
      </w:pPr>
      <w:r w:rsidRPr="000776AA">
        <w:rPr>
          <w:szCs w:val="24"/>
        </w:rPr>
        <w:t>Комитет по печати и взаимодействию со средствами массовой информации.</w:t>
      </w:r>
    </w:p>
    <w:p w14:paraId="00E2B45E" w14:textId="3E7DB7B0" w:rsidR="00EC558A" w:rsidRPr="000776AA" w:rsidRDefault="00EC558A" w:rsidP="00E7528A">
      <w:pPr>
        <w:pStyle w:val="ab"/>
        <w:numPr>
          <w:ilvl w:val="0"/>
          <w:numId w:val="16"/>
        </w:numPr>
        <w:ind w:left="0" w:firstLine="567"/>
        <w:jc w:val="both"/>
        <w:rPr>
          <w:szCs w:val="24"/>
        </w:rPr>
      </w:pPr>
      <w:r w:rsidRPr="000776AA">
        <w:rPr>
          <w:szCs w:val="24"/>
        </w:rPr>
        <w:t>Комитет по природопользованию, охране окружающей среды и обеспечению экологической безопасности.</w:t>
      </w:r>
    </w:p>
    <w:p w14:paraId="77FCA1BE" w14:textId="16E9A5CB" w:rsidR="00EC558A" w:rsidRPr="000776AA" w:rsidRDefault="00EC558A" w:rsidP="00E7528A">
      <w:pPr>
        <w:pStyle w:val="ab"/>
        <w:numPr>
          <w:ilvl w:val="0"/>
          <w:numId w:val="16"/>
        </w:numPr>
        <w:ind w:left="0" w:firstLine="567"/>
        <w:jc w:val="both"/>
        <w:rPr>
          <w:szCs w:val="24"/>
        </w:rPr>
      </w:pPr>
      <w:r w:rsidRPr="000776AA">
        <w:rPr>
          <w:szCs w:val="24"/>
        </w:rPr>
        <w:t xml:space="preserve">Комитет по промышленной политике, инновациям и торговле </w:t>
      </w:r>
      <w:r w:rsidRPr="000776AA">
        <w:rPr>
          <w:szCs w:val="24"/>
        </w:rPr>
        <w:br/>
        <w:t>Санкт-Петербурга.</w:t>
      </w:r>
    </w:p>
    <w:p w14:paraId="32AE7BEF" w14:textId="3DE939CF" w:rsidR="00EC558A" w:rsidRPr="000776AA" w:rsidRDefault="00EC558A" w:rsidP="00D037EE">
      <w:pPr>
        <w:pStyle w:val="ab"/>
        <w:numPr>
          <w:ilvl w:val="0"/>
          <w:numId w:val="16"/>
        </w:numPr>
        <w:ind w:left="567" w:firstLine="0"/>
        <w:jc w:val="both"/>
        <w:rPr>
          <w:szCs w:val="24"/>
        </w:rPr>
      </w:pPr>
      <w:r w:rsidRPr="000776AA">
        <w:rPr>
          <w:szCs w:val="24"/>
        </w:rPr>
        <w:t>Комитет по развитию транспортной инфраструктуры Санкт-Петербурга.</w:t>
      </w:r>
    </w:p>
    <w:p w14:paraId="58CDA750" w14:textId="58D01B3E" w:rsidR="00510190" w:rsidRPr="000776AA" w:rsidRDefault="00510190" w:rsidP="00D037EE">
      <w:pPr>
        <w:pStyle w:val="ab"/>
        <w:numPr>
          <w:ilvl w:val="0"/>
          <w:numId w:val="16"/>
        </w:numPr>
        <w:ind w:left="567" w:firstLine="0"/>
        <w:jc w:val="both"/>
        <w:rPr>
          <w:szCs w:val="24"/>
        </w:rPr>
      </w:pPr>
      <w:r w:rsidRPr="000776AA">
        <w:rPr>
          <w:szCs w:val="24"/>
        </w:rPr>
        <w:t>Комитет по строительству.</w:t>
      </w:r>
    </w:p>
    <w:p w14:paraId="51563DC4" w14:textId="176E93D1" w:rsidR="00EC558A" w:rsidRPr="000776AA" w:rsidRDefault="00EC558A" w:rsidP="00D037EE">
      <w:pPr>
        <w:pStyle w:val="ab"/>
        <w:numPr>
          <w:ilvl w:val="0"/>
          <w:numId w:val="16"/>
        </w:numPr>
        <w:ind w:left="567" w:firstLine="0"/>
        <w:jc w:val="both"/>
        <w:rPr>
          <w:szCs w:val="24"/>
        </w:rPr>
      </w:pPr>
      <w:r w:rsidRPr="000776AA">
        <w:rPr>
          <w:szCs w:val="24"/>
        </w:rPr>
        <w:t>Комитет по транспорту.</w:t>
      </w:r>
    </w:p>
    <w:p w14:paraId="544A533E" w14:textId="42B1F576" w:rsidR="00510190" w:rsidRPr="000776AA" w:rsidRDefault="00510190" w:rsidP="00D037EE">
      <w:pPr>
        <w:pStyle w:val="ab"/>
        <w:numPr>
          <w:ilvl w:val="0"/>
          <w:numId w:val="16"/>
        </w:numPr>
        <w:ind w:left="567" w:firstLine="0"/>
        <w:jc w:val="both"/>
        <w:rPr>
          <w:szCs w:val="24"/>
        </w:rPr>
      </w:pPr>
      <w:r w:rsidRPr="000776AA">
        <w:rPr>
          <w:szCs w:val="24"/>
        </w:rPr>
        <w:t>Комитет по физической культуре и спорту.</w:t>
      </w:r>
    </w:p>
    <w:p w14:paraId="36AFCDBB" w14:textId="0C940883" w:rsidR="00510190" w:rsidRPr="000776AA" w:rsidRDefault="00EC558A" w:rsidP="00D037EE">
      <w:pPr>
        <w:pStyle w:val="ab"/>
        <w:numPr>
          <w:ilvl w:val="0"/>
          <w:numId w:val="16"/>
        </w:numPr>
        <w:ind w:left="567" w:firstLine="0"/>
        <w:jc w:val="both"/>
        <w:rPr>
          <w:szCs w:val="24"/>
        </w:rPr>
      </w:pPr>
      <w:r w:rsidRPr="000776AA">
        <w:rPr>
          <w:szCs w:val="24"/>
        </w:rPr>
        <w:t>Комитет по энергетике и инженерному обеспечению.</w:t>
      </w:r>
    </w:p>
    <w:p w14:paraId="444EEAC2" w14:textId="3EFB9F1E" w:rsidR="00D037EE" w:rsidRPr="000776AA" w:rsidRDefault="00EC558A" w:rsidP="006E19A3">
      <w:pPr>
        <w:pStyle w:val="ab"/>
        <w:numPr>
          <w:ilvl w:val="0"/>
          <w:numId w:val="16"/>
        </w:numPr>
        <w:ind w:left="0" w:firstLine="567"/>
        <w:jc w:val="both"/>
        <w:rPr>
          <w:szCs w:val="24"/>
        </w:rPr>
      </w:pPr>
      <w:r w:rsidRPr="000776AA">
        <w:rPr>
          <w:szCs w:val="24"/>
        </w:rPr>
        <w:t>Государственная административно-техническая инспекция.</w:t>
      </w:r>
    </w:p>
    <w:p w14:paraId="2290FD27" w14:textId="286B7F33" w:rsidR="00D037EE" w:rsidRPr="000776AA" w:rsidRDefault="00EC558A" w:rsidP="00D037EE">
      <w:pPr>
        <w:pStyle w:val="ab"/>
        <w:numPr>
          <w:ilvl w:val="0"/>
          <w:numId w:val="16"/>
        </w:numPr>
        <w:ind w:left="567" w:firstLine="0"/>
        <w:jc w:val="both"/>
        <w:rPr>
          <w:szCs w:val="24"/>
        </w:rPr>
      </w:pPr>
      <w:r w:rsidRPr="000776AA">
        <w:rPr>
          <w:szCs w:val="24"/>
        </w:rPr>
        <w:t>Государственная жилищная инспекция Санкт-Петербурга.</w:t>
      </w:r>
    </w:p>
    <w:p w14:paraId="2F4C917E" w14:textId="1C8A286D" w:rsidR="00D037EE" w:rsidRPr="000776AA" w:rsidRDefault="00EC558A" w:rsidP="00D037EE">
      <w:pPr>
        <w:pStyle w:val="ab"/>
        <w:numPr>
          <w:ilvl w:val="0"/>
          <w:numId w:val="16"/>
        </w:numPr>
        <w:ind w:left="567" w:firstLine="0"/>
        <w:jc w:val="both"/>
        <w:rPr>
          <w:szCs w:val="24"/>
        </w:rPr>
      </w:pPr>
      <w:r w:rsidRPr="000776AA">
        <w:rPr>
          <w:szCs w:val="24"/>
        </w:rPr>
        <w:t>Государственная техническая инспекция Санкт-Петербурга.</w:t>
      </w:r>
    </w:p>
    <w:p w14:paraId="19AD110F" w14:textId="277F4E53" w:rsidR="00510190" w:rsidRPr="00694660" w:rsidRDefault="002475AC" w:rsidP="00694660">
      <w:pPr>
        <w:pStyle w:val="ab"/>
        <w:numPr>
          <w:ilvl w:val="0"/>
          <w:numId w:val="16"/>
        </w:numPr>
        <w:ind w:left="567" w:firstLine="0"/>
        <w:jc w:val="both"/>
        <w:rPr>
          <w:szCs w:val="24"/>
        </w:rPr>
      </w:pPr>
      <w:r w:rsidRPr="00694660">
        <w:rPr>
          <w:szCs w:val="24"/>
        </w:rPr>
        <w:t>Администраци</w:t>
      </w:r>
      <w:r w:rsidR="00AD3753" w:rsidRPr="00694660">
        <w:rPr>
          <w:szCs w:val="24"/>
        </w:rPr>
        <w:t>и</w:t>
      </w:r>
      <w:r w:rsidRPr="00694660">
        <w:rPr>
          <w:szCs w:val="24"/>
        </w:rPr>
        <w:t xml:space="preserve"> район</w:t>
      </w:r>
      <w:r w:rsidR="00AD3753" w:rsidRPr="00694660">
        <w:rPr>
          <w:szCs w:val="24"/>
        </w:rPr>
        <w:t>ов</w:t>
      </w:r>
      <w:r w:rsidRPr="00694660">
        <w:rPr>
          <w:szCs w:val="24"/>
        </w:rPr>
        <w:t xml:space="preserve"> Санкт-Петербурга.</w:t>
      </w:r>
    </w:p>
    <w:sectPr w:rsidR="00510190" w:rsidRPr="00694660" w:rsidSect="00101C75">
      <w:headerReference w:type="even" r:id="rId14"/>
      <w:headerReference w:type="default" r:id="rId15"/>
      <w:pgSz w:w="11906" w:h="16838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58C2A" w14:textId="77777777" w:rsidR="001669EF" w:rsidRDefault="001669EF" w:rsidP="00E4393F">
      <w:r>
        <w:separator/>
      </w:r>
    </w:p>
  </w:endnote>
  <w:endnote w:type="continuationSeparator" w:id="0">
    <w:p w14:paraId="713EE47F" w14:textId="77777777" w:rsidR="001669EF" w:rsidRDefault="001669EF" w:rsidP="00E4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8DD1" w14:textId="77777777" w:rsidR="001669EF" w:rsidRDefault="001669EF" w:rsidP="00E4393F">
      <w:r>
        <w:separator/>
      </w:r>
    </w:p>
  </w:footnote>
  <w:footnote w:type="continuationSeparator" w:id="0">
    <w:p w14:paraId="6E9EDDF6" w14:textId="77777777" w:rsidR="001669EF" w:rsidRDefault="001669EF" w:rsidP="00E4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4F559" w14:textId="77777777" w:rsidR="00544981" w:rsidRDefault="00544981">
    <w:pPr>
      <w:rPr>
        <w:sz w:val="2"/>
        <w:szCs w:val="2"/>
      </w:rPr>
    </w:pPr>
    <w:r>
      <w:rPr>
        <w:noProof/>
        <w:szCs w:val="24"/>
        <w:lang w:eastAsia="ru-RU"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 wp14:anchorId="237D0534" wp14:editId="0E3D713D">
              <wp:simplePos x="0" y="0"/>
              <wp:positionH relativeFrom="page">
                <wp:posOffset>5407025</wp:posOffset>
              </wp:positionH>
              <wp:positionV relativeFrom="paragraph">
                <wp:posOffset>492760</wp:posOffset>
              </wp:positionV>
              <wp:extent cx="1310640" cy="198120"/>
              <wp:effectExtent l="0" t="0" r="0" b="444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06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8D417" w14:textId="77777777" w:rsidR="00544981" w:rsidRDefault="00544981">
                          <w:pPr>
                            <w:jc w:val="both"/>
                          </w:pPr>
                          <w:r>
                            <w:rPr>
                              <w:rStyle w:val="af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622E6">
                            <w:rPr>
                              <w:rStyle w:val="af"/>
                              <w:noProof/>
                            </w:rPr>
                            <w:t>2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D0534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25.75pt;margin-top:38.8pt;width:103.2pt;height:15.6pt;z-index:-2516587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" filled="f" stroked="f">
              <v:textbox style="mso-fit-shape-to-text:t" inset="0,0,0,0">
                <w:txbxContent>
                  <w:p w14:paraId="2898D417" w14:textId="77777777" w:rsidR="00544981" w:rsidRDefault="00544981">
                    <w:pPr>
                      <w:jc w:val="both"/>
                    </w:pPr>
                    <w:r>
                      <w:rPr>
                        <w:rStyle w:val="af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622E6">
                      <w:rPr>
                        <w:rStyle w:val="af"/>
                        <w:noProof/>
                      </w:rPr>
                      <w:t>2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7814487"/>
      <w:docPartObj>
        <w:docPartGallery w:val="Page Numbers (Top of Page)"/>
        <w:docPartUnique/>
      </w:docPartObj>
    </w:sdtPr>
    <w:sdtEndPr/>
    <w:sdtContent>
      <w:p w14:paraId="61F0BD53" w14:textId="7BD2564B" w:rsidR="000023CD" w:rsidRDefault="000023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A85">
          <w:rPr>
            <w:noProof/>
          </w:rPr>
          <w:t>9</w:t>
        </w:r>
        <w:r>
          <w:fldChar w:fldCharType="end"/>
        </w:r>
      </w:p>
    </w:sdtContent>
  </w:sdt>
  <w:p w14:paraId="6B9BF71C" w14:textId="77777777" w:rsidR="00544981" w:rsidRDefault="0054498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E9C5D" w14:textId="77777777" w:rsidR="00544981" w:rsidRDefault="00544981">
    <w:pPr>
      <w:rPr>
        <w:sz w:val="2"/>
        <w:szCs w:val="2"/>
      </w:rPr>
    </w:pPr>
    <w:r>
      <w:rPr>
        <w:noProof/>
        <w:szCs w:val="24"/>
        <w:lang w:eastAsia="ru-RU"/>
      </w:rPr>
      <mc:AlternateContent>
        <mc:Choice Requires="wps">
          <w:drawing>
            <wp:anchor distT="63500" distB="63500" distL="63500" distR="63500" simplePos="0" relativeHeight="251659776" behindDoc="1" locked="0" layoutInCell="1" allowOverlap="1" wp14:anchorId="662DE05D" wp14:editId="09053A43">
              <wp:simplePos x="0" y="0"/>
              <wp:positionH relativeFrom="page">
                <wp:posOffset>5407025</wp:posOffset>
              </wp:positionH>
              <wp:positionV relativeFrom="paragraph">
                <wp:posOffset>492760</wp:posOffset>
              </wp:positionV>
              <wp:extent cx="1310640" cy="198120"/>
              <wp:effectExtent l="0" t="0" r="0" b="444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06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998BD" w14:textId="77777777" w:rsidR="00544981" w:rsidRDefault="00544981">
                          <w:pPr>
                            <w:jc w:val="both"/>
                          </w:pPr>
                          <w:r>
                            <w:rPr>
                              <w:rStyle w:val="af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622E6">
                            <w:rPr>
                              <w:rStyle w:val="af"/>
                              <w:noProof/>
                            </w:rPr>
                            <w:t>2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DE05D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425.75pt;margin-top:38.8pt;width:103.2pt;height:15.6pt;z-index:-251656704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" filled="f" stroked="f">
              <v:textbox style="mso-fit-shape-to-text:t" inset="0,0,0,0">
                <w:txbxContent>
                  <w:p w14:paraId="36D998BD" w14:textId="77777777" w:rsidR="00544981" w:rsidRDefault="00544981">
                    <w:pPr>
                      <w:jc w:val="both"/>
                    </w:pPr>
                    <w:r>
                      <w:rPr>
                        <w:rStyle w:val="af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622E6">
                      <w:rPr>
                        <w:rStyle w:val="af"/>
                        <w:noProof/>
                      </w:rPr>
                      <w:t>2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E9140" w14:textId="77777777" w:rsidR="00544981" w:rsidRDefault="00544981">
    <w:pPr>
      <w:pStyle w:val="a7"/>
      <w:jc w:val="center"/>
    </w:pPr>
  </w:p>
  <w:p w14:paraId="3B172236" w14:textId="77777777" w:rsidR="00544981" w:rsidRDefault="005449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690"/>
    <w:multiLevelType w:val="multilevel"/>
    <w:tmpl w:val="F4E0F116"/>
    <w:lvl w:ilvl="0">
      <w:start w:val="1"/>
      <w:numFmt w:val="decimal"/>
      <w:lvlText w:val="3.2.%1.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" w15:restartNumberingAfterBreak="0">
    <w:nsid w:val="02841F24"/>
    <w:multiLevelType w:val="multilevel"/>
    <w:tmpl w:val="E8FA7464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2" w15:restartNumberingAfterBreak="0">
    <w:nsid w:val="0326696F"/>
    <w:multiLevelType w:val="hybridMultilevel"/>
    <w:tmpl w:val="10E4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B47C2"/>
    <w:multiLevelType w:val="hybridMultilevel"/>
    <w:tmpl w:val="923A3262"/>
    <w:lvl w:ilvl="0" w:tplc="471662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 w15:restartNumberingAfterBreak="0">
    <w:nsid w:val="09E36FA5"/>
    <w:multiLevelType w:val="multilevel"/>
    <w:tmpl w:val="83C21FAE"/>
    <w:lvl w:ilvl="0">
      <w:start w:val="1"/>
      <w:numFmt w:val="decimal"/>
      <w:lvlText w:val="5.%1."/>
      <w:lvlJc w:val="left"/>
      <w:pPr>
        <w:ind w:left="1211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5" w15:restartNumberingAfterBreak="0">
    <w:nsid w:val="0BD061AF"/>
    <w:multiLevelType w:val="hybridMultilevel"/>
    <w:tmpl w:val="227C7148"/>
    <w:lvl w:ilvl="0" w:tplc="CF8CA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EE4837"/>
    <w:multiLevelType w:val="multilevel"/>
    <w:tmpl w:val="544081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1B066DCB"/>
    <w:multiLevelType w:val="multilevel"/>
    <w:tmpl w:val="C0BEB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B803922"/>
    <w:multiLevelType w:val="multilevel"/>
    <w:tmpl w:val="4BA44446"/>
    <w:lvl w:ilvl="0">
      <w:start w:val="1"/>
      <w:numFmt w:val="decimal"/>
      <w:lvlText w:val="4.%1."/>
      <w:lvlJc w:val="left"/>
      <w:pPr>
        <w:ind w:left="1779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2211" w:hanging="432"/>
      </w:pPr>
    </w:lvl>
    <w:lvl w:ilvl="2">
      <w:start w:val="1"/>
      <w:numFmt w:val="decimal"/>
      <w:lvlText w:val="%1.%2.%3."/>
      <w:lvlJc w:val="left"/>
      <w:pPr>
        <w:ind w:left="2643" w:hanging="504"/>
      </w:pPr>
    </w:lvl>
    <w:lvl w:ilvl="3">
      <w:start w:val="1"/>
      <w:numFmt w:val="decimal"/>
      <w:lvlText w:val="%1.%2.%3.%4."/>
      <w:lvlJc w:val="left"/>
      <w:pPr>
        <w:ind w:left="3147" w:hanging="648"/>
      </w:pPr>
    </w:lvl>
    <w:lvl w:ilvl="4">
      <w:start w:val="1"/>
      <w:numFmt w:val="decimal"/>
      <w:lvlText w:val="%1.%2.%3.%4.%5."/>
      <w:lvlJc w:val="left"/>
      <w:pPr>
        <w:ind w:left="3651" w:hanging="792"/>
      </w:pPr>
    </w:lvl>
    <w:lvl w:ilvl="5">
      <w:start w:val="1"/>
      <w:numFmt w:val="decimal"/>
      <w:lvlText w:val="%1.%2.%3.%4.%5.%6."/>
      <w:lvlJc w:val="left"/>
      <w:pPr>
        <w:ind w:left="4155" w:hanging="936"/>
      </w:pPr>
    </w:lvl>
    <w:lvl w:ilvl="6">
      <w:start w:val="1"/>
      <w:numFmt w:val="decimal"/>
      <w:lvlText w:val="%1.%2.%3.%4.%5.%6.%7."/>
      <w:lvlJc w:val="left"/>
      <w:pPr>
        <w:ind w:left="4659" w:hanging="1080"/>
      </w:pPr>
    </w:lvl>
    <w:lvl w:ilvl="7">
      <w:start w:val="1"/>
      <w:numFmt w:val="decimal"/>
      <w:lvlText w:val="%1.%2.%3.%4.%5.%6.%7.%8."/>
      <w:lvlJc w:val="left"/>
      <w:pPr>
        <w:ind w:left="5163" w:hanging="1224"/>
      </w:pPr>
    </w:lvl>
    <w:lvl w:ilvl="8">
      <w:start w:val="1"/>
      <w:numFmt w:val="decimal"/>
      <w:lvlText w:val="%1.%2.%3.%4.%5.%6.%7.%8.%9."/>
      <w:lvlJc w:val="left"/>
      <w:pPr>
        <w:ind w:left="5739" w:hanging="1440"/>
      </w:pPr>
    </w:lvl>
  </w:abstractNum>
  <w:abstractNum w:abstractNumId="9" w15:restartNumberingAfterBreak="0">
    <w:nsid w:val="1BF36E01"/>
    <w:multiLevelType w:val="multilevel"/>
    <w:tmpl w:val="12BAD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1D43582B"/>
    <w:multiLevelType w:val="multilevel"/>
    <w:tmpl w:val="4B22E2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2D2D2D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color w:val="2D2D2D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2D2D2D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color w:val="2D2D2D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color w:val="2D2D2D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color w:val="2D2D2D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color w:val="2D2D2D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color w:val="2D2D2D"/>
      </w:rPr>
    </w:lvl>
  </w:abstractNum>
  <w:abstractNum w:abstractNumId="11" w15:restartNumberingAfterBreak="0">
    <w:nsid w:val="259B64F2"/>
    <w:multiLevelType w:val="multilevel"/>
    <w:tmpl w:val="C534F5D0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F91A44"/>
    <w:multiLevelType w:val="hybridMultilevel"/>
    <w:tmpl w:val="8CE8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24089C"/>
    <w:multiLevelType w:val="multilevel"/>
    <w:tmpl w:val="E9B8E1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2D5F5D21"/>
    <w:multiLevelType w:val="multilevel"/>
    <w:tmpl w:val="0419001F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926" w:hanging="432"/>
      </w:p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5" w15:restartNumberingAfterBreak="0">
    <w:nsid w:val="2DDA49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4E4643"/>
    <w:multiLevelType w:val="multilevel"/>
    <w:tmpl w:val="F4680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1C62D0F"/>
    <w:multiLevelType w:val="multilevel"/>
    <w:tmpl w:val="BA9C7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2CF76B6"/>
    <w:multiLevelType w:val="multilevel"/>
    <w:tmpl w:val="59CAEF4A"/>
    <w:lvl w:ilvl="0">
      <w:start w:val="1"/>
      <w:numFmt w:val="decimal"/>
      <w:lvlText w:val="2.%1.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9" w15:restartNumberingAfterBreak="0">
    <w:nsid w:val="38640F99"/>
    <w:multiLevelType w:val="multilevel"/>
    <w:tmpl w:val="3DCE806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B33202"/>
    <w:multiLevelType w:val="hybridMultilevel"/>
    <w:tmpl w:val="923A3262"/>
    <w:lvl w:ilvl="0" w:tplc="471662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1" w15:restartNumberingAfterBreak="0">
    <w:nsid w:val="3AD30069"/>
    <w:multiLevelType w:val="multilevel"/>
    <w:tmpl w:val="544081B2"/>
    <w:lvl w:ilvl="0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8" w:hanging="1800"/>
      </w:pPr>
      <w:rPr>
        <w:rFonts w:hint="default"/>
      </w:rPr>
    </w:lvl>
  </w:abstractNum>
  <w:abstractNum w:abstractNumId="22" w15:restartNumberingAfterBreak="0">
    <w:nsid w:val="3D8966AC"/>
    <w:multiLevelType w:val="multilevel"/>
    <w:tmpl w:val="CC10F9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pStyle w:val="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305C70"/>
    <w:multiLevelType w:val="multilevel"/>
    <w:tmpl w:val="20941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91649C"/>
    <w:multiLevelType w:val="hybridMultilevel"/>
    <w:tmpl w:val="0D90AE14"/>
    <w:lvl w:ilvl="0" w:tplc="C136E9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4E19BF"/>
    <w:multiLevelType w:val="multilevel"/>
    <w:tmpl w:val="B48045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90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sz w:val="24"/>
      </w:rPr>
    </w:lvl>
  </w:abstractNum>
  <w:abstractNum w:abstractNumId="26" w15:restartNumberingAfterBreak="0">
    <w:nsid w:val="53D26C79"/>
    <w:multiLevelType w:val="multilevel"/>
    <w:tmpl w:val="7A2C67C6"/>
    <w:lvl w:ilvl="0">
      <w:start w:val="1"/>
      <w:numFmt w:val="decimal"/>
      <w:lvlText w:val="%1."/>
      <w:lvlJc w:val="left"/>
      <w:pPr>
        <w:ind w:left="957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FB7D40"/>
    <w:multiLevelType w:val="hybridMultilevel"/>
    <w:tmpl w:val="923A3262"/>
    <w:lvl w:ilvl="0" w:tplc="471662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8" w15:restartNumberingAfterBreak="0">
    <w:nsid w:val="54D41393"/>
    <w:multiLevelType w:val="hybridMultilevel"/>
    <w:tmpl w:val="923A3262"/>
    <w:lvl w:ilvl="0" w:tplc="471662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9" w15:restartNumberingAfterBreak="0">
    <w:nsid w:val="55C232DE"/>
    <w:multiLevelType w:val="multilevel"/>
    <w:tmpl w:val="6C7E9A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56FA6D93"/>
    <w:multiLevelType w:val="multilevel"/>
    <w:tmpl w:val="DE087E3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1137B3"/>
    <w:multiLevelType w:val="hybridMultilevel"/>
    <w:tmpl w:val="923A3262"/>
    <w:lvl w:ilvl="0" w:tplc="471662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 w15:restartNumberingAfterBreak="0">
    <w:nsid w:val="5BF343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360C60"/>
    <w:multiLevelType w:val="multilevel"/>
    <w:tmpl w:val="C1DE16FE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F5137D"/>
    <w:multiLevelType w:val="multilevel"/>
    <w:tmpl w:val="544081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 w15:restartNumberingAfterBreak="0">
    <w:nsid w:val="68221E85"/>
    <w:multiLevelType w:val="multilevel"/>
    <w:tmpl w:val="E188D83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6" w15:restartNumberingAfterBreak="0">
    <w:nsid w:val="72EA58F0"/>
    <w:multiLevelType w:val="multilevel"/>
    <w:tmpl w:val="86F271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760616DC"/>
    <w:multiLevelType w:val="multilevel"/>
    <w:tmpl w:val="C1DE16FE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6B144BD"/>
    <w:multiLevelType w:val="multilevel"/>
    <w:tmpl w:val="9EA0F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FC1D4C"/>
    <w:multiLevelType w:val="multilevel"/>
    <w:tmpl w:val="5C547DF2"/>
    <w:lvl w:ilvl="0">
      <w:start w:val="1"/>
      <w:numFmt w:val="decimal"/>
      <w:lvlText w:val="3.3.%1.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40" w15:restartNumberingAfterBreak="0">
    <w:nsid w:val="79E1755A"/>
    <w:multiLevelType w:val="multilevel"/>
    <w:tmpl w:val="876CDBD4"/>
    <w:lvl w:ilvl="0">
      <w:start w:val="1"/>
      <w:numFmt w:val="decimal"/>
      <w:lvlText w:val="3.%1.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41" w15:restartNumberingAfterBreak="0">
    <w:nsid w:val="7CD24B18"/>
    <w:multiLevelType w:val="multilevel"/>
    <w:tmpl w:val="E138CD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5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2071FE"/>
    <w:multiLevelType w:val="hybridMultilevel"/>
    <w:tmpl w:val="EC681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F503F"/>
    <w:multiLevelType w:val="multilevel"/>
    <w:tmpl w:val="C1DE16FE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5"/>
  </w:num>
  <w:num w:numId="3">
    <w:abstractNumId w:val="12"/>
  </w:num>
  <w:num w:numId="4">
    <w:abstractNumId w:val="42"/>
  </w:num>
  <w:num w:numId="5">
    <w:abstractNumId w:val="24"/>
  </w:num>
  <w:num w:numId="6">
    <w:abstractNumId w:val="2"/>
  </w:num>
  <w:num w:numId="7">
    <w:abstractNumId w:val="30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1"/>
  </w:num>
  <w:num w:numId="13">
    <w:abstractNumId w:val="43"/>
  </w:num>
  <w:num w:numId="14">
    <w:abstractNumId w:val="16"/>
  </w:num>
  <w:num w:numId="15">
    <w:abstractNumId w:val="25"/>
  </w:num>
  <w:num w:numId="16">
    <w:abstractNumId w:val="20"/>
  </w:num>
  <w:num w:numId="17">
    <w:abstractNumId w:val="26"/>
  </w:num>
  <w:num w:numId="18">
    <w:abstractNumId w:val="14"/>
  </w:num>
  <w:num w:numId="19">
    <w:abstractNumId w:val="18"/>
  </w:num>
  <w:num w:numId="20">
    <w:abstractNumId w:val="40"/>
  </w:num>
  <w:num w:numId="21">
    <w:abstractNumId w:val="0"/>
  </w:num>
  <w:num w:numId="22">
    <w:abstractNumId w:val="39"/>
  </w:num>
  <w:num w:numId="23">
    <w:abstractNumId w:val="8"/>
  </w:num>
  <w:num w:numId="24">
    <w:abstractNumId w:val="28"/>
  </w:num>
  <w:num w:numId="25">
    <w:abstractNumId w:val="3"/>
  </w:num>
  <w:num w:numId="26">
    <w:abstractNumId w:val="31"/>
  </w:num>
  <w:num w:numId="27">
    <w:abstractNumId w:val="4"/>
  </w:num>
  <w:num w:numId="28">
    <w:abstractNumId w:val="1"/>
  </w:num>
  <w:num w:numId="29">
    <w:abstractNumId w:val="23"/>
  </w:num>
  <w:num w:numId="30">
    <w:abstractNumId w:val="22"/>
  </w:num>
  <w:num w:numId="31">
    <w:abstractNumId w:val="15"/>
  </w:num>
  <w:num w:numId="32">
    <w:abstractNumId w:val="32"/>
  </w:num>
  <w:num w:numId="33">
    <w:abstractNumId w:val="7"/>
  </w:num>
  <w:num w:numId="34">
    <w:abstractNumId w:val="29"/>
  </w:num>
  <w:num w:numId="35">
    <w:abstractNumId w:val="38"/>
  </w:num>
  <w:num w:numId="36">
    <w:abstractNumId w:val="6"/>
  </w:num>
  <w:num w:numId="37">
    <w:abstractNumId w:val="34"/>
  </w:num>
  <w:num w:numId="38">
    <w:abstractNumId w:val="21"/>
  </w:num>
  <w:num w:numId="39">
    <w:abstractNumId w:val="13"/>
  </w:num>
  <w:num w:numId="40">
    <w:abstractNumId w:val="17"/>
  </w:num>
  <w:num w:numId="41">
    <w:abstractNumId w:val="10"/>
  </w:num>
  <w:num w:numId="42">
    <w:abstractNumId w:val="27"/>
  </w:num>
  <w:num w:numId="43">
    <w:abstractNumId w:val="36"/>
  </w:num>
  <w:num w:numId="44">
    <w:abstractNumId w:val="37"/>
  </w:num>
  <w:num w:numId="45">
    <w:abstractNumId w:val="33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1B"/>
    <w:rsid w:val="00001C1D"/>
    <w:rsid w:val="000023CD"/>
    <w:rsid w:val="000024F8"/>
    <w:rsid w:val="00003A57"/>
    <w:rsid w:val="00003BC4"/>
    <w:rsid w:val="00005094"/>
    <w:rsid w:val="00007118"/>
    <w:rsid w:val="000075DA"/>
    <w:rsid w:val="00010546"/>
    <w:rsid w:val="00013383"/>
    <w:rsid w:val="000135C2"/>
    <w:rsid w:val="000144F1"/>
    <w:rsid w:val="00020A4E"/>
    <w:rsid w:val="00021D82"/>
    <w:rsid w:val="00022055"/>
    <w:rsid w:val="00022C6C"/>
    <w:rsid w:val="00025D5C"/>
    <w:rsid w:val="0002681E"/>
    <w:rsid w:val="00026A33"/>
    <w:rsid w:val="00026E0C"/>
    <w:rsid w:val="00027181"/>
    <w:rsid w:val="00030DA3"/>
    <w:rsid w:val="00032109"/>
    <w:rsid w:val="000330BF"/>
    <w:rsid w:val="0003539D"/>
    <w:rsid w:val="00036688"/>
    <w:rsid w:val="0003786D"/>
    <w:rsid w:val="00037CCA"/>
    <w:rsid w:val="0004009B"/>
    <w:rsid w:val="00043BD7"/>
    <w:rsid w:val="000443E9"/>
    <w:rsid w:val="00047857"/>
    <w:rsid w:val="00047AD9"/>
    <w:rsid w:val="00050BFF"/>
    <w:rsid w:val="0005136E"/>
    <w:rsid w:val="00052839"/>
    <w:rsid w:val="00053D48"/>
    <w:rsid w:val="00054CA6"/>
    <w:rsid w:val="00055119"/>
    <w:rsid w:val="000564AE"/>
    <w:rsid w:val="000565D0"/>
    <w:rsid w:val="0005727F"/>
    <w:rsid w:val="00057A57"/>
    <w:rsid w:val="0006034D"/>
    <w:rsid w:val="0006237A"/>
    <w:rsid w:val="00063B3C"/>
    <w:rsid w:val="00063B87"/>
    <w:rsid w:val="00064141"/>
    <w:rsid w:val="00065541"/>
    <w:rsid w:val="00065651"/>
    <w:rsid w:val="000701A1"/>
    <w:rsid w:val="0007077B"/>
    <w:rsid w:val="00071324"/>
    <w:rsid w:val="0007199C"/>
    <w:rsid w:val="00072A20"/>
    <w:rsid w:val="0007396F"/>
    <w:rsid w:val="000742B6"/>
    <w:rsid w:val="000759AB"/>
    <w:rsid w:val="00076442"/>
    <w:rsid w:val="000776AA"/>
    <w:rsid w:val="00077A06"/>
    <w:rsid w:val="00077EBD"/>
    <w:rsid w:val="00077ED2"/>
    <w:rsid w:val="00080673"/>
    <w:rsid w:val="00080F55"/>
    <w:rsid w:val="0008211B"/>
    <w:rsid w:val="000829A3"/>
    <w:rsid w:val="00084B00"/>
    <w:rsid w:val="00086F0C"/>
    <w:rsid w:val="000873D4"/>
    <w:rsid w:val="0009074E"/>
    <w:rsid w:val="0009107E"/>
    <w:rsid w:val="00091245"/>
    <w:rsid w:val="000937BC"/>
    <w:rsid w:val="00095F00"/>
    <w:rsid w:val="00096902"/>
    <w:rsid w:val="00096AF5"/>
    <w:rsid w:val="000A14FB"/>
    <w:rsid w:val="000A4B89"/>
    <w:rsid w:val="000A59B4"/>
    <w:rsid w:val="000A630A"/>
    <w:rsid w:val="000A795E"/>
    <w:rsid w:val="000A7C67"/>
    <w:rsid w:val="000B02E8"/>
    <w:rsid w:val="000B3483"/>
    <w:rsid w:val="000B46C0"/>
    <w:rsid w:val="000B4F11"/>
    <w:rsid w:val="000B69F4"/>
    <w:rsid w:val="000C221C"/>
    <w:rsid w:val="000C2354"/>
    <w:rsid w:val="000C3261"/>
    <w:rsid w:val="000C3C55"/>
    <w:rsid w:val="000C3DC2"/>
    <w:rsid w:val="000C4294"/>
    <w:rsid w:val="000C62DE"/>
    <w:rsid w:val="000C6B40"/>
    <w:rsid w:val="000C77F5"/>
    <w:rsid w:val="000C79D4"/>
    <w:rsid w:val="000D5474"/>
    <w:rsid w:val="000D66D6"/>
    <w:rsid w:val="000D7B0B"/>
    <w:rsid w:val="000D7FDB"/>
    <w:rsid w:val="000E0231"/>
    <w:rsid w:val="000E0750"/>
    <w:rsid w:val="000E12EA"/>
    <w:rsid w:val="000E16CB"/>
    <w:rsid w:val="000E1F10"/>
    <w:rsid w:val="000E4323"/>
    <w:rsid w:val="000E609C"/>
    <w:rsid w:val="000E6278"/>
    <w:rsid w:val="000E6582"/>
    <w:rsid w:val="000F0BA4"/>
    <w:rsid w:val="000F0D83"/>
    <w:rsid w:val="000F369E"/>
    <w:rsid w:val="000F6115"/>
    <w:rsid w:val="000F682E"/>
    <w:rsid w:val="001003DA"/>
    <w:rsid w:val="00101C75"/>
    <w:rsid w:val="00103665"/>
    <w:rsid w:val="00104B4A"/>
    <w:rsid w:val="00105F22"/>
    <w:rsid w:val="00106C30"/>
    <w:rsid w:val="001102CD"/>
    <w:rsid w:val="00110976"/>
    <w:rsid w:val="00113282"/>
    <w:rsid w:val="00113AEF"/>
    <w:rsid w:val="00113CE8"/>
    <w:rsid w:val="00114602"/>
    <w:rsid w:val="00117D16"/>
    <w:rsid w:val="00117D3A"/>
    <w:rsid w:val="00121664"/>
    <w:rsid w:val="001217EA"/>
    <w:rsid w:val="00122354"/>
    <w:rsid w:val="00122820"/>
    <w:rsid w:val="00123A24"/>
    <w:rsid w:val="00124196"/>
    <w:rsid w:val="00124543"/>
    <w:rsid w:val="00126197"/>
    <w:rsid w:val="00130019"/>
    <w:rsid w:val="00130DA1"/>
    <w:rsid w:val="00132CC0"/>
    <w:rsid w:val="0013557D"/>
    <w:rsid w:val="001355B1"/>
    <w:rsid w:val="001363AA"/>
    <w:rsid w:val="00136465"/>
    <w:rsid w:val="001401F2"/>
    <w:rsid w:val="001407C7"/>
    <w:rsid w:val="001409DD"/>
    <w:rsid w:val="00140BBF"/>
    <w:rsid w:val="00141875"/>
    <w:rsid w:val="0014187B"/>
    <w:rsid w:val="00142BED"/>
    <w:rsid w:val="001444F4"/>
    <w:rsid w:val="00145081"/>
    <w:rsid w:val="0014668D"/>
    <w:rsid w:val="00146E47"/>
    <w:rsid w:val="00150403"/>
    <w:rsid w:val="001511EC"/>
    <w:rsid w:val="00153A83"/>
    <w:rsid w:val="001553B3"/>
    <w:rsid w:val="001579E2"/>
    <w:rsid w:val="00161156"/>
    <w:rsid w:val="00161A17"/>
    <w:rsid w:val="00162A50"/>
    <w:rsid w:val="00163BCE"/>
    <w:rsid w:val="00164D0A"/>
    <w:rsid w:val="0016504C"/>
    <w:rsid w:val="001667C3"/>
    <w:rsid w:val="001669EF"/>
    <w:rsid w:val="001705AE"/>
    <w:rsid w:val="00174F9D"/>
    <w:rsid w:val="0017620A"/>
    <w:rsid w:val="0017687F"/>
    <w:rsid w:val="001769EA"/>
    <w:rsid w:val="001804F0"/>
    <w:rsid w:val="001818BC"/>
    <w:rsid w:val="00181DCD"/>
    <w:rsid w:val="00182560"/>
    <w:rsid w:val="00182566"/>
    <w:rsid w:val="00183C58"/>
    <w:rsid w:val="001842D8"/>
    <w:rsid w:val="001850B0"/>
    <w:rsid w:val="00192FD8"/>
    <w:rsid w:val="001930DA"/>
    <w:rsid w:val="00195008"/>
    <w:rsid w:val="001A0181"/>
    <w:rsid w:val="001A1076"/>
    <w:rsid w:val="001A1AE1"/>
    <w:rsid w:val="001A2838"/>
    <w:rsid w:val="001A3998"/>
    <w:rsid w:val="001A5A6D"/>
    <w:rsid w:val="001B0BAB"/>
    <w:rsid w:val="001B12B6"/>
    <w:rsid w:val="001B2D9E"/>
    <w:rsid w:val="001B3DD3"/>
    <w:rsid w:val="001B4F22"/>
    <w:rsid w:val="001B591E"/>
    <w:rsid w:val="001B6F0A"/>
    <w:rsid w:val="001B7B09"/>
    <w:rsid w:val="001C0143"/>
    <w:rsid w:val="001C2A5C"/>
    <w:rsid w:val="001C2DDD"/>
    <w:rsid w:val="001C4D1F"/>
    <w:rsid w:val="001C51DB"/>
    <w:rsid w:val="001C5E9A"/>
    <w:rsid w:val="001D0E84"/>
    <w:rsid w:val="001D1462"/>
    <w:rsid w:val="001D47EC"/>
    <w:rsid w:val="001D57D6"/>
    <w:rsid w:val="001D6F3E"/>
    <w:rsid w:val="001D7E8D"/>
    <w:rsid w:val="001D7EB0"/>
    <w:rsid w:val="001E00C8"/>
    <w:rsid w:val="001E176B"/>
    <w:rsid w:val="001E19E2"/>
    <w:rsid w:val="001E2A50"/>
    <w:rsid w:val="001E2BCB"/>
    <w:rsid w:val="001E37C8"/>
    <w:rsid w:val="001E39DA"/>
    <w:rsid w:val="001E71E8"/>
    <w:rsid w:val="001F0AFD"/>
    <w:rsid w:val="001F279E"/>
    <w:rsid w:val="001F3F33"/>
    <w:rsid w:val="001F6001"/>
    <w:rsid w:val="001F618A"/>
    <w:rsid w:val="001F7E04"/>
    <w:rsid w:val="002000B3"/>
    <w:rsid w:val="00200389"/>
    <w:rsid w:val="0020183A"/>
    <w:rsid w:val="00201A96"/>
    <w:rsid w:val="00201F5A"/>
    <w:rsid w:val="00203DCA"/>
    <w:rsid w:val="002049B4"/>
    <w:rsid w:val="00204D83"/>
    <w:rsid w:val="002058B5"/>
    <w:rsid w:val="00206AB4"/>
    <w:rsid w:val="0020731D"/>
    <w:rsid w:val="002073D5"/>
    <w:rsid w:val="0020752F"/>
    <w:rsid w:val="002077D9"/>
    <w:rsid w:val="00210ED6"/>
    <w:rsid w:val="00213E4E"/>
    <w:rsid w:val="00214E21"/>
    <w:rsid w:val="0022130B"/>
    <w:rsid w:val="002222D8"/>
    <w:rsid w:val="0022274C"/>
    <w:rsid w:val="002235D9"/>
    <w:rsid w:val="00223C46"/>
    <w:rsid w:val="00226A71"/>
    <w:rsid w:val="00226FC0"/>
    <w:rsid w:val="00230A2E"/>
    <w:rsid w:val="00231CE2"/>
    <w:rsid w:val="00234806"/>
    <w:rsid w:val="00235647"/>
    <w:rsid w:val="00236716"/>
    <w:rsid w:val="00236F58"/>
    <w:rsid w:val="00237288"/>
    <w:rsid w:val="00237C8B"/>
    <w:rsid w:val="00240648"/>
    <w:rsid w:val="0024085F"/>
    <w:rsid w:val="00241A55"/>
    <w:rsid w:val="00241AE6"/>
    <w:rsid w:val="00241B3B"/>
    <w:rsid w:val="00241C70"/>
    <w:rsid w:val="00244A40"/>
    <w:rsid w:val="002475AC"/>
    <w:rsid w:val="002512E1"/>
    <w:rsid w:val="002515C1"/>
    <w:rsid w:val="00252F6F"/>
    <w:rsid w:val="002548BA"/>
    <w:rsid w:val="00254B8F"/>
    <w:rsid w:val="00254E31"/>
    <w:rsid w:val="00256237"/>
    <w:rsid w:val="002568FD"/>
    <w:rsid w:val="002613B5"/>
    <w:rsid w:val="002626B6"/>
    <w:rsid w:val="002638A1"/>
    <w:rsid w:val="00263EBD"/>
    <w:rsid w:val="00265165"/>
    <w:rsid w:val="00266BD5"/>
    <w:rsid w:val="00266C22"/>
    <w:rsid w:val="002675BD"/>
    <w:rsid w:val="00270AB4"/>
    <w:rsid w:val="002753A5"/>
    <w:rsid w:val="00280B22"/>
    <w:rsid w:val="00282661"/>
    <w:rsid w:val="0028476F"/>
    <w:rsid w:val="00285692"/>
    <w:rsid w:val="00287A10"/>
    <w:rsid w:val="00287C4F"/>
    <w:rsid w:val="002913EA"/>
    <w:rsid w:val="00295261"/>
    <w:rsid w:val="00296348"/>
    <w:rsid w:val="002A08E2"/>
    <w:rsid w:val="002A100F"/>
    <w:rsid w:val="002A1CBE"/>
    <w:rsid w:val="002A406C"/>
    <w:rsid w:val="002A4091"/>
    <w:rsid w:val="002A66C1"/>
    <w:rsid w:val="002A7CF1"/>
    <w:rsid w:val="002B1146"/>
    <w:rsid w:val="002B1EA2"/>
    <w:rsid w:val="002B3F59"/>
    <w:rsid w:val="002B3FE2"/>
    <w:rsid w:val="002B4D83"/>
    <w:rsid w:val="002B5923"/>
    <w:rsid w:val="002B5D61"/>
    <w:rsid w:val="002B6BE1"/>
    <w:rsid w:val="002C1C5B"/>
    <w:rsid w:val="002C317A"/>
    <w:rsid w:val="002C390C"/>
    <w:rsid w:val="002C42E2"/>
    <w:rsid w:val="002C6C40"/>
    <w:rsid w:val="002C71ED"/>
    <w:rsid w:val="002D14FA"/>
    <w:rsid w:val="002D239D"/>
    <w:rsid w:val="002D296B"/>
    <w:rsid w:val="002D2C06"/>
    <w:rsid w:val="002D4C6B"/>
    <w:rsid w:val="002E4254"/>
    <w:rsid w:val="002E4869"/>
    <w:rsid w:val="002E4E18"/>
    <w:rsid w:val="002E73B4"/>
    <w:rsid w:val="002E7DF6"/>
    <w:rsid w:val="002F1629"/>
    <w:rsid w:val="002F2B7C"/>
    <w:rsid w:val="002F2CCF"/>
    <w:rsid w:val="002F3184"/>
    <w:rsid w:val="002F497B"/>
    <w:rsid w:val="002F5C4E"/>
    <w:rsid w:val="002F7807"/>
    <w:rsid w:val="003008C9"/>
    <w:rsid w:val="00300D0B"/>
    <w:rsid w:val="0030105A"/>
    <w:rsid w:val="0030210E"/>
    <w:rsid w:val="0030245C"/>
    <w:rsid w:val="00303B5C"/>
    <w:rsid w:val="00303D91"/>
    <w:rsid w:val="0030722A"/>
    <w:rsid w:val="00307AD2"/>
    <w:rsid w:val="00311922"/>
    <w:rsid w:val="0031212B"/>
    <w:rsid w:val="003134A9"/>
    <w:rsid w:val="003154EC"/>
    <w:rsid w:val="00315E70"/>
    <w:rsid w:val="00315EF6"/>
    <w:rsid w:val="00320312"/>
    <w:rsid w:val="00320E3E"/>
    <w:rsid w:val="00321236"/>
    <w:rsid w:val="003221BF"/>
    <w:rsid w:val="00324EE3"/>
    <w:rsid w:val="003276F6"/>
    <w:rsid w:val="003279BD"/>
    <w:rsid w:val="00327AC2"/>
    <w:rsid w:val="00331FC0"/>
    <w:rsid w:val="00333D72"/>
    <w:rsid w:val="0033423A"/>
    <w:rsid w:val="00335879"/>
    <w:rsid w:val="00335B45"/>
    <w:rsid w:val="00336D6F"/>
    <w:rsid w:val="00337BD8"/>
    <w:rsid w:val="00340A1D"/>
    <w:rsid w:val="00342B33"/>
    <w:rsid w:val="00344864"/>
    <w:rsid w:val="00344997"/>
    <w:rsid w:val="00345A9F"/>
    <w:rsid w:val="00350DB3"/>
    <w:rsid w:val="00352388"/>
    <w:rsid w:val="003528DE"/>
    <w:rsid w:val="00353057"/>
    <w:rsid w:val="003549E5"/>
    <w:rsid w:val="003607DA"/>
    <w:rsid w:val="00360925"/>
    <w:rsid w:val="00360EE1"/>
    <w:rsid w:val="00361C0B"/>
    <w:rsid w:val="003639EC"/>
    <w:rsid w:val="00366AA3"/>
    <w:rsid w:val="0036793A"/>
    <w:rsid w:val="003711F8"/>
    <w:rsid w:val="00371284"/>
    <w:rsid w:val="0037385F"/>
    <w:rsid w:val="003755B3"/>
    <w:rsid w:val="003762E9"/>
    <w:rsid w:val="00376A5A"/>
    <w:rsid w:val="00377194"/>
    <w:rsid w:val="00380219"/>
    <w:rsid w:val="00382990"/>
    <w:rsid w:val="003857C7"/>
    <w:rsid w:val="00385D51"/>
    <w:rsid w:val="00385EB0"/>
    <w:rsid w:val="00390532"/>
    <w:rsid w:val="00392827"/>
    <w:rsid w:val="00392D05"/>
    <w:rsid w:val="0039359D"/>
    <w:rsid w:val="00393742"/>
    <w:rsid w:val="00393F6F"/>
    <w:rsid w:val="0039410C"/>
    <w:rsid w:val="003963B0"/>
    <w:rsid w:val="00396758"/>
    <w:rsid w:val="0039700F"/>
    <w:rsid w:val="003A0064"/>
    <w:rsid w:val="003A45AE"/>
    <w:rsid w:val="003A45B5"/>
    <w:rsid w:val="003A4B2F"/>
    <w:rsid w:val="003A539E"/>
    <w:rsid w:val="003A7792"/>
    <w:rsid w:val="003B001A"/>
    <w:rsid w:val="003B25FA"/>
    <w:rsid w:val="003B2C41"/>
    <w:rsid w:val="003B680F"/>
    <w:rsid w:val="003B69EC"/>
    <w:rsid w:val="003B72F1"/>
    <w:rsid w:val="003B7407"/>
    <w:rsid w:val="003C0815"/>
    <w:rsid w:val="003C09F3"/>
    <w:rsid w:val="003C0B76"/>
    <w:rsid w:val="003C16B7"/>
    <w:rsid w:val="003C1AF3"/>
    <w:rsid w:val="003C215A"/>
    <w:rsid w:val="003C2833"/>
    <w:rsid w:val="003C3691"/>
    <w:rsid w:val="003C620C"/>
    <w:rsid w:val="003C6C82"/>
    <w:rsid w:val="003C7C8E"/>
    <w:rsid w:val="003D034D"/>
    <w:rsid w:val="003D06EA"/>
    <w:rsid w:val="003D2D95"/>
    <w:rsid w:val="003D3E6F"/>
    <w:rsid w:val="003D47CA"/>
    <w:rsid w:val="003D6043"/>
    <w:rsid w:val="003D6D49"/>
    <w:rsid w:val="003E06CB"/>
    <w:rsid w:val="003E0D9E"/>
    <w:rsid w:val="003E1B92"/>
    <w:rsid w:val="003E21D5"/>
    <w:rsid w:val="003F0233"/>
    <w:rsid w:val="003F0C25"/>
    <w:rsid w:val="003F563D"/>
    <w:rsid w:val="003F721F"/>
    <w:rsid w:val="00401A44"/>
    <w:rsid w:val="00402398"/>
    <w:rsid w:val="00403478"/>
    <w:rsid w:val="00404D3D"/>
    <w:rsid w:val="00411083"/>
    <w:rsid w:val="004129AA"/>
    <w:rsid w:val="00413BD7"/>
    <w:rsid w:val="004142DB"/>
    <w:rsid w:val="00414AE0"/>
    <w:rsid w:val="004164EF"/>
    <w:rsid w:val="004167F3"/>
    <w:rsid w:val="00421EF3"/>
    <w:rsid w:val="00421FFE"/>
    <w:rsid w:val="00422F10"/>
    <w:rsid w:val="0042355A"/>
    <w:rsid w:val="0042382D"/>
    <w:rsid w:val="004268EA"/>
    <w:rsid w:val="00427863"/>
    <w:rsid w:val="00430C04"/>
    <w:rsid w:val="00431A74"/>
    <w:rsid w:val="00433166"/>
    <w:rsid w:val="00435160"/>
    <w:rsid w:val="00435396"/>
    <w:rsid w:val="004369DE"/>
    <w:rsid w:val="00436A13"/>
    <w:rsid w:val="00436CA9"/>
    <w:rsid w:val="00437E0C"/>
    <w:rsid w:val="00440226"/>
    <w:rsid w:val="004413C8"/>
    <w:rsid w:val="0044394F"/>
    <w:rsid w:val="00443D34"/>
    <w:rsid w:val="00443FDE"/>
    <w:rsid w:val="00445A43"/>
    <w:rsid w:val="004477BB"/>
    <w:rsid w:val="00447C18"/>
    <w:rsid w:val="004500B0"/>
    <w:rsid w:val="00453128"/>
    <w:rsid w:val="00453856"/>
    <w:rsid w:val="004543FA"/>
    <w:rsid w:val="00461D82"/>
    <w:rsid w:val="00461E10"/>
    <w:rsid w:val="00462031"/>
    <w:rsid w:val="004620AB"/>
    <w:rsid w:val="00462A7F"/>
    <w:rsid w:val="004654D7"/>
    <w:rsid w:val="00465DCB"/>
    <w:rsid w:val="004672FF"/>
    <w:rsid w:val="00471824"/>
    <w:rsid w:val="00471FDA"/>
    <w:rsid w:val="00472AAF"/>
    <w:rsid w:val="00472D56"/>
    <w:rsid w:val="004738CE"/>
    <w:rsid w:val="00473F0E"/>
    <w:rsid w:val="00474765"/>
    <w:rsid w:val="00476F23"/>
    <w:rsid w:val="0047788D"/>
    <w:rsid w:val="004817B6"/>
    <w:rsid w:val="00481DF0"/>
    <w:rsid w:val="004837E4"/>
    <w:rsid w:val="004842A7"/>
    <w:rsid w:val="004860C4"/>
    <w:rsid w:val="00492EA8"/>
    <w:rsid w:val="004939DF"/>
    <w:rsid w:val="004957B0"/>
    <w:rsid w:val="00496485"/>
    <w:rsid w:val="00496CC4"/>
    <w:rsid w:val="00497025"/>
    <w:rsid w:val="004A1E90"/>
    <w:rsid w:val="004A3BA2"/>
    <w:rsid w:val="004A57F8"/>
    <w:rsid w:val="004A7E6F"/>
    <w:rsid w:val="004B0B91"/>
    <w:rsid w:val="004B1116"/>
    <w:rsid w:val="004B27F6"/>
    <w:rsid w:val="004B37E3"/>
    <w:rsid w:val="004B6212"/>
    <w:rsid w:val="004C0019"/>
    <w:rsid w:val="004C0B72"/>
    <w:rsid w:val="004C26E7"/>
    <w:rsid w:val="004C2977"/>
    <w:rsid w:val="004C3CE8"/>
    <w:rsid w:val="004C4DA1"/>
    <w:rsid w:val="004C4E8C"/>
    <w:rsid w:val="004C51E2"/>
    <w:rsid w:val="004C54E3"/>
    <w:rsid w:val="004C6705"/>
    <w:rsid w:val="004D033C"/>
    <w:rsid w:val="004D0941"/>
    <w:rsid w:val="004D0BAE"/>
    <w:rsid w:val="004D11DB"/>
    <w:rsid w:val="004D4F8D"/>
    <w:rsid w:val="004D6CD1"/>
    <w:rsid w:val="004D7292"/>
    <w:rsid w:val="004E47F9"/>
    <w:rsid w:val="004E6C44"/>
    <w:rsid w:val="004F0B62"/>
    <w:rsid w:val="004F0E0A"/>
    <w:rsid w:val="004F1EDE"/>
    <w:rsid w:val="004F40A4"/>
    <w:rsid w:val="004F7574"/>
    <w:rsid w:val="00500A3B"/>
    <w:rsid w:val="005015B6"/>
    <w:rsid w:val="00501F31"/>
    <w:rsid w:val="0050321A"/>
    <w:rsid w:val="00504A24"/>
    <w:rsid w:val="0050525D"/>
    <w:rsid w:val="005064AD"/>
    <w:rsid w:val="005077D8"/>
    <w:rsid w:val="00510190"/>
    <w:rsid w:val="005108DA"/>
    <w:rsid w:val="00511853"/>
    <w:rsid w:val="00511F69"/>
    <w:rsid w:val="005171FA"/>
    <w:rsid w:val="005210D3"/>
    <w:rsid w:val="00521D98"/>
    <w:rsid w:val="00522817"/>
    <w:rsid w:val="0052292F"/>
    <w:rsid w:val="00522A38"/>
    <w:rsid w:val="00524349"/>
    <w:rsid w:val="0052567F"/>
    <w:rsid w:val="00525FF8"/>
    <w:rsid w:val="00531268"/>
    <w:rsid w:val="00531314"/>
    <w:rsid w:val="00532E0E"/>
    <w:rsid w:val="005335F3"/>
    <w:rsid w:val="005339A0"/>
    <w:rsid w:val="00534DB3"/>
    <w:rsid w:val="005351D3"/>
    <w:rsid w:val="0053556A"/>
    <w:rsid w:val="00535663"/>
    <w:rsid w:val="00535F61"/>
    <w:rsid w:val="00536573"/>
    <w:rsid w:val="00536C17"/>
    <w:rsid w:val="00536C8D"/>
    <w:rsid w:val="00537F2E"/>
    <w:rsid w:val="0054024F"/>
    <w:rsid w:val="00544981"/>
    <w:rsid w:val="005460E2"/>
    <w:rsid w:val="00547E02"/>
    <w:rsid w:val="005525A4"/>
    <w:rsid w:val="005527AD"/>
    <w:rsid w:val="005528CD"/>
    <w:rsid w:val="005533E2"/>
    <w:rsid w:val="00553C01"/>
    <w:rsid w:val="0055504D"/>
    <w:rsid w:val="00557E5F"/>
    <w:rsid w:val="00563A64"/>
    <w:rsid w:val="00563FC6"/>
    <w:rsid w:val="005642F2"/>
    <w:rsid w:val="005644CD"/>
    <w:rsid w:val="00565471"/>
    <w:rsid w:val="005654DE"/>
    <w:rsid w:val="005665C4"/>
    <w:rsid w:val="00566E15"/>
    <w:rsid w:val="00567820"/>
    <w:rsid w:val="00567B1B"/>
    <w:rsid w:val="00567E2A"/>
    <w:rsid w:val="00570037"/>
    <w:rsid w:val="00570917"/>
    <w:rsid w:val="00571908"/>
    <w:rsid w:val="00571EA6"/>
    <w:rsid w:val="005722D7"/>
    <w:rsid w:val="005742A4"/>
    <w:rsid w:val="00574916"/>
    <w:rsid w:val="005803FD"/>
    <w:rsid w:val="00580D96"/>
    <w:rsid w:val="0058166D"/>
    <w:rsid w:val="005820EE"/>
    <w:rsid w:val="00585913"/>
    <w:rsid w:val="0058652A"/>
    <w:rsid w:val="00587AC8"/>
    <w:rsid w:val="0059390C"/>
    <w:rsid w:val="005951C2"/>
    <w:rsid w:val="005958C1"/>
    <w:rsid w:val="005A0FEE"/>
    <w:rsid w:val="005A1056"/>
    <w:rsid w:val="005A15A5"/>
    <w:rsid w:val="005A194C"/>
    <w:rsid w:val="005A21B5"/>
    <w:rsid w:val="005A37B2"/>
    <w:rsid w:val="005A3F38"/>
    <w:rsid w:val="005A57EC"/>
    <w:rsid w:val="005A72CC"/>
    <w:rsid w:val="005B2ABC"/>
    <w:rsid w:val="005B364F"/>
    <w:rsid w:val="005B4826"/>
    <w:rsid w:val="005C4065"/>
    <w:rsid w:val="005C4CAB"/>
    <w:rsid w:val="005C4E37"/>
    <w:rsid w:val="005C79C8"/>
    <w:rsid w:val="005D3C1D"/>
    <w:rsid w:val="005D4A0D"/>
    <w:rsid w:val="005D60FD"/>
    <w:rsid w:val="005E2C84"/>
    <w:rsid w:val="005E4381"/>
    <w:rsid w:val="005E47F4"/>
    <w:rsid w:val="005E7CF6"/>
    <w:rsid w:val="005F0B2F"/>
    <w:rsid w:val="005F2A65"/>
    <w:rsid w:val="005F7D83"/>
    <w:rsid w:val="005F7DB1"/>
    <w:rsid w:val="0060033B"/>
    <w:rsid w:val="00600E6D"/>
    <w:rsid w:val="00601A6C"/>
    <w:rsid w:val="00604971"/>
    <w:rsid w:val="00604DBA"/>
    <w:rsid w:val="00606573"/>
    <w:rsid w:val="00610E30"/>
    <w:rsid w:val="00613B4C"/>
    <w:rsid w:val="0061436D"/>
    <w:rsid w:val="00615CD5"/>
    <w:rsid w:val="00615E77"/>
    <w:rsid w:val="006207D5"/>
    <w:rsid w:val="00621E7B"/>
    <w:rsid w:val="006228A9"/>
    <w:rsid w:val="00623EE5"/>
    <w:rsid w:val="006246CA"/>
    <w:rsid w:val="00625A6F"/>
    <w:rsid w:val="00625BC4"/>
    <w:rsid w:val="00625F34"/>
    <w:rsid w:val="00626838"/>
    <w:rsid w:val="00626EA0"/>
    <w:rsid w:val="00627E7B"/>
    <w:rsid w:val="006311A3"/>
    <w:rsid w:val="0063272D"/>
    <w:rsid w:val="006335E0"/>
    <w:rsid w:val="00634AFE"/>
    <w:rsid w:val="00635743"/>
    <w:rsid w:val="0063591C"/>
    <w:rsid w:val="00637E9E"/>
    <w:rsid w:val="00640F18"/>
    <w:rsid w:val="00640F3A"/>
    <w:rsid w:val="00641600"/>
    <w:rsid w:val="006429B2"/>
    <w:rsid w:val="00642ED3"/>
    <w:rsid w:val="00643392"/>
    <w:rsid w:val="00644E59"/>
    <w:rsid w:val="00644EBB"/>
    <w:rsid w:val="00646D84"/>
    <w:rsid w:val="006503E0"/>
    <w:rsid w:val="00650F4B"/>
    <w:rsid w:val="00651026"/>
    <w:rsid w:val="0065168D"/>
    <w:rsid w:val="00652975"/>
    <w:rsid w:val="006532B2"/>
    <w:rsid w:val="006557CE"/>
    <w:rsid w:val="00656920"/>
    <w:rsid w:val="006577F5"/>
    <w:rsid w:val="00660544"/>
    <w:rsid w:val="0066077B"/>
    <w:rsid w:val="006613F7"/>
    <w:rsid w:val="00662E49"/>
    <w:rsid w:val="00663666"/>
    <w:rsid w:val="006648F5"/>
    <w:rsid w:val="00665B33"/>
    <w:rsid w:val="006663C8"/>
    <w:rsid w:val="00667A85"/>
    <w:rsid w:val="006716A5"/>
    <w:rsid w:val="006719A4"/>
    <w:rsid w:val="00671F08"/>
    <w:rsid w:val="00672C4C"/>
    <w:rsid w:val="006733D4"/>
    <w:rsid w:val="006759F9"/>
    <w:rsid w:val="0067793D"/>
    <w:rsid w:val="00677B17"/>
    <w:rsid w:val="00677F11"/>
    <w:rsid w:val="00681ECD"/>
    <w:rsid w:val="00686390"/>
    <w:rsid w:val="00693384"/>
    <w:rsid w:val="00694660"/>
    <w:rsid w:val="00694D04"/>
    <w:rsid w:val="0069508F"/>
    <w:rsid w:val="00695DCD"/>
    <w:rsid w:val="006967C0"/>
    <w:rsid w:val="00696A03"/>
    <w:rsid w:val="006972F1"/>
    <w:rsid w:val="006A02BC"/>
    <w:rsid w:val="006A0B69"/>
    <w:rsid w:val="006A2927"/>
    <w:rsid w:val="006A5342"/>
    <w:rsid w:val="006A57E7"/>
    <w:rsid w:val="006A5A90"/>
    <w:rsid w:val="006A6099"/>
    <w:rsid w:val="006B06F7"/>
    <w:rsid w:val="006B07B0"/>
    <w:rsid w:val="006B0E09"/>
    <w:rsid w:val="006B1CFF"/>
    <w:rsid w:val="006B25E0"/>
    <w:rsid w:val="006B68EB"/>
    <w:rsid w:val="006C0C04"/>
    <w:rsid w:val="006C1BE8"/>
    <w:rsid w:val="006C2664"/>
    <w:rsid w:val="006C2B0E"/>
    <w:rsid w:val="006C40C9"/>
    <w:rsid w:val="006C4646"/>
    <w:rsid w:val="006D137F"/>
    <w:rsid w:val="006D14C8"/>
    <w:rsid w:val="006D1AAE"/>
    <w:rsid w:val="006D2732"/>
    <w:rsid w:val="006D335B"/>
    <w:rsid w:val="006D399B"/>
    <w:rsid w:val="006D4109"/>
    <w:rsid w:val="006D4E6C"/>
    <w:rsid w:val="006D4FAF"/>
    <w:rsid w:val="006D596B"/>
    <w:rsid w:val="006D6E62"/>
    <w:rsid w:val="006D71B9"/>
    <w:rsid w:val="006E0342"/>
    <w:rsid w:val="006E111B"/>
    <w:rsid w:val="006E135B"/>
    <w:rsid w:val="006E19A3"/>
    <w:rsid w:val="006E1EF4"/>
    <w:rsid w:val="006E211F"/>
    <w:rsid w:val="006E3524"/>
    <w:rsid w:val="006E5C09"/>
    <w:rsid w:val="006F4BDC"/>
    <w:rsid w:val="006F4C48"/>
    <w:rsid w:val="006F643D"/>
    <w:rsid w:val="006F696E"/>
    <w:rsid w:val="006F7DA0"/>
    <w:rsid w:val="007006E7"/>
    <w:rsid w:val="007008BC"/>
    <w:rsid w:val="007013BA"/>
    <w:rsid w:val="00701C41"/>
    <w:rsid w:val="00704AA1"/>
    <w:rsid w:val="00706160"/>
    <w:rsid w:val="0071091A"/>
    <w:rsid w:val="00711CC2"/>
    <w:rsid w:val="00712B40"/>
    <w:rsid w:val="0071328E"/>
    <w:rsid w:val="00714ACD"/>
    <w:rsid w:val="007156F7"/>
    <w:rsid w:val="00715892"/>
    <w:rsid w:val="00715C87"/>
    <w:rsid w:val="00716798"/>
    <w:rsid w:val="007204FC"/>
    <w:rsid w:val="00723058"/>
    <w:rsid w:val="007234D7"/>
    <w:rsid w:val="0072459E"/>
    <w:rsid w:val="00725E36"/>
    <w:rsid w:val="00725E9B"/>
    <w:rsid w:val="0072718B"/>
    <w:rsid w:val="007271ED"/>
    <w:rsid w:val="0073167C"/>
    <w:rsid w:val="00733F43"/>
    <w:rsid w:val="00735578"/>
    <w:rsid w:val="007373D2"/>
    <w:rsid w:val="00740362"/>
    <w:rsid w:val="007414FF"/>
    <w:rsid w:val="00741A62"/>
    <w:rsid w:val="00743400"/>
    <w:rsid w:val="00743BA2"/>
    <w:rsid w:val="0074548C"/>
    <w:rsid w:val="00745CF4"/>
    <w:rsid w:val="007520D6"/>
    <w:rsid w:val="0075456E"/>
    <w:rsid w:val="007545F7"/>
    <w:rsid w:val="00755A37"/>
    <w:rsid w:val="00755AD6"/>
    <w:rsid w:val="00757D95"/>
    <w:rsid w:val="007605BD"/>
    <w:rsid w:val="00760F8B"/>
    <w:rsid w:val="00762499"/>
    <w:rsid w:val="00762B03"/>
    <w:rsid w:val="007633C7"/>
    <w:rsid w:val="007668CA"/>
    <w:rsid w:val="00766A58"/>
    <w:rsid w:val="00770D69"/>
    <w:rsid w:val="0077236F"/>
    <w:rsid w:val="00775CD3"/>
    <w:rsid w:val="00776185"/>
    <w:rsid w:val="00777338"/>
    <w:rsid w:val="00777E59"/>
    <w:rsid w:val="0078053B"/>
    <w:rsid w:val="007805BF"/>
    <w:rsid w:val="00782C10"/>
    <w:rsid w:val="00783878"/>
    <w:rsid w:val="00791A28"/>
    <w:rsid w:val="0079321C"/>
    <w:rsid w:val="00793BE7"/>
    <w:rsid w:val="00794449"/>
    <w:rsid w:val="007A1650"/>
    <w:rsid w:val="007A708D"/>
    <w:rsid w:val="007B014F"/>
    <w:rsid w:val="007B2340"/>
    <w:rsid w:val="007B2595"/>
    <w:rsid w:val="007B2A21"/>
    <w:rsid w:val="007B3395"/>
    <w:rsid w:val="007B3E7E"/>
    <w:rsid w:val="007B43A8"/>
    <w:rsid w:val="007B528E"/>
    <w:rsid w:val="007B5840"/>
    <w:rsid w:val="007B62F1"/>
    <w:rsid w:val="007B6900"/>
    <w:rsid w:val="007C0838"/>
    <w:rsid w:val="007C0A6C"/>
    <w:rsid w:val="007C0E4F"/>
    <w:rsid w:val="007C0EA6"/>
    <w:rsid w:val="007C3485"/>
    <w:rsid w:val="007C46D0"/>
    <w:rsid w:val="007C48BA"/>
    <w:rsid w:val="007C5221"/>
    <w:rsid w:val="007C52DE"/>
    <w:rsid w:val="007C5E73"/>
    <w:rsid w:val="007D06E9"/>
    <w:rsid w:val="007D1815"/>
    <w:rsid w:val="007D206F"/>
    <w:rsid w:val="007D2561"/>
    <w:rsid w:val="007D268D"/>
    <w:rsid w:val="007D30E4"/>
    <w:rsid w:val="007D36E9"/>
    <w:rsid w:val="007D570A"/>
    <w:rsid w:val="007E0C89"/>
    <w:rsid w:val="007E34BB"/>
    <w:rsid w:val="007E47BD"/>
    <w:rsid w:val="007E50C4"/>
    <w:rsid w:val="007E53C9"/>
    <w:rsid w:val="007E5685"/>
    <w:rsid w:val="007E5FB0"/>
    <w:rsid w:val="007E6A39"/>
    <w:rsid w:val="007E717E"/>
    <w:rsid w:val="007E786B"/>
    <w:rsid w:val="007F080B"/>
    <w:rsid w:val="007F1CDA"/>
    <w:rsid w:val="007F3467"/>
    <w:rsid w:val="007F3C64"/>
    <w:rsid w:val="007F4D4F"/>
    <w:rsid w:val="007F625A"/>
    <w:rsid w:val="00800696"/>
    <w:rsid w:val="00800A1E"/>
    <w:rsid w:val="008021D3"/>
    <w:rsid w:val="0080288F"/>
    <w:rsid w:val="00803A34"/>
    <w:rsid w:val="00804604"/>
    <w:rsid w:val="008051C2"/>
    <w:rsid w:val="008058CA"/>
    <w:rsid w:val="00806028"/>
    <w:rsid w:val="008140F1"/>
    <w:rsid w:val="0081536E"/>
    <w:rsid w:val="0081628F"/>
    <w:rsid w:val="00821040"/>
    <w:rsid w:val="008219DE"/>
    <w:rsid w:val="008231CB"/>
    <w:rsid w:val="008235D0"/>
    <w:rsid w:val="0082361F"/>
    <w:rsid w:val="008237D3"/>
    <w:rsid w:val="00826528"/>
    <w:rsid w:val="00830B76"/>
    <w:rsid w:val="008344D8"/>
    <w:rsid w:val="008347E2"/>
    <w:rsid w:val="0083575C"/>
    <w:rsid w:val="0084044F"/>
    <w:rsid w:val="008413D0"/>
    <w:rsid w:val="00843FC2"/>
    <w:rsid w:val="0084410B"/>
    <w:rsid w:val="00844638"/>
    <w:rsid w:val="00846656"/>
    <w:rsid w:val="00847744"/>
    <w:rsid w:val="00847DC1"/>
    <w:rsid w:val="0085021B"/>
    <w:rsid w:val="0085262E"/>
    <w:rsid w:val="00852712"/>
    <w:rsid w:val="00853EF8"/>
    <w:rsid w:val="008551AA"/>
    <w:rsid w:val="00855EDE"/>
    <w:rsid w:val="00857718"/>
    <w:rsid w:val="00857924"/>
    <w:rsid w:val="00860467"/>
    <w:rsid w:val="00860615"/>
    <w:rsid w:val="0086239A"/>
    <w:rsid w:val="008641CE"/>
    <w:rsid w:val="00864C0C"/>
    <w:rsid w:val="00865DA0"/>
    <w:rsid w:val="0086719B"/>
    <w:rsid w:val="00867CA6"/>
    <w:rsid w:val="0087197E"/>
    <w:rsid w:val="0087222F"/>
    <w:rsid w:val="00872342"/>
    <w:rsid w:val="00872E84"/>
    <w:rsid w:val="008736E2"/>
    <w:rsid w:val="00874583"/>
    <w:rsid w:val="00875424"/>
    <w:rsid w:val="008757B6"/>
    <w:rsid w:val="008759B2"/>
    <w:rsid w:val="00876123"/>
    <w:rsid w:val="00876C13"/>
    <w:rsid w:val="00880D0F"/>
    <w:rsid w:val="00883FA5"/>
    <w:rsid w:val="00885C36"/>
    <w:rsid w:val="0088689B"/>
    <w:rsid w:val="0089318F"/>
    <w:rsid w:val="008943A4"/>
    <w:rsid w:val="00894481"/>
    <w:rsid w:val="00895E93"/>
    <w:rsid w:val="008A169E"/>
    <w:rsid w:val="008A3576"/>
    <w:rsid w:val="008A5A66"/>
    <w:rsid w:val="008A67B5"/>
    <w:rsid w:val="008A7349"/>
    <w:rsid w:val="008A7453"/>
    <w:rsid w:val="008A759D"/>
    <w:rsid w:val="008A77D8"/>
    <w:rsid w:val="008B1BF3"/>
    <w:rsid w:val="008B236D"/>
    <w:rsid w:val="008B69E8"/>
    <w:rsid w:val="008C133D"/>
    <w:rsid w:val="008C1373"/>
    <w:rsid w:val="008C1B9D"/>
    <w:rsid w:val="008C2F96"/>
    <w:rsid w:val="008C30D9"/>
    <w:rsid w:val="008C3BBD"/>
    <w:rsid w:val="008C64B4"/>
    <w:rsid w:val="008C6DE0"/>
    <w:rsid w:val="008D1377"/>
    <w:rsid w:val="008D1E86"/>
    <w:rsid w:val="008D2096"/>
    <w:rsid w:val="008D3A66"/>
    <w:rsid w:val="008D43FD"/>
    <w:rsid w:val="008D4660"/>
    <w:rsid w:val="008D4ADE"/>
    <w:rsid w:val="008D53EF"/>
    <w:rsid w:val="008E0AA5"/>
    <w:rsid w:val="008E12A4"/>
    <w:rsid w:val="008E2658"/>
    <w:rsid w:val="008E293A"/>
    <w:rsid w:val="008E2C44"/>
    <w:rsid w:val="008E4E21"/>
    <w:rsid w:val="008E5C18"/>
    <w:rsid w:val="008E5EE3"/>
    <w:rsid w:val="008E664B"/>
    <w:rsid w:val="008E76AE"/>
    <w:rsid w:val="008E7FBA"/>
    <w:rsid w:val="008F1B0E"/>
    <w:rsid w:val="008F1E88"/>
    <w:rsid w:val="008F519D"/>
    <w:rsid w:val="008F5424"/>
    <w:rsid w:val="008F549C"/>
    <w:rsid w:val="008F65B5"/>
    <w:rsid w:val="008F6D46"/>
    <w:rsid w:val="008F6EA7"/>
    <w:rsid w:val="008F7D1A"/>
    <w:rsid w:val="00901041"/>
    <w:rsid w:val="00901A32"/>
    <w:rsid w:val="0090269A"/>
    <w:rsid w:val="00902A0B"/>
    <w:rsid w:val="009036A7"/>
    <w:rsid w:val="00907C39"/>
    <w:rsid w:val="00912789"/>
    <w:rsid w:val="009128A9"/>
    <w:rsid w:val="00912AC5"/>
    <w:rsid w:val="009169E6"/>
    <w:rsid w:val="00916B74"/>
    <w:rsid w:val="009208B3"/>
    <w:rsid w:val="00920DAA"/>
    <w:rsid w:val="009211E8"/>
    <w:rsid w:val="00923827"/>
    <w:rsid w:val="00924BA8"/>
    <w:rsid w:val="00925FD8"/>
    <w:rsid w:val="00926907"/>
    <w:rsid w:val="00926CF7"/>
    <w:rsid w:val="00930A8A"/>
    <w:rsid w:val="009320F1"/>
    <w:rsid w:val="00934BEB"/>
    <w:rsid w:val="00934C59"/>
    <w:rsid w:val="00935902"/>
    <w:rsid w:val="00935D3D"/>
    <w:rsid w:val="00936C4D"/>
    <w:rsid w:val="00937B72"/>
    <w:rsid w:val="00940630"/>
    <w:rsid w:val="0094106C"/>
    <w:rsid w:val="00941A99"/>
    <w:rsid w:val="00941E04"/>
    <w:rsid w:val="009432C7"/>
    <w:rsid w:val="0094431D"/>
    <w:rsid w:val="0094528F"/>
    <w:rsid w:val="00946E3A"/>
    <w:rsid w:val="009473BB"/>
    <w:rsid w:val="009474F5"/>
    <w:rsid w:val="0095101B"/>
    <w:rsid w:val="009511DC"/>
    <w:rsid w:val="009523EC"/>
    <w:rsid w:val="009525E0"/>
    <w:rsid w:val="00953277"/>
    <w:rsid w:val="0095414A"/>
    <w:rsid w:val="00954334"/>
    <w:rsid w:val="00954CA5"/>
    <w:rsid w:val="00955A78"/>
    <w:rsid w:val="00956B03"/>
    <w:rsid w:val="00960DA5"/>
    <w:rsid w:val="00961A6A"/>
    <w:rsid w:val="00963C45"/>
    <w:rsid w:val="0096422E"/>
    <w:rsid w:val="00964DEB"/>
    <w:rsid w:val="0096501A"/>
    <w:rsid w:val="00967725"/>
    <w:rsid w:val="00970360"/>
    <w:rsid w:val="009723CD"/>
    <w:rsid w:val="00972673"/>
    <w:rsid w:val="009728B9"/>
    <w:rsid w:val="00972F4A"/>
    <w:rsid w:val="009734B6"/>
    <w:rsid w:val="00973E9C"/>
    <w:rsid w:val="00974BBC"/>
    <w:rsid w:val="0098024D"/>
    <w:rsid w:val="009808C9"/>
    <w:rsid w:val="00980B9E"/>
    <w:rsid w:val="00982D6E"/>
    <w:rsid w:val="00983884"/>
    <w:rsid w:val="009851DF"/>
    <w:rsid w:val="009873A3"/>
    <w:rsid w:val="0098751A"/>
    <w:rsid w:val="0099111A"/>
    <w:rsid w:val="00992009"/>
    <w:rsid w:val="00992CA2"/>
    <w:rsid w:val="00992F64"/>
    <w:rsid w:val="00993165"/>
    <w:rsid w:val="00997468"/>
    <w:rsid w:val="00997BD1"/>
    <w:rsid w:val="00997DEA"/>
    <w:rsid w:val="00997E65"/>
    <w:rsid w:val="009A05AD"/>
    <w:rsid w:val="009A19B7"/>
    <w:rsid w:val="009A1F9A"/>
    <w:rsid w:val="009A3027"/>
    <w:rsid w:val="009A4926"/>
    <w:rsid w:val="009A5413"/>
    <w:rsid w:val="009A6C56"/>
    <w:rsid w:val="009B3C75"/>
    <w:rsid w:val="009B41ED"/>
    <w:rsid w:val="009B5115"/>
    <w:rsid w:val="009B5D11"/>
    <w:rsid w:val="009C0BF7"/>
    <w:rsid w:val="009C1346"/>
    <w:rsid w:val="009C2CFF"/>
    <w:rsid w:val="009C3A4B"/>
    <w:rsid w:val="009D0508"/>
    <w:rsid w:val="009D2033"/>
    <w:rsid w:val="009D6B01"/>
    <w:rsid w:val="009E15E0"/>
    <w:rsid w:val="009E2781"/>
    <w:rsid w:val="009E2B8D"/>
    <w:rsid w:val="009E3747"/>
    <w:rsid w:val="009E509A"/>
    <w:rsid w:val="009E6503"/>
    <w:rsid w:val="009E6CF3"/>
    <w:rsid w:val="009E75A2"/>
    <w:rsid w:val="009F0F8C"/>
    <w:rsid w:val="009F2E45"/>
    <w:rsid w:val="009F40EC"/>
    <w:rsid w:val="009F4B24"/>
    <w:rsid w:val="009F4DB8"/>
    <w:rsid w:val="009F6CDB"/>
    <w:rsid w:val="009F6E58"/>
    <w:rsid w:val="00A00C40"/>
    <w:rsid w:val="00A101DF"/>
    <w:rsid w:val="00A106E7"/>
    <w:rsid w:val="00A110D7"/>
    <w:rsid w:val="00A13C6D"/>
    <w:rsid w:val="00A149EC"/>
    <w:rsid w:val="00A15E15"/>
    <w:rsid w:val="00A166BB"/>
    <w:rsid w:val="00A171EE"/>
    <w:rsid w:val="00A17571"/>
    <w:rsid w:val="00A20DAF"/>
    <w:rsid w:val="00A2267F"/>
    <w:rsid w:val="00A25B16"/>
    <w:rsid w:val="00A26537"/>
    <w:rsid w:val="00A268B9"/>
    <w:rsid w:val="00A270FC"/>
    <w:rsid w:val="00A2781B"/>
    <w:rsid w:val="00A31C7E"/>
    <w:rsid w:val="00A32826"/>
    <w:rsid w:val="00A32957"/>
    <w:rsid w:val="00A37C61"/>
    <w:rsid w:val="00A4026B"/>
    <w:rsid w:val="00A40D52"/>
    <w:rsid w:val="00A443ED"/>
    <w:rsid w:val="00A44A17"/>
    <w:rsid w:val="00A455C8"/>
    <w:rsid w:val="00A50885"/>
    <w:rsid w:val="00A511A9"/>
    <w:rsid w:val="00A559CA"/>
    <w:rsid w:val="00A56427"/>
    <w:rsid w:val="00A607D4"/>
    <w:rsid w:val="00A60C02"/>
    <w:rsid w:val="00A61896"/>
    <w:rsid w:val="00A66307"/>
    <w:rsid w:val="00A67E94"/>
    <w:rsid w:val="00A7083D"/>
    <w:rsid w:val="00A72528"/>
    <w:rsid w:val="00A7565F"/>
    <w:rsid w:val="00A80747"/>
    <w:rsid w:val="00A80846"/>
    <w:rsid w:val="00A812A0"/>
    <w:rsid w:val="00A81661"/>
    <w:rsid w:val="00A82675"/>
    <w:rsid w:val="00A82E14"/>
    <w:rsid w:val="00A83295"/>
    <w:rsid w:val="00A84D9B"/>
    <w:rsid w:val="00A85E71"/>
    <w:rsid w:val="00A87BF0"/>
    <w:rsid w:val="00A922DC"/>
    <w:rsid w:val="00A92603"/>
    <w:rsid w:val="00A92C90"/>
    <w:rsid w:val="00A94129"/>
    <w:rsid w:val="00A95858"/>
    <w:rsid w:val="00A96EE9"/>
    <w:rsid w:val="00A97377"/>
    <w:rsid w:val="00A97BDA"/>
    <w:rsid w:val="00AA0AA6"/>
    <w:rsid w:val="00AA4435"/>
    <w:rsid w:val="00AA5F59"/>
    <w:rsid w:val="00AA7F65"/>
    <w:rsid w:val="00AB08C6"/>
    <w:rsid w:val="00AB15D5"/>
    <w:rsid w:val="00AB2130"/>
    <w:rsid w:val="00AB32FA"/>
    <w:rsid w:val="00AB3B3F"/>
    <w:rsid w:val="00AB42C3"/>
    <w:rsid w:val="00AB5732"/>
    <w:rsid w:val="00AC06BF"/>
    <w:rsid w:val="00AC13F1"/>
    <w:rsid w:val="00AC1828"/>
    <w:rsid w:val="00AC231D"/>
    <w:rsid w:val="00AC2D5C"/>
    <w:rsid w:val="00AC3CFC"/>
    <w:rsid w:val="00AC446F"/>
    <w:rsid w:val="00AC55A7"/>
    <w:rsid w:val="00AD1667"/>
    <w:rsid w:val="00AD1A56"/>
    <w:rsid w:val="00AD369F"/>
    <w:rsid w:val="00AD36FA"/>
    <w:rsid w:val="00AD3753"/>
    <w:rsid w:val="00AD5BCC"/>
    <w:rsid w:val="00AD690B"/>
    <w:rsid w:val="00AD77F3"/>
    <w:rsid w:val="00AE074E"/>
    <w:rsid w:val="00AE102D"/>
    <w:rsid w:val="00AE14AA"/>
    <w:rsid w:val="00AE4659"/>
    <w:rsid w:val="00AE46E0"/>
    <w:rsid w:val="00AE4F1A"/>
    <w:rsid w:val="00AF0352"/>
    <w:rsid w:val="00AF1857"/>
    <w:rsid w:val="00AF214E"/>
    <w:rsid w:val="00AF27EE"/>
    <w:rsid w:val="00AF3213"/>
    <w:rsid w:val="00AF3BAB"/>
    <w:rsid w:val="00AF3CCA"/>
    <w:rsid w:val="00AF6ADF"/>
    <w:rsid w:val="00AF6FA8"/>
    <w:rsid w:val="00B00119"/>
    <w:rsid w:val="00B00FBD"/>
    <w:rsid w:val="00B06040"/>
    <w:rsid w:val="00B07AAB"/>
    <w:rsid w:val="00B12F40"/>
    <w:rsid w:val="00B13C1D"/>
    <w:rsid w:val="00B1515A"/>
    <w:rsid w:val="00B222CE"/>
    <w:rsid w:val="00B23A20"/>
    <w:rsid w:val="00B245C7"/>
    <w:rsid w:val="00B24AF4"/>
    <w:rsid w:val="00B267E8"/>
    <w:rsid w:val="00B27F73"/>
    <w:rsid w:val="00B32BFC"/>
    <w:rsid w:val="00B33956"/>
    <w:rsid w:val="00B340CA"/>
    <w:rsid w:val="00B35FB7"/>
    <w:rsid w:val="00B35FF3"/>
    <w:rsid w:val="00B365A9"/>
    <w:rsid w:val="00B3786C"/>
    <w:rsid w:val="00B400E4"/>
    <w:rsid w:val="00B40F98"/>
    <w:rsid w:val="00B42D2B"/>
    <w:rsid w:val="00B43673"/>
    <w:rsid w:val="00B4380E"/>
    <w:rsid w:val="00B43A87"/>
    <w:rsid w:val="00B43DDA"/>
    <w:rsid w:val="00B44042"/>
    <w:rsid w:val="00B444E1"/>
    <w:rsid w:val="00B449B0"/>
    <w:rsid w:val="00B50058"/>
    <w:rsid w:val="00B51245"/>
    <w:rsid w:val="00B526D3"/>
    <w:rsid w:val="00B53CA2"/>
    <w:rsid w:val="00B562B6"/>
    <w:rsid w:val="00B562DB"/>
    <w:rsid w:val="00B60BFF"/>
    <w:rsid w:val="00B6161A"/>
    <w:rsid w:val="00B618CB"/>
    <w:rsid w:val="00B622BD"/>
    <w:rsid w:val="00B624C4"/>
    <w:rsid w:val="00B6389D"/>
    <w:rsid w:val="00B63B17"/>
    <w:rsid w:val="00B63BFB"/>
    <w:rsid w:val="00B63D68"/>
    <w:rsid w:val="00B63DD5"/>
    <w:rsid w:val="00B642A9"/>
    <w:rsid w:val="00B70C33"/>
    <w:rsid w:val="00B71849"/>
    <w:rsid w:val="00B73C97"/>
    <w:rsid w:val="00B74F6B"/>
    <w:rsid w:val="00B75A56"/>
    <w:rsid w:val="00B75E7F"/>
    <w:rsid w:val="00B80569"/>
    <w:rsid w:val="00B80BD9"/>
    <w:rsid w:val="00B8252C"/>
    <w:rsid w:val="00B84DCB"/>
    <w:rsid w:val="00B90A70"/>
    <w:rsid w:val="00B911F7"/>
    <w:rsid w:val="00B91BFE"/>
    <w:rsid w:val="00B93F90"/>
    <w:rsid w:val="00B95928"/>
    <w:rsid w:val="00B97497"/>
    <w:rsid w:val="00BA05DF"/>
    <w:rsid w:val="00BA063B"/>
    <w:rsid w:val="00BA0810"/>
    <w:rsid w:val="00BA1105"/>
    <w:rsid w:val="00BA4F47"/>
    <w:rsid w:val="00BA5F9B"/>
    <w:rsid w:val="00BA6668"/>
    <w:rsid w:val="00BA6D16"/>
    <w:rsid w:val="00BB0AFE"/>
    <w:rsid w:val="00BB0C8F"/>
    <w:rsid w:val="00BB16D0"/>
    <w:rsid w:val="00BB1A8E"/>
    <w:rsid w:val="00BB299E"/>
    <w:rsid w:val="00BB2EB4"/>
    <w:rsid w:val="00BC5694"/>
    <w:rsid w:val="00BC5C06"/>
    <w:rsid w:val="00BC5E2A"/>
    <w:rsid w:val="00BC66C2"/>
    <w:rsid w:val="00BC7F83"/>
    <w:rsid w:val="00BD00F5"/>
    <w:rsid w:val="00BD18E8"/>
    <w:rsid w:val="00BD407A"/>
    <w:rsid w:val="00BD572A"/>
    <w:rsid w:val="00BD5827"/>
    <w:rsid w:val="00BD5ABC"/>
    <w:rsid w:val="00BD6699"/>
    <w:rsid w:val="00BE023D"/>
    <w:rsid w:val="00BE1814"/>
    <w:rsid w:val="00BE58EF"/>
    <w:rsid w:val="00BE66BB"/>
    <w:rsid w:val="00BE6CF3"/>
    <w:rsid w:val="00BE7896"/>
    <w:rsid w:val="00BF0030"/>
    <w:rsid w:val="00BF2CAA"/>
    <w:rsid w:val="00BF54D6"/>
    <w:rsid w:val="00BF670B"/>
    <w:rsid w:val="00BF7605"/>
    <w:rsid w:val="00C00171"/>
    <w:rsid w:val="00C010F2"/>
    <w:rsid w:val="00C013EC"/>
    <w:rsid w:val="00C035CE"/>
    <w:rsid w:val="00C03649"/>
    <w:rsid w:val="00C04069"/>
    <w:rsid w:val="00C051C5"/>
    <w:rsid w:val="00C1049A"/>
    <w:rsid w:val="00C10912"/>
    <w:rsid w:val="00C13D53"/>
    <w:rsid w:val="00C15028"/>
    <w:rsid w:val="00C17561"/>
    <w:rsid w:val="00C1769C"/>
    <w:rsid w:val="00C178E9"/>
    <w:rsid w:val="00C17D89"/>
    <w:rsid w:val="00C17DCD"/>
    <w:rsid w:val="00C20036"/>
    <w:rsid w:val="00C20FE9"/>
    <w:rsid w:val="00C217B8"/>
    <w:rsid w:val="00C23BD7"/>
    <w:rsid w:val="00C24553"/>
    <w:rsid w:val="00C24BBD"/>
    <w:rsid w:val="00C24E88"/>
    <w:rsid w:val="00C25B98"/>
    <w:rsid w:val="00C27081"/>
    <w:rsid w:val="00C27AA8"/>
    <w:rsid w:val="00C321C6"/>
    <w:rsid w:val="00C32424"/>
    <w:rsid w:val="00C33810"/>
    <w:rsid w:val="00C33CFE"/>
    <w:rsid w:val="00C3472B"/>
    <w:rsid w:val="00C36248"/>
    <w:rsid w:val="00C427C8"/>
    <w:rsid w:val="00C42AF5"/>
    <w:rsid w:val="00C42FDD"/>
    <w:rsid w:val="00C45BEA"/>
    <w:rsid w:val="00C500D9"/>
    <w:rsid w:val="00C508AF"/>
    <w:rsid w:val="00C50D73"/>
    <w:rsid w:val="00C5147B"/>
    <w:rsid w:val="00C5265D"/>
    <w:rsid w:val="00C5511F"/>
    <w:rsid w:val="00C55198"/>
    <w:rsid w:val="00C560F8"/>
    <w:rsid w:val="00C57533"/>
    <w:rsid w:val="00C61728"/>
    <w:rsid w:val="00C64298"/>
    <w:rsid w:val="00C644A0"/>
    <w:rsid w:val="00C673A3"/>
    <w:rsid w:val="00C71FD0"/>
    <w:rsid w:val="00C72858"/>
    <w:rsid w:val="00C734B5"/>
    <w:rsid w:val="00C7411C"/>
    <w:rsid w:val="00C755FA"/>
    <w:rsid w:val="00C76584"/>
    <w:rsid w:val="00C76763"/>
    <w:rsid w:val="00C80435"/>
    <w:rsid w:val="00C8063C"/>
    <w:rsid w:val="00C82B66"/>
    <w:rsid w:val="00C830A5"/>
    <w:rsid w:val="00C851A9"/>
    <w:rsid w:val="00C860E0"/>
    <w:rsid w:val="00C87E8C"/>
    <w:rsid w:val="00C904AA"/>
    <w:rsid w:val="00C91017"/>
    <w:rsid w:val="00C94A2F"/>
    <w:rsid w:val="00C95489"/>
    <w:rsid w:val="00C97E79"/>
    <w:rsid w:val="00CA1DD5"/>
    <w:rsid w:val="00CA2D73"/>
    <w:rsid w:val="00CA48FB"/>
    <w:rsid w:val="00CA64C3"/>
    <w:rsid w:val="00CA735C"/>
    <w:rsid w:val="00CA7591"/>
    <w:rsid w:val="00CA7E05"/>
    <w:rsid w:val="00CB2F6F"/>
    <w:rsid w:val="00CB4587"/>
    <w:rsid w:val="00CC22D0"/>
    <w:rsid w:val="00CC5E9A"/>
    <w:rsid w:val="00CC77EB"/>
    <w:rsid w:val="00CD0754"/>
    <w:rsid w:val="00CD10D9"/>
    <w:rsid w:val="00CD2A8E"/>
    <w:rsid w:val="00CD6E6B"/>
    <w:rsid w:val="00CE16B9"/>
    <w:rsid w:val="00CE1918"/>
    <w:rsid w:val="00CE2E2C"/>
    <w:rsid w:val="00CE510D"/>
    <w:rsid w:val="00CE5A95"/>
    <w:rsid w:val="00CE5E4C"/>
    <w:rsid w:val="00CE65AD"/>
    <w:rsid w:val="00CE6BA0"/>
    <w:rsid w:val="00CE736B"/>
    <w:rsid w:val="00CF16D7"/>
    <w:rsid w:val="00CF583A"/>
    <w:rsid w:val="00CF61B1"/>
    <w:rsid w:val="00CF6D98"/>
    <w:rsid w:val="00CF7B23"/>
    <w:rsid w:val="00CF7C88"/>
    <w:rsid w:val="00D00290"/>
    <w:rsid w:val="00D0341C"/>
    <w:rsid w:val="00D037EE"/>
    <w:rsid w:val="00D03D9C"/>
    <w:rsid w:val="00D03F3A"/>
    <w:rsid w:val="00D04277"/>
    <w:rsid w:val="00D0519C"/>
    <w:rsid w:val="00D06D41"/>
    <w:rsid w:val="00D076B9"/>
    <w:rsid w:val="00D10458"/>
    <w:rsid w:val="00D10B44"/>
    <w:rsid w:val="00D11B49"/>
    <w:rsid w:val="00D11D82"/>
    <w:rsid w:val="00D11DFF"/>
    <w:rsid w:val="00D12AD1"/>
    <w:rsid w:val="00D14756"/>
    <w:rsid w:val="00D14D0E"/>
    <w:rsid w:val="00D1538A"/>
    <w:rsid w:val="00D15E41"/>
    <w:rsid w:val="00D16552"/>
    <w:rsid w:val="00D16676"/>
    <w:rsid w:val="00D200E9"/>
    <w:rsid w:val="00D20321"/>
    <w:rsid w:val="00D2062E"/>
    <w:rsid w:val="00D221E0"/>
    <w:rsid w:val="00D23586"/>
    <w:rsid w:val="00D246D7"/>
    <w:rsid w:val="00D24F58"/>
    <w:rsid w:val="00D265D5"/>
    <w:rsid w:val="00D26D78"/>
    <w:rsid w:val="00D2797B"/>
    <w:rsid w:val="00D32143"/>
    <w:rsid w:val="00D34400"/>
    <w:rsid w:val="00D34C6A"/>
    <w:rsid w:val="00D36489"/>
    <w:rsid w:val="00D36F23"/>
    <w:rsid w:val="00D3788C"/>
    <w:rsid w:val="00D40A83"/>
    <w:rsid w:val="00D4133B"/>
    <w:rsid w:val="00D419EA"/>
    <w:rsid w:val="00D51195"/>
    <w:rsid w:val="00D54D30"/>
    <w:rsid w:val="00D550CD"/>
    <w:rsid w:val="00D56469"/>
    <w:rsid w:val="00D56D2B"/>
    <w:rsid w:val="00D57233"/>
    <w:rsid w:val="00D57DDF"/>
    <w:rsid w:val="00D61FA1"/>
    <w:rsid w:val="00D628B8"/>
    <w:rsid w:val="00D630B9"/>
    <w:rsid w:val="00D654AD"/>
    <w:rsid w:val="00D6556F"/>
    <w:rsid w:val="00D6608F"/>
    <w:rsid w:val="00D67C73"/>
    <w:rsid w:val="00D705B5"/>
    <w:rsid w:val="00D7427D"/>
    <w:rsid w:val="00D759F1"/>
    <w:rsid w:val="00D77ECC"/>
    <w:rsid w:val="00D77F55"/>
    <w:rsid w:val="00D802BC"/>
    <w:rsid w:val="00D80BFD"/>
    <w:rsid w:val="00D84918"/>
    <w:rsid w:val="00D84E67"/>
    <w:rsid w:val="00D8531B"/>
    <w:rsid w:val="00D85F0B"/>
    <w:rsid w:val="00D86424"/>
    <w:rsid w:val="00D864A9"/>
    <w:rsid w:val="00D86ED6"/>
    <w:rsid w:val="00D9141C"/>
    <w:rsid w:val="00D91D80"/>
    <w:rsid w:val="00D921E7"/>
    <w:rsid w:val="00D9428E"/>
    <w:rsid w:val="00D94D3B"/>
    <w:rsid w:val="00D94F15"/>
    <w:rsid w:val="00DA0633"/>
    <w:rsid w:val="00DA15EB"/>
    <w:rsid w:val="00DA1719"/>
    <w:rsid w:val="00DA1DBD"/>
    <w:rsid w:val="00DA44C6"/>
    <w:rsid w:val="00DA56AF"/>
    <w:rsid w:val="00DB0005"/>
    <w:rsid w:val="00DB02F6"/>
    <w:rsid w:val="00DB2558"/>
    <w:rsid w:val="00DB2ABE"/>
    <w:rsid w:val="00DB3959"/>
    <w:rsid w:val="00DB46AB"/>
    <w:rsid w:val="00DB4DD6"/>
    <w:rsid w:val="00DB4E8D"/>
    <w:rsid w:val="00DB584A"/>
    <w:rsid w:val="00DB5E3C"/>
    <w:rsid w:val="00DC0B65"/>
    <w:rsid w:val="00DC27E6"/>
    <w:rsid w:val="00DC2E09"/>
    <w:rsid w:val="00DC5496"/>
    <w:rsid w:val="00DC5788"/>
    <w:rsid w:val="00DC720A"/>
    <w:rsid w:val="00DC7F0A"/>
    <w:rsid w:val="00DD07A6"/>
    <w:rsid w:val="00DD11E1"/>
    <w:rsid w:val="00DD1292"/>
    <w:rsid w:val="00DD2257"/>
    <w:rsid w:val="00DD2B26"/>
    <w:rsid w:val="00DD42CF"/>
    <w:rsid w:val="00DD4D4C"/>
    <w:rsid w:val="00DD737E"/>
    <w:rsid w:val="00DD7449"/>
    <w:rsid w:val="00DE0E6A"/>
    <w:rsid w:val="00DE144F"/>
    <w:rsid w:val="00DE1BDA"/>
    <w:rsid w:val="00DE22F3"/>
    <w:rsid w:val="00DE3FC9"/>
    <w:rsid w:val="00DE5AA9"/>
    <w:rsid w:val="00DE67BA"/>
    <w:rsid w:val="00DF4633"/>
    <w:rsid w:val="00DF5092"/>
    <w:rsid w:val="00DF6957"/>
    <w:rsid w:val="00DF6AF0"/>
    <w:rsid w:val="00DF7034"/>
    <w:rsid w:val="00E01A2B"/>
    <w:rsid w:val="00E0391A"/>
    <w:rsid w:val="00E03B0B"/>
    <w:rsid w:val="00E04239"/>
    <w:rsid w:val="00E04F92"/>
    <w:rsid w:val="00E0561F"/>
    <w:rsid w:val="00E07ADB"/>
    <w:rsid w:val="00E07CC6"/>
    <w:rsid w:val="00E10A3C"/>
    <w:rsid w:val="00E124F2"/>
    <w:rsid w:val="00E13E63"/>
    <w:rsid w:val="00E15990"/>
    <w:rsid w:val="00E15EF5"/>
    <w:rsid w:val="00E202A2"/>
    <w:rsid w:val="00E21AAD"/>
    <w:rsid w:val="00E22E49"/>
    <w:rsid w:val="00E24AAF"/>
    <w:rsid w:val="00E24FDA"/>
    <w:rsid w:val="00E2549A"/>
    <w:rsid w:val="00E2598F"/>
    <w:rsid w:val="00E2631C"/>
    <w:rsid w:val="00E265B3"/>
    <w:rsid w:val="00E26BE7"/>
    <w:rsid w:val="00E279CA"/>
    <w:rsid w:val="00E27F83"/>
    <w:rsid w:val="00E302EE"/>
    <w:rsid w:val="00E32947"/>
    <w:rsid w:val="00E32BEC"/>
    <w:rsid w:val="00E34653"/>
    <w:rsid w:val="00E34ADA"/>
    <w:rsid w:val="00E3552E"/>
    <w:rsid w:val="00E36361"/>
    <w:rsid w:val="00E4028B"/>
    <w:rsid w:val="00E40C48"/>
    <w:rsid w:val="00E415C9"/>
    <w:rsid w:val="00E421AA"/>
    <w:rsid w:val="00E42217"/>
    <w:rsid w:val="00E4393F"/>
    <w:rsid w:val="00E444D3"/>
    <w:rsid w:val="00E45F83"/>
    <w:rsid w:val="00E4629B"/>
    <w:rsid w:val="00E4792F"/>
    <w:rsid w:val="00E500B5"/>
    <w:rsid w:val="00E53A1C"/>
    <w:rsid w:val="00E55505"/>
    <w:rsid w:val="00E570D0"/>
    <w:rsid w:val="00E6231B"/>
    <w:rsid w:val="00E62556"/>
    <w:rsid w:val="00E62696"/>
    <w:rsid w:val="00E66D0F"/>
    <w:rsid w:val="00E6705D"/>
    <w:rsid w:val="00E67FD1"/>
    <w:rsid w:val="00E7118E"/>
    <w:rsid w:val="00E711FD"/>
    <w:rsid w:val="00E7134E"/>
    <w:rsid w:val="00E716EE"/>
    <w:rsid w:val="00E72267"/>
    <w:rsid w:val="00E725B6"/>
    <w:rsid w:val="00E72A7C"/>
    <w:rsid w:val="00E74701"/>
    <w:rsid w:val="00E74F50"/>
    <w:rsid w:val="00E7528A"/>
    <w:rsid w:val="00E75521"/>
    <w:rsid w:val="00E811C2"/>
    <w:rsid w:val="00E84C53"/>
    <w:rsid w:val="00E856FF"/>
    <w:rsid w:val="00E86564"/>
    <w:rsid w:val="00E92241"/>
    <w:rsid w:val="00E923E3"/>
    <w:rsid w:val="00E926BC"/>
    <w:rsid w:val="00E939E5"/>
    <w:rsid w:val="00E96934"/>
    <w:rsid w:val="00E96F25"/>
    <w:rsid w:val="00EA10F8"/>
    <w:rsid w:val="00EA2CAC"/>
    <w:rsid w:val="00EA3AE7"/>
    <w:rsid w:val="00EA3BAF"/>
    <w:rsid w:val="00EA5484"/>
    <w:rsid w:val="00EA68DD"/>
    <w:rsid w:val="00EA696A"/>
    <w:rsid w:val="00EA7075"/>
    <w:rsid w:val="00EB14EE"/>
    <w:rsid w:val="00EB17EA"/>
    <w:rsid w:val="00EB2D5A"/>
    <w:rsid w:val="00EB2FB1"/>
    <w:rsid w:val="00EB3314"/>
    <w:rsid w:val="00EB3572"/>
    <w:rsid w:val="00EB4B43"/>
    <w:rsid w:val="00EB546C"/>
    <w:rsid w:val="00EB7C37"/>
    <w:rsid w:val="00EC2D23"/>
    <w:rsid w:val="00EC38AB"/>
    <w:rsid w:val="00EC4514"/>
    <w:rsid w:val="00EC48A1"/>
    <w:rsid w:val="00EC5020"/>
    <w:rsid w:val="00EC558A"/>
    <w:rsid w:val="00EC5E32"/>
    <w:rsid w:val="00ED0DD3"/>
    <w:rsid w:val="00ED103F"/>
    <w:rsid w:val="00ED223A"/>
    <w:rsid w:val="00ED2FD4"/>
    <w:rsid w:val="00EE0E97"/>
    <w:rsid w:val="00EE1FF3"/>
    <w:rsid w:val="00EE5901"/>
    <w:rsid w:val="00EE6A4D"/>
    <w:rsid w:val="00EE6D04"/>
    <w:rsid w:val="00EE70D2"/>
    <w:rsid w:val="00EE791A"/>
    <w:rsid w:val="00EF1C9F"/>
    <w:rsid w:val="00EF3735"/>
    <w:rsid w:val="00EF51F0"/>
    <w:rsid w:val="00EF66F4"/>
    <w:rsid w:val="00EF7C7B"/>
    <w:rsid w:val="00F013FA"/>
    <w:rsid w:val="00F033D3"/>
    <w:rsid w:val="00F04660"/>
    <w:rsid w:val="00F04EF5"/>
    <w:rsid w:val="00F052EA"/>
    <w:rsid w:val="00F0686C"/>
    <w:rsid w:val="00F06C45"/>
    <w:rsid w:val="00F10C86"/>
    <w:rsid w:val="00F15713"/>
    <w:rsid w:val="00F17542"/>
    <w:rsid w:val="00F200F2"/>
    <w:rsid w:val="00F22B53"/>
    <w:rsid w:val="00F255B6"/>
    <w:rsid w:val="00F258E9"/>
    <w:rsid w:val="00F25FA0"/>
    <w:rsid w:val="00F2600C"/>
    <w:rsid w:val="00F26F59"/>
    <w:rsid w:val="00F27D32"/>
    <w:rsid w:val="00F30413"/>
    <w:rsid w:val="00F31F08"/>
    <w:rsid w:val="00F3379D"/>
    <w:rsid w:val="00F34F5C"/>
    <w:rsid w:val="00F35DC3"/>
    <w:rsid w:val="00F3638D"/>
    <w:rsid w:val="00F3666A"/>
    <w:rsid w:val="00F42B4B"/>
    <w:rsid w:val="00F44761"/>
    <w:rsid w:val="00F452E3"/>
    <w:rsid w:val="00F46124"/>
    <w:rsid w:val="00F50BB6"/>
    <w:rsid w:val="00F5166D"/>
    <w:rsid w:val="00F53941"/>
    <w:rsid w:val="00F5524C"/>
    <w:rsid w:val="00F60878"/>
    <w:rsid w:val="00F60880"/>
    <w:rsid w:val="00F60E69"/>
    <w:rsid w:val="00F61390"/>
    <w:rsid w:val="00F620AC"/>
    <w:rsid w:val="00F625AC"/>
    <w:rsid w:val="00F63598"/>
    <w:rsid w:val="00F650C2"/>
    <w:rsid w:val="00F67B61"/>
    <w:rsid w:val="00F708FC"/>
    <w:rsid w:val="00F71A31"/>
    <w:rsid w:val="00F72506"/>
    <w:rsid w:val="00F745C7"/>
    <w:rsid w:val="00F75E67"/>
    <w:rsid w:val="00F77253"/>
    <w:rsid w:val="00F778FB"/>
    <w:rsid w:val="00F77DC5"/>
    <w:rsid w:val="00F77E06"/>
    <w:rsid w:val="00F811C3"/>
    <w:rsid w:val="00F81C18"/>
    <w:rsid w:val="00F8248C"/>
    <w:rsid w:val="00F82BA6"/>
    <w:rsid w:val="00F836C6"/>
    <w:rsid w:val="00F83B79"/>
    <w:rsid w:val="00F85DEF"/>
    <w:rsid w:val="00F86A34"/>
    <w:rsid w:val="00F90B19"/>
    <w:rsid w:val="00F90D6E"/>
    <w:rsid w:val="00F92526"/>
    <w:rsid w:val="00F92AAE"/>
    <w:rsid w:val="00F92EFC"/>
    <w:rsid w:val="00F93D43"/>
    <w:rsid w:val="00F96BC9"/>
    <w:rsid w:val="00F96DAE"/>
    <w:rsid w:val="00F97314"/>
    <w:rsid w:val="00F975D2"/>
    <w:rsid w:val="00F977E5"/>
    <w:rsid w:val="00FA18FF"/>
    <w:rsid w:val="00FA194C"/>
    <w:rsid w:val="00FA2042"/>
    <w:rsid w:val="00FA2803"/>
    <w:rsid w:val="00FA7614"/>
    <w:rsid w:val="00FB05E3"/>
    <w:rsid w:val="00FB14BB"/>
    <w:rsid w:val="00FB1F61"/>
    <w:rsid w:val="00FB4399"/>
    <w:rsid w:val="00FB5937"/>
    <w:rsid w:val="00FB5965"/>
    <w:rsid w:val="00FB6A2E"/>
    <w:rsid w:val="00FB72CB"/>
    <w:rsid w:val="00FB744C"/>
    <w:rsid w:val="00FB7959"/>
    <w:rsid w:val="00FC1D8F"/>
    <w:rsid w:val="00FC2349"/>
    <w:rsid w:val="00FC4401"/>
    <w:rsid w:val="00FC4895"/>
    <w:rsid w:val="00FC57B5"/>
    <w:rsid w:val="00FC5E2E"/>
    <w:rsid w:val="00FC6510"/>
    <w:rsid w:val="00FC68E8"/>
    <w:rsid w:val="00FC68FE"/>
    <w:rsid w:val="00FC6E5F"/>
    <w:rsid w:val="00FD0E21"/>
    <w:rsid w:val="00FD0EFE"/>
    <w:rsid w:val="00FD208F"/>
    <w:rsid w:val="00FD4EE7"/>
    <w:rsid w:val="00FD6443"/>
    <w:rsid w:val="00FD6CBC"/>
    <w:rsid w:val="00FD7E08"/>
    <w:rsid w:val="00FE0BCE"/>
    <w:rsid w:val="00FE192A"/>
    <w:rsid w:val="00FE25D1"/>
    <w:rsid w:val="00FE26B1"/>
    <w:rsid w:val="00FE2971"/>
    <w:rsid w:val="00FE4DE4"/>
    <w:rsid w:val="00FE4F0E"/>
    <w:rsid w:val="00FE535A"/>
    <w:rsid w:val="00FE6046"/>
    <w:rsid w:val="00FF1EE3"/>
    <w:rsid w:val="00FF218A"/>
    <w:rsid w:val="00FF29AB"/>
    <w:rsid w:val="00FF2AB1"/>
    <w:rsid w:val="00FF38AF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6CCEC76"/>
  <w15:docId w15:val="{1B217203-23DD-4F04-A15A-9F5ABF14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semiHidden/>
    <w:unhideWhenUsed/>
    <w:qFormat/>
    <w:rsid w:val="00EE59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semiHidden/>
    <w:unhideWhenUsed/>
    <w:qFormat/>
    <w:rsid w:val="005F2A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ind w:right="-172"/>
    </w:pPr>
  </w:style>
  <w:style w:type="paragraph" w:styleId="a5">
    <w:name w:val="Balloon Text"/>
    <w:basedOn w:val="a"/>
    <w:link w:val="a6"/>
    <w:rsid w:val="00FE26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E26B1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865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E439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393F"/>
    <w:rPr>
      <w:sz w:val="24"/>
      <w:lang w:eastAsia="en-US"/>
    </w:rPr>
  </w:style>
  <w:style w:type="paragraph" w:styleId="a9">
    <w:name w:val="footer"/>
    <w:basedOn w:val="a"/>
    <w:link w:val="aa"/>
    <w:uiPriority w:val="99"/>
    <w:rsid w:val="00E439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393F"/>
    <w:rPr>
      <w:sz w:val="24"/>
      <w:lang w:eastAsia="en-US"/>
    </w:rPr>
  </w:style>
  <w:style w:type="paragraph" w:styleId="ab">
    <w:name w:val="List Paragraph"/>
    <w:aliases w:val="ТЗ список,Абзац списка литеральный,Абзац списка с маркерами,Medium Grid 1 Accent 2,Цветной список - Акцент 11,List Paragraph,A_маркированный_список"/>
    <w:basedOn w:val="a"/>
    <w:link w:val="ac"/>
    <w:uiPriority w:val="34"/>
    <w:qFormat/>
    <w:rsid w:val="0031212B"/>
    <w:pPr>
      <w:ind w:left="720"/>
      <w:contextualSpacing/>
    </w:pPr>
  </w:style>
  <w:style w:type="character" w:customStyle="1" w:styleId="ad">
    <w:name w:val="Основной текст_"/>
    <w:basedOn w:val="a0"/>
    <w:link w:val="8"/>
    <w:rsid w:val="00F5524C"/>
    <w:rPr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5524C"/>
    <w:rPr>
      <w:sz w:val="28"/>
      <w:szCs w:val="28"/>
      <w:shd w:val="clear" w:color="auto" w:fill="FFFFFF"/>
    </w:rPr>
  </w:style>
  <w:style w:type="character" w:customStyle="1" w:styleId="11">
    <w:name w:val="Основной текст1"/>
    <w:basedOn w:val="ad"/>
    <w:rsid w:val="00F5524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"/>
    </w:rPr>
  </w:style>
  <w:style w:type="character" w:customStyle="1" w:styleId="913pt">
    <w:name w:val="Основной текст (9) + 13 pt;Полужирный;Малые прописные"/>
    <w:basedOn w:val="9"/>
    <w:rsid w:val="00F5524C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d"/>
    <w:rsid w:val="00F5524C"/>
    <w:pPr>
      <w:widowControl w:val="0"/>
      <w:shd w:val="clear" w:color="auto" w:fill="FFFFFF"/>
      <w:spacing w:line="317" w:lineRule="exact"/>
      <w:ind w:hanging="360"/>
    </w:pPr>
    <w:rPr>
      <w:sz w:val="28"/>
      <w:szCs w:val="28"/>
      <w:lang w:eastAsia="ru-RU"/>
    </w:rPr>
  </w:style>
  <w:style w:type="paragraph" w:customStyle="1" w:styleId="90">
    <w:name w:val="Основной текст (9)"/>
    <w:basedOn w:val="a"/>
    <w:link w:val="9"/>
    <w:rsid w:val="00F5524C"/>
    <w:pPr>
      <w:widowControl w:val="0"/>
      <w:shd w:val="clear" w:color="auto" w:fill="FFFFFF"/>
      <w:spacing w:before="240" w:line="317" w:lineRule="exact"/>
      <w:jc w:val="center"/>
    </w:pPr>
    <w:rPr>
      <w:sz w:val="28"/>
      <w:szCs w:val="28"/>
      <w:lang w:eastAsia="ru-RU"/>
    </w:rPr>
  </w:style>
  <w:style w:type="table" w:styleId="ae">
    <w:name w:val="Table Grid"/>
    <w:basedOn w:val="a1"/>
    <w:uiPriority w:val="39"/>
    <w:rsid w:val="006F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Колонтитул"/>
    <w:basedOn w:val="a0"/>
    <w:rsid w:val="00A149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"/>
    </w:rPr>
  </w:style>
  <w:style w:type="paragraph" w:styleId="af0">
    <w:name w:val="endnote text"/>
    <w:basedOn w:val="a"/>
    <w:link w:val="af1"/>
    <w:rsid w:val="00A149EC"/>
    <w:rPr>
      <w:sz w:val="20"/>
    </w:rPr>
  </w:style>
  <w:style w:type="character" w:customStyle="1" w:styleId="af1">
    <w:name w:val="Текст концевой сноски Знак"/>
    <w:basedOn w:val="a0"/>
    <w:link w:val="af0"/>
    <w:rsid w:val="00A149EC"/>
    <w:rPr>
      <w:lang w:eastAsia="en-US"/>
    </w:rPr>
  </w:style>
  <w:style w:type="character" w:styleId="af2">
    <w:name w:val="endnote reference"/>
    <w:basedOn w:val="a0"/>
    <w:rsid w:val="00A149EC"/>
    <w:rPr>
      <w:vertAlign w:val="superscript"/>
    </w:rPr>
  </w:style>
  <w:style w:type="paragraph" w:styleId="af3">
    <w:name w:val="footnote text"/>
    <w:basedOn w:val="a"/>
    <w:link w:val="af4"/>
    <w:uiPriority w:val="99"/>
    <w:rsid w:val="00A149EC"/>
    <w:rPr>
      <w:sz w:val="20"/>
    </w:rPr>
  </w:style>
  <w:style w:type="character" w:customStyle="1" w:styleId="af4">
    <w:name w:val="Текст сноски Знак"/>
    <w:basedOn w:val="a0"/>
    <w:link w:val="af3"/>
    <w:uiPriority w:val="99"/>
    <w:rsid w:val="00A149EC"/>
    <w:rPr>
      <w:lang w:eastAsia="en-US"/>
    </w:rPr>
  </w:style>
  <w:style w:type="character" w:styleId="af5">
    <w:name w:val="footnote reference"/>
    <w:basedOn w:val="a0"/>
    <w:uiPriority w:val="99"/>
    <w:rsid w:val="00A149EC"/>
    <w:rPr>
      <w:vertAlign w:val="superscript"/>
    </w:rPr>
  </w:style>
  <w:style w:type="character" w:styleId="af6">
    <w:name w:val="Hyperlink"/>
    <w:basedOn w:val="a0"/>
    <w:uiPriority w:val="99"/>
    <w:unhideWhenUsed/>
    <w:rsid w:val="00D23586"/>
    <w:rPr>
      <w:color w:val="0000FF" w:themeColor="hyperlink"/>
      <w:u w:val="single"/>
    </w:rPr>
  </w:style>
  <w:style w:type="character" w:customStyle="1" w:styleId="ac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List Paragraph Знак,A_маркированный_список Знак"/>
    <w:link w:val="ab"/>
    <w:uiPriority w:val="34"/>
    <w:rsid w:val="00BA063B"/>
    <w:rPr>
      <w:sz w:val="24"/>
      <w:lang w:eastAsia="en-US"/>
    </w:rPr>
  </w:style>
  <w:style w:type="paragraph" w:customStyle="1" w:styleId="ConsPlusNonformat">
    <w:name w:val="ConsPlusNonformat"/>
    <w:uiPriority w:val="99"/>
    <w:rsid w:val="00626EA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annotation reference"/>
    <w:basedOn w:val="a0"/>
    <w:uiPriority w:val="99"/>
    <w:rsid w:val="007C48BA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7C48BA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rsid w:val="007C48BA"/>
    <w:rPr>
      <w:lang w:eastAsia="en-US"/>
    </w:rPr>
  </w:style>
  <w:style w:type="paragraph" w:styleId="afa">
    <w:name w:val="annotation subject"/>
    <w:basedOn w:val="af8"/>
    <w:next w:val="af8"/>
    <w:link w:val="afb"/>
    <w:rsid w:val="007C48BA"/>
    <w:rPr>
      <w:b/>
      <w:bCs/>
    </w:rPr>
  </w:style>
  <w:style w:type="character" w:customStyle="1" w:styleId="afb">
    <w:name w:val="Тема примечания Знак"/>
    <w:basedOn w:val="af9"/>
    <w:link w:val="afa"/>
    <w:rsid w:val="007C48BA"/>
    <w:rPr>
      <w:b/>
      <w:bCs/>
      <w:lang w:eastAsia="en-US"/>
    </w:rPr>
  </w:style>
  <w:style w:type="paragraph" w:styleId="afc">
    <w:name w:val="Revision"/>
    <w:hidden/>
    <w:uiPriority w:val="99"/>
    <w:semiHidden/>
    <w:rsid w:val="007C48BA"/>
    <w:rPr>
      <w:sz w:val="24"/>
      <w:lang w:eastAsia="en-US"/>
    </w:rPr>
  </w:style>
  <w:style w:type="paragraph" w:styleId="afd">
    <w:name w:val="Body Text Indent"/>
    <w:basedOn w:val="a"/>
    <w:link w:val="afe"/>
    <w:unhideWhenUsed/>
    <w:rsid w:val="00E45F83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E45F83"/>
    <w:rPr>
      <w:sz w:val="24"/>
      <w:lang w:eastAsia="en-US"/>
    </w:rPr>
  </w:style>
  <w:style w:type="paragraph" w:customStyle="1" w:styleId="consplustitle">
    <w:name w:val="consplustitle"/>
    <w:basedOn w:val="a"/>
    <w:rsid w:val="006D4109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6D4109"/>
  </w:style>
  <w:style w:type="paragraph" w:customStyle="1" w:styleId="listparagraph">
    <w:name w:val="listparagraph"/>
    <w:basedOn w:val="a"/>
    <w:rsid w:val="006228A9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10">
    <w:name w:val="Заголовок 1 Знак"/>
    <w:link w:val="1"/>
    <w:locked/>
    <w:rsid w:val="00101C75"/>
    <w:rPr>
      <w:b/>
      <w:bCs/>
      <w:sz w:val="24"/>
      <w:lang w:eastAsia="en-US"/>
    </w:rPr>
  </w:style>
  <w:style w:type="paragraph" w:customStyle="1" w:styleId="aff">
    <w:name w:val="ИАЦ. Основной текст"/>
    <w:basedOn w:val="ab"/>
    <w:link w:val="aff0"/>
    <w:qFormat/>
    <w:rsid w:val="008F6EA7"/>
    <w:pPr>
      <w:widowControl w:val="0"/>
      <w:spacing w:line="360" w:lineRule="auto"/>
      <w:ind w:left="0" w:firstLine="595"/>
      <w:contextualSpacing w:val="0"/>
      <w:jc w:val="both"/>
    </w:pPr>
    <w:rPr>
      <w:lang w:val="en-US"/>
    </w:rPr>
  </w:style>
  <w:style w:type="character" w:customStyle="1" w:styleId="aff0">
    <w:name w:val="ИАЦ. Основной текст Знак"/>
    <w:basedOn w:val="a0"/>
    <w:link w:val="aff"/>
    <w:rsid w:val="008F6EA7"/>
    <w:rPr>
      <w:sz w:val="24"/>
      <w:lang w:val="en-US" w:eastAsia="en-US"/>
    </w:rPr>
  </w:style>
  <w:style w:type="paragraph" w:styleId="40">
    <w:name w:val="toc 4"/>
    <w:basedOn w:val="a"/>
    <w:next w:val="a"/>
    <w:autoRedefine/>
    <w:semiHidden/>
    <w:rsid w:val="009873A3"/>
    <w:pPr>
      <w:widowControl w:val="0"/>
      <w:spacing w:line="360" w:lineRule="auto"/>
      <w:jc w:val="both"/>
    </w:pPr>
    <w:rPr>
      <w:lang w:val="en-US"/>
    </w:rPr>
  </w:style>
  <w:style w:type="paragraph" w:customStyle="1" w:styleId="2">
    <w:name w:val="ИАЦ. Заголовок 2"/>
    <w:basedOn w:val="20"/>
    <w:link w:val="22"/>
    <w:qFormat/>
    <w:rsid w:val="00EE5901"/>
    <w:pPr>
      <w:keepLines w:val="0"/>
      <w:numPr>
        <w:ilvl w:val="1"/>
        <w:numId w:val="30"/>
      </w:numPr>
      <w:tabs>
        <w:tab w:val="left" w:pos="1134"/>
      </w:tabs>
      <w:spacing w:before="120" w:after="120" w:line="360" w:lineRule="auto"/>
      <w:ind w:left="0" w:firstLine="0"/>
      <w:jc w:val="both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paragraph" w:customStyle="1" w:styleId="3">
    <w:name w:val="ИАЦ. Заголовок 3"/>
    <w:basedOn w:val="aff"/>
    <w:qFormat/>
    <w:rsid w:val="00EE5901"/>
    <w:pPr>
      <w:numPr>
        <w:ilvl w:val="2"/>
        <w:numId w:val="30"/>
      </w:numPr>
      <w:tabs>
        <w:tab w:val="left" w:pos="1134"/>
      </w:tabs>
      <w:ind w:left="0" w:firstLine="0"/>
    </w:pPr>
    <w:rPr>
      <w:b/>
      <w:lang w:val="ru-RU"/>
    </w:rPr>
  </w:style>
  <w:style w:type="character" w:customStyle="1" w:styleId="22">
    <w:name w:val="ИАЦ. Заголовок 2 Знак"/>
    <w:basedOn w:val="a0"/>
    <w:link w:val="2"/>
    <w:rsid w:val="00EE5901"/>
    <w:rPr>
      <w:b/>
      <w:bCs/>
      <w:iCs/>
      <w:sz w:val="24"/>
      <w:szCs w:val="24"/>
      <w:lang w:eastAsia="en-US"/>
    </w:rPr>
  </w:style>
  <w:style w:type="paragraph" w:customStyle="1" w:styleId="4">
    <w:name w:val="ИАЦ. Заголовок 4"/>
    <w:basedOn w:val="3"/>
    <w:autoRedefine/>
    <w:qFormat/>
    <w:rsid w:val="00EE5901"/>
    <w:pPr>
      <w:numPr>
        <w:ilvl w:val="3"/>
      </w:numPr>
      <w:ind w:left="0" w:firstLine="0"/>
    </w:pPr>
  </w:style>
  <w:style w:type="paragraph" w:customStyle="1" w:styleId="5">
    <w:name w:val="ИАЦ. Заголовок 5"/>
    <w:basedOn w:val="4"/>
    <w:next w:val="4"/>
    <w:rsid w:val="00EE5901"/>
    <w:pPr>
      <w:numPr>
        <w:ilvl w:val="4"/>
      </w:numPr>
      <w:ind w:left="0" w:firstLine="0"/>
    </w:pPr>
    <w:rPr>
      <w:rFonts w:eastAsia="Arial Unicode MS"/>
      <w:iCs/>
      <w:szCs w:val="24"/>
    </w:rPr>
  </w:style>
  <w:style w:type="character" w:customStyle="1" w:styleId="21">
    <w:name w:val="Заголовок 2 Знак"/>
    <w:basedOn w:val="a0"/>
    <w:link w:val="20"/>
    <w:semiHidden/>
    <w:rsid w:val="00EE59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formattext">
    <w:name w:val="formattext"/>
    <w:basedOn w:val="a"/>
    <w:rsid w:val="009728B9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04971"/>
    <w:rPr>
      <w:sz w:val="24"/>
      <w:lang w:eastAsia="en-US"/>
    </w:rPr>
  </w:style>
  <w:style w:type="paragraph" w:styleId="aff1">
    <w:name w:val="Normal (Web)"/>
    <w:basedOn w:val="a"/>
    <w:uiPriority w:val="99"/>
    <w:semiHidden/>
    <w:unhideWhenUsed/>
    <w:rsid w:val="005D3C1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9128A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128A9"/>
    <w:pPr>
      <w:widowControl w:val="0"/>
      <w:shd w:val="clear" w:color="auto" w:fill="FFFFFF"/>
      <w:spacing w:before="180" w:after="60" w:line="0" w:lineRule="atLeast"/>
      <w:jc w:val="both"/>
    </w:pPr>
    <w:rPr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semiHidden/>
    <w:rsid w:val="005F2A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CE0183F85D9FCA88BAB2F760448688CE5DDF7F982FC69F984EA511F79790BC1090ED0B0A75CAB9SArD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6474C8034AC54A1F1BB5B74537BA961F7719D94B143BA30530030DC70664112E2C5F799CF42C192EDFv4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DA18-388F-4D75-BF96-D65729E9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3107</Words>
  <Characters>26170</Characters>
  <Application>Microsoft Office Word</Application>
  <DocSecurity>0</DocSecurity>
  <Lines>218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dubovskoy@gk.gov.spb.ru</dc:creator>
  <cp:keywords/>
  <dc:description/>
  <cp:lastModifiedBy>Юданова Марина Вячеславовна</cp:lastModifiedBy>
  <cp:revision>4</cp:revision>
  <cp:lastPrinted>2019-11-08T16:38:00Z</cp:lastPrinted>
  <dcterms:created xsi:type="dcterms:W3CDTF">2020-01-14T07:29:00Z</dcterms:created>
  <dcterms:modified xsi:type="dcterms:W3CDTF">2020-01-14T07:33:00Z</dcterms:modified>
</cp:coreProperties>
</file>