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7ED" w:rsidRDefault="007877ED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77ED" w:rsidRPr="0002481D" w:rsidRDefault="0025732E" w:rsidP="0002481D">
      <w:pPr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4" w:history="1">
        <w:r w:rsidR="007877ED" w:rsidRPr="0002481D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 xml:space="preserve">Информация о деятельности Комиссии по соблюдению требований </w:t>
        </w:r>
        <w:r w:rsidR="007877ED" w:rsidRPr="0002481D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br/>
          <w:t xml:space="preserve">к служебному поведению гражданских служащих и урегулированию конфликта интересов </w:t>
        </w:r>
        <w:r w:rsidR="00BB39C7" w:rsidRPr="0002481D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 xml:space="preserve">за  </w:t>
        </w:r>
        <w:r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2</w:t>
        </w:r>
        <w:r w:rsidR="007877ED" w:rsidRPr="0002481D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 xml:space="preserve"> квартал </w:t>
        </w:r>
        <w:r w:rsidR="00D85DC8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2024</w:t>
        </w:r>
        <w:r w:rsidR="007877ED" w:rsidRPr="0002481D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 xml:space="preserve"> года</w:t>
        </w:r>
      </w:hyperlink>
    </w:p>
    <w:p w:rsidR="007877ED" w:rsidRPr="0002481D" w:rsidRDefault="007877ED" w:rsidP="0002481D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487C" w:rsidRPr="0002481D" w:rsidRDefault="00D85DC8" w:rsidP="007877ED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877ED" w:rsidRPr="00787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732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877ED" w:rsidRPr="00787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7877ED" w:rsidRPr="00787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заседания комиссии не проводилось в связи </w:t>
      </w:r>
      <w:r w:rsidR="007877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877ED" w:rsidRPr="007877ED">
        <w:rPr>
          <w:rFonts w:ascii="Times New Roman" w:eastAsia="Times New Roman" w:hAnsi="Times New Roman" w:cs="Times New Roman"/>
          <w:sz w:val="28"/>
          <w:szCs w:val="28"/>
          <w:lang w:eastAsia="ru-RU"/>
        </w:rPr>
        <w:t>с отсутствием оснований.</w:t>
      </w:r>
      <w:bookmarkStart w:id="0" w:name="_GoBack"/>
      <w:bookmarkEnd w:id="0"/>
    </w:p>
    <w:sectPr w:rsidR="00A4487C" w:rsidRPr="00024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7ED"/>
    <w:rsid w:val="0002481D"/>
    <w:rsid w:val="0025732E"/>
    <w:rsid w:val="006D1710"/>
    <w:rsid w:val="007877ED"/>
    <w:rsid w:val="009E6055"/>
    <w:rsid w:val="00BB39C7"/>
    <w:rsid w:val="00C21928"/>
    <w:rsid w:val="00D85DC8"/>
    <w:rsid w:val="00EF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D4590"/>
  <w15:chartTrackingRefBased/>
  <w15:docId w15:val="{EDC00CB6-54E5-453B-89BB-35DA05AFE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77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v.spb.ru/gov/otrasl/ingen/protivodejstvie-korrupcii/komissiya-po-soblyudeniyu-trebovanij-k-sluzhebnomu-povedeniyu-i-uregul/svedeniya-o-zasedaniyah-komissii/1125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Ковалева Светлана Юрьевна</dc:creator>
  <cp:keywords/>
  <dc:description/>
  <cp:lastModifiedBy>Комарова Полина Дмитриевна</cp:lastModifiedBy>
  <cp:revision>2</cp:revision>
  <dcterms:created xsi:type="dcterms:W3CDTF">2024-06-28T07:23:00Z</dcterms:created>
  <dcterms:modified xsi:type="dcterms:W3CDTF">2024-06-28T07:23:00Z</dcterms:modified>
</cp:coreProperties>
</file>